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BEAD" w14:textId="77777777" w:rsidR="00543974" w:rsidRPr="001C2CCA" w:rsidRDefault="00543974" w:rsidP="006C35D2">
      <w:pPr>
        <w:pStyle w:val="NoSpacing"/>
        <w:rPr>
          <w:rFonts w:cstheme="minorHAnsi"/>
        </w:rPr>
      </w:pPr>
      <w:bookmarkStart w:id="0" w:name="_Toc265056051"/>
      <w:bookmarkStart w:id="1" w:name="_Toc265840890"/>
      <w:bookmarkStart w:id="2" w:name="_Toc267660319"/>
      <w:bookmarkStart w:id="3" w:name="_Toc310859395"/>
      <w:bookmarkStart w:id="4" w:name="_Toc318357976"/>
      <w:bookmarkStart w:id="5" w:name="_Toc318379674"/>
      <w:bookmarkStart w:id="6" w:name="_Toc336938735"/>
    </w:p>
    <w:p w14:paraId="7962DA78" w14:textId="207677E3" w:rsidR="00543974" w:rsidRPr="001C2CCA" w:rsidRDefault="00FD13BE" w:rsidP="00F15134">
      <w:pPr>
        <w:pStyle w:val="Heading1"/>
        <w:rPr>
          <w:rFonts w:asciiTheme="minorHAnsi" w:hAnsiTheme="minorHAnsi" w:cstheme="minorHAnsi"/>
          <w:color w:val="auto"/>
        </w:rPr>
      </w:pPr>
      <w:r>
        <w:rPr>
          <w:rFonts w:asciiTheme="minorHAnsi" w:hAnsiTheme="minorHAnsi" w:cstheme="minorHAnsi"/>
          <w:color w:val="auto"/>
        </w:rPr>
        <w:t xml:space="preserve">             </w:t>
      </w:r>
      <w:r w:rsidR="003760C4" w:rsidRPr="009B16B9">
        <w:rPr>
          <w:rFonts w:asciiTheme="minorHAnsi" w:hAnsiTheme="minorHAnsi" w:cstheme="minorHAnsi"/>
          <w:b w:val="0"/>
          <w:noProof/>
          <w:lang w:eastAsia="en-GB"/>
        </w:rPr>
        <w:drawing>
          <wp:inline distT="0" distB="0" distL="0" distR="0" wp14:anchorId="1BDDDC56" wp14:editId="295A8245">
            <wp:extent cx="3317358" cy="994490"/>
            <wp:effectExtent l="0" t="0" r="0" b="0"/>
            <wp:docPr id="3" name="Picture 3" descr="P:\Templates\WBC Crest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mplates\WBC Crest Logo high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0345" cy="998383"/>
                    </a:xfrm>
                    <a:prstGeom prst="rect">
                      <a:avLst/>
                    </a:prstGeom>
                    <a:noFill/>
                    <a:ln>
                      <a:noFill/>
                    </a:ln>
                  </pic:spPr>
                </pic:pic>
              </a:graphicData>
            </a:graphic>
          </wp:inline>
        </w:drawing>
      </w:r>
    </w:p>
    <w:p w14:paraId="606435D0" w14:textId="53B9F846" w:rsidR="00543974" w:rsidRPr="001C2CCA" w:rsidRDefault="00FD13BE" w:rsidP="00F15134">
      <w:pPr>
        <w:pStyle w:val="Heading1"/>
        <w:rPr>
          <w:rFonts w:asciiTheme="minorHAnsi" w:hAnsiTheme="minorHAnsi" w:cstheme="minorHAnsi"/>
          <w:color w:val="auto"/>
        </w:rPr>
      </w:pPr>
      <w:r>
        <w:rPr>
          <w:rFonts w:asciiTheme="minorHAnsi" w:hAnsiTheme="minorHAnsi" w:cstheme="minorHAnsi"/>
          <w:color w:val="auto"/>
        </w:rPr>
        <w:t xml:space="preserve"> </w:t>
      </w:r>
    </w:p>
    <w:p w14:paraId="7F714F17" w14:textId="77777777" w:rsidR="00543974" w:rsidRPr="001C2CCA" w:rsidRDefault="00543974" w:rsidP="00335B14">
      <w:pPr>
        <w:pStyle w:val="NoSpacing"/>
        <w:rPr>
          <w:rFonts w:cstheme="minorHAnsi"/>
          <w:b/>
          <w:sz w:val="56"/>
          <w:szCs w:val="56"/>
          <w:lang w:val="en-US"/>
        </w:rPr>
      </w:pPr>
    </w:p>
    <w:p w14:paraId="38F42017" w14:textId="77777777" w:rsidR="00543974" w:rsidRPr="001C2CCA" w:rsidRDefault="00335B14" w:rsidP="006C35D2">
      <w:pPr>
        <w:pStyle w:val="NoSpacing"/>
        <w:jc w:val="center"/>
        <w:rPr>
          <w:rFonts w:cstheme="minorHAnsi"/>
          <w:b/>
          <w:sz w:val="56"/>
          <w:szCs w:val="56"/>
          <w:lang w:val="en-US"/>
        </w:rPr>
      </w:pPr>
      <w:r>
        <w:rPr>
          <w:rFonts w:cstheme="minorHAnsi"/>
          <w:b/>
          <w:sz w:val="56"/>
          <w:szCs w:val="56"/>
          <w:lang w:val="en-US"/>
        </w:rPr>
        <w:t xml:space="preserve">Responding to </w:t>
      </w:r>
      <w:r w:rsidR="00543974" w:rsidRPr="001C2CCA">
        <w:rPr>
          <w:rFonts w:cstheme="minorHAnsi"/>
          <w:b/>
          <w:sz w:val="56"/>
          <w:szCs w:val="56"/>
          <w:lang w:val="en-US"/>
        </w:rPr>
        <w:t>Dom</w:t>
      </w:r>
      <w:r w:rsidR="00543974" w:rsidRPr="001C2CCA">
        <w:rPr>
          <w:rFonts w:cstheme="minorHAnsi"/>
          <w:b/>
          <w:spacing w:val="1"/>
          <w:sz w:val="56"/>
          <w:szCs w:val="56"/>
          <w:lang w:val="en-US"/>
        </w:rPr>
        <w:t>e</w:t>
      </w:r>
      <w:r w:rsidR="00543974" w:rsidRPr="001C2CCA">
        <w:rPr>
          <w:rFonts w:cstheme="minorHAnsi"/>
          <w:b/>
          <w:sz w:val="56"/>
          <w:szCs w:val="56"/>
          <w:lang w:val="en-US"/>
        </w:rPr>
        <w:t>s</w:t>
      </w:r>
      <w:r w:rsidR="00543974" w:rsidRPr="001C2CCA">
        <w:rPr>
          <w:rFonts w:cstheme="minorHAnsi"/>
          <w:b/>
          <w:spacing w:val="2"/>
          <w:sz w:val="56"/>
          <w:szCs w:val="56"/>
          <w:lang w:val="en-US"/>
        </w:rPr>
        <w:t>t</w:t>
      </w:r>
      <w:r w:rsidR="00543974" w:rsidRPr="001C2CCA">
        <w:rPr>
          <w:rFonts w:cstheme="minorHAnsi"/>
          <w:b/>
          <w:sz w:val="56"/>
          <w:szCs w:val="56"/>
          <w:lang w:val="en-US"/>
        </w:rPr>
        <w:t>ic</w:t>
      </w:r>
      <w:r w:rsidR="00543974" w:rsidRPr="001C2CCA">
        <w:rPr>
          <w:rFonts w:cstheme="minorHAnsi"/>
          <w:b/>
          <w:spacing w:val="-21"/>
          <w:sz w:val="56"/>
          <w:szCs w:val="56"/>
          <w:lang w:val="en-US"/>
        </w:rPr>
        <w:t xml:space="preserve"> </w:t>
      </w:r>
      <w:r w:rsidR="00543974" w:rsidRPr="001C2CCA">
        <w:rPr>
          <w:rFonts w:cstheme="minorHAnsi"/>
          <w:b/>
          <w:w w:val="99"/>
          <w:sz w:val="56"/>
          <w:szCs w:val="56"/>
          <w:lang w:val="en-US"/>
        </w:rPr>
        <w:t>Abuse</w:t>
      </w:r>
    </w:p>
    <w:p w14:paraId="087FDA37" w14:textId="77777777" w:rsidR="00543974" w:rsidRPr="001C2CCA" w:rsidRDefault="00543974" w:rsidP="006C35D2">
      <w:pPr>
        <w:pStyle w:val="NoSpacing"/>
        <w:jc w:val="center"/>
        <w:rPr>
          <w:rFonts w:cstheme="minorHAnsi"/>
          <w:b/>
          <w:sz w:val="56"/>
          <w:szCs w:val="56"/>
          <w:lang w:val="en-US"/>
        </w:rPr>
      </w:pPr>
      <w:r w:rsidRPr="001C2CCA">
        <w:rPr>
          <w:rFonts w:cstheme="minorHAnsi"/>
          <w:b/>
          <w:sz w:val="56"/>
          <w:szCs w:val="56"/>
          <w:lang w:val="en-US"/>
        </w:rPr>
        <w:t>Gui</w:t>
      </w:r>
      <w:r w:rsidRPr="001C2CCA">
        <w:rPr>
          <w:rFonts w:cstheme="minorHAnsi"/>
          <w:b/>
          <w:spacing w:val="-2"/>
          <w:sz w:val="56"/>
          <w:szCs w:val="56"/>
          <w:lang w:val="en-US"/>
        </w:rPr>
        <w:t>d</w:t>
      </w:r>
      <w:r w:rsidRPr="001C2CCA">
        <w:rPr>
          <w:rFonts w:cstheme="minorHAnsi"/>
          <w:b/>
          <w:spacing w:val="3"/>
          <w:sz w:val="56"/>
          <w:szCs w:val="56"/>
          <w:lang w:val="en-US"/>
        </w:rPr>
        <w:t>a</w:t>
      </w:r>
      <w:r w:rsidRPr="001C2CCA">
        <w:rPr>
          <w:rFonts w:cstheme="minorHAnsi"/>
          <w:b/>
          <w:sz w:val="56"/>
          <w:szCs w:val="56"/>
          <w:lang w:val="en-US"/>
        </w:rPr>
        <w:t>n</w:t>
      </w:r>
      <w:r w:rsidRPr="001C2CCA">
        <w:rPr>
          <w:rFonts w:cstheme="minorHAnsi"/>
          <w:b/>
          <w:spacing w:val="2"/>
          <w:sz w:val="56"/>
          <w:szCs w:val="56"/>
          <w:lang w:val="en-US"/>
        </w:rPr>
        <w:t>c</w:t>
      </w:r>
      <w:r w:rsidRPr="001C2CCA">
        <w:rPr>
          <w:rFonts w:cstheme="minorHAnsi"/>
          <w:b/>
          <w:sz w:val="56"/>
          <w:szCs w:val="56"/>
          <w:lang w:val="en-US"/>
        </w:rPr>
        <w:t>e</w:t>
      </w:r>
      <w:r w:rsidRPr="001C2CCA">
        <w:rPr>
          <w:rFonts w:cstheme="minorHAnsi"/>
          <w:b/>
          <w:spacing w:val="-10"/>
          <w:sz w:val="56"/>
          <w:szCs w:val="56"/>
          <w:lang w:val="en-US"/>
        </w:rPr>
        <w:t xml:space="preserve"> </w:t>
      </w:r>
      <w:r w:rsidRPr="001C2CCA">
        <w:rPr>
          <w:rFonts w:cstheme="minorHAnsi"/>
          <w:b/>
          <w:sz w:val="56"/>
          <w:szCs w:val="56"/>
          <w:lang w:val="en-US"/>
        </w:rPr>
        <w:t>for</w:t>
      </w:r>
      <w:r w:rsidRPr="001C2CCA">
        <w:rPr>
          <w:rFonts w:cstheme="minorHAnsi"/>
          <w:b/>
          <w:spacing w:val="-7"/>
          <w:sz w:val="56"/>
          <w:szCs w:val="56"/>
          <w:lang w:val="en-US"/>
        </w:rPr>
        <w:t xml:space="preserve"> </w:t>
      </w:r>
      <w:r w:rsidRPr="001C2CCA">
        <w:rPr>
          <w:rFonts w:cstheme="minorHAnsi"/>
          <w:b/>
          <w:w w:val="99"/>
          <w:sz w:val="56"/>
          <w:szCs w:val="56"/>
          <w:lang w:val="en-US"/>
        </w:rPr>
        <w:t>Schools</w:t>
      </w:r>
      <w:r w:rsidR="00335B14">
        <w:rPr>
          <w:rFonts w:cstheme="minorHAnsi"/>
          <w:b/>
          <w:w w:val="99"/>
          <w:sz w:val="56"/>
          <w:szCs w:val="56"/>
          <w:lang w:val="en-US"/>
        </w:rPr>
        <w:t xml:space="preserve">/Educational settings across Warrington </w:t>
      </w:r>
    </w:p>
    <w:p w14:paraId="2BE32AE0" w14:textId="77777777" w:rsidR="00543974" w:rsidRPr="001C2CCA" w:rsidRDefault="00543974" w:rsidP="006C35D2">
      <w:pPr>
        <w:pStyle w:val="NoSpacing"/>
        <w:jc w:val="center"/>
        <w:rPr>
          <w:rFonts w:eastAsia="Times New Roman" w:cstheme="minorHAnsi"/>
          <w:sz w:val="32"/>
          <w:szCs w:val="32"/>
          <w:lang w:val="en-US"/>
        </w:rPr>
      </w:pPr>
    </w:p>
    <w:p w14:paraId="44F0A45F" w14:textId="77777777" w:rsidR="00543974" w:rsidRPr="001C2CCA" w:rsidRDefault="00543974" w:rsidP="006C35D2">
      <w:pPr>
        <w:pStyle w:val="NoSpacing"/>
        <w:jc w:val="center"/>
        <w:rPr>
          <w:rFonts w:eastAsia="Times New Roman" w:cstheme="minorHAnsi"/>
          <w:sz w:val="32"/>
          <w:szCs w:val="32"/>
          <w:lang w:val="en-US"/>
        </w:rPr>
      </w:pPr>
    </w:p>
    <w:p w14:paraId="5EDEB7E9" w14:textId="1D927F1F" w:rsidR="00543974" w:rsidRPr="003760C4" w:rsidRDefault="00FD13BE" w:rsidP="006C35D2">
      <w:pPr>
        <w:pStyle w:val="NoSpacing"/>
        <w:jc w:val="center"/>
        <w:rPr>
          <w:rFonts w:cstheme="minorHAnsi"/>
          <w:b/>
          <w:sz w:val="56"/>
          <w:szCs w:val="56"/>
          <w:lang w:val="en-US"/>
        </w:rPr>
      </w:pPr>
      <w:r>
        <w:rPr>
          <w:rFonts w:cstheme="minorHAnsi"/>
          <w:b/>
          <w:sz w:val="56"/>
          <w:szCs w:val="56"/>
          <w:lang w:val="en-US"/>
        </w:rPr>
        <w:t>October</w:t>
      </w:r>
      <w:r w:rsidR="003760C4">
        <w:rPr>
          <w:rFonts w:cstheme="minorHAnsi"/>
          <w:b/>
          <w:sz w:val="56"/>
          <w:szCs w:val="56"/>
          <w:lang w:val="en-US"/>
        </w:rPr>
        <w:t xml:space="preserve"> 2021</w:t>
      </w:r>
    </w:p>
    <w:p w14:paraId="214258F6" w14:textId="77777777" w:rsidR="00543974" w:rsidRPr="001C2CCA" w:rsidRDefault="00543974" w:rsidP="006C35D2">
      <w:pPr>
        <w:pStyle w:val="NoSpacing"/>
        <w:jc w:val="center"/>
        <w:rPr>
          <w:rFonts w:cstheme="minorHAnsi"/>
          <w:sz w:val="32"/>
          <w:szCs w:val="32"/>
          <w:lang w:val="en-US"/>
        </w:rPr>
      </w:pPr>
    </w:p>
    <w:p w14:paraId="095B9DC0" w14:textId="77777777" w:rsidR="009A74C7" w:rsidRPr="001C2CCA" w:rsidRDefault="009A74C7" w:rsidP="006C35D2">
      <w:pPr>
        <w:pStyle w:val="NoSpacing"/>
        <w:jc w:val="center"/>
        <w:rPr>
          <w:rFonts w:cstheme="minorHAnsi"/>
          <w:sz w:val="32"/>
          <w:szCs w:val="32"/>
          <w:lang w:val="en-US"/>
        </w:rPr>
      </w:pPr>
    </w:p>
    <w:p w14:paraId="1ABF9410" w14:textId="77777777" w:rsidR="00543974" w:rsidRPr="003760C4" w:rsidRDefault="00543974" w:rsidP="006C35D2">
      <w:pPr>
        <w:pStyle w:val="NoSpacing"/>
        <w:jc w:val="center"/>
        <w:rPr>
          <w:rFonts w:ascii="Calibri" w:hAnsi="Calibri" w:cs="Calibri"/>
          <w:sz w:val="32"/>
          <w:szCs w:val="32"/>
          <w:lang w:val="en-US"/>
        </w:rPr>
      </w:pPr>
      <w:r w:rsidRPr="003760C4">
        <w:rPr>
          <w:rFonts w:ascii="Calibri" w:hAnsi="Calibri" w:cs="Calibri"/>
          <w:sz w:val="32"/>
          <w:szCs w:val="32"/>
          <w:lang w:val="en-US"/>
        </w:rPr>
        <w:t>A</w:t>
      </w:r>
      <w:r w:rsidRPr="003760C4">
        <w:rPr>
          <w:rFonts w:ascii="Calibri" w:hAnsi="Calibri" w:cs="Calibri"/>
          <w:spacing w:val="-2"/>
          <w:sz w:val="32"/>
          <w:szCs w:val="32"/>
          <w:lang w:val="en-US"/>
        </w:rPr>
        <w:t xml:space="preserve"> </w:t>
      </w:r>
      <w:r w:rsidRPr="003760C4">
        <w:rPr>
          <w:rFonts w:ascii="Calibri" w:hAnsi="Calibri" w:cs="Calibri"/>
          <w:sz w:val="32"/>
          <w:szCs w:val="32"/>
          <w:lang w:val="en-US"/>
        </w:rPr>
        <w:t>g</w:t>
      </w:r>
      <w:r w:rsidRPr="003760C4">
        <w:rPr>
          <w:rFonts w:ascii="Calibri" w:hAnsi="Calibri" w:cs="Calibri"/>
          <w:spacing w:val="1"/>
          <w:sz w:val="32"/>
          <w:szCs w:val="32"/>
          <w:lang w:val="en-US"/>
        </w:rPr>
        <w:t>ui</w:t>
      </w:r>
      <w:r w:rsidRPr="003760C4">
        <w:rPr>
          <w:rFonts w:ascii="Calibri" w:hAnsi="Calibri" w:cs="Calibri"/>
          <w:sz w:val="32"/>
          <w:szCs w:val="32"/>
          <w:lang w:val="en-US"/>
        </w:rPr>
        <w:t>de</w:t>
      </w:r>
      <w:r w:rsidRPr="003760C4">
        <w:rPr>
          <w:rFonts w:ascii="Calibri" w:hAnsi="Calibri" w:cs="Calibri"/>
          <w:spacing w:val="-8"/>
          <w:sz w:val="32"/>
          <w:szCs w:val="32"/>
          <w:lang w:val="en-US"/>
        </w:rPr>
        <w:t xml:space="preserve"> </w:t>
      </w:r>
      <w:r w:rsidRPr="003760C4">
        <w:rPr>
          <w:rFonts w:ascii="Calibri" w:hAnsi="Calibri" w:cs="Calibri"/>
          <w:sz w:val="32"/>
          <w:szCs w:val="32"/>
          <w:lang w:val="en-US"/>
        </w:rPr>
        <w:t>to</w:t>
      </w:r>
      <w:r w:rsidRPr="003760C4">
        <w:rPr>
          <w:rFonts w:ascii="Calibri" w:hAnsi="Calibri" w:cs="Calibri"/>
          <w:spacing w:val="-3"/>
          <w:sz w:val="32"/>
          <w:szCs w:val="32"/>
          <w:lang w:val="en-US"/>
        </w:rPr>
        <w:t xml:space="preserve"> </w:t>
      </w:r>
      <w:r w:rsidRPr="003760C4">
        <w:rPr>
          <w:rFonts w:ascii="Calibri" w:hAnsi="Calibri" w:cs="Calibri"/>
          <w:spacing w:val="2"/>
          <w:sz w:val="32"/>
          <w:szCs w:val="32"/>
          <w:lang w:val="en-US"/>
        </w:rPr>
        <w:t>s</w:t>
      </w:r>
      <w:r w:rsidRPr="003760C4">
        <w:rPr>
          <w:rFonts w:ascii="Calibri" w:hAnsi="Calibri" w:cs="Calibri"/>
          <w:sz w:val="32"/>
          <w:szCs w:val="32"/>
          <w:lang w:val="en-US"/>
        </w:rPr>
        <w:t>upp</w:t>
      </w:r>
      <w:r w:rsidRPr="003760C4">
        <w:rPr>
          <w:rFonts w:ascii="Calibri" w:hAnsi="Calibri" w:cs="Calibri"/>
          <w:spacing w:val="3"/>
          <w:sz w:val="32"/>
          <w:szCs w:val="32"/>
          <w:lang w:val="en-US"/>
        </w:rPr>
        <w:t>o</w:t>
      </w:r>
      <w:r w:rsidRPr="003760C4">
        <w:rPr>
          <w:rFonts w:ascii="Calibri" w:hAnsi="Calibri" w:cs="Calibri"/>
          <w:sz w:val="32"/>
          <w:szCs w:val="32"/>
          <w:lang w:val="en-US"/>
        </w:rPr>
        <w:t>rt</w:t>
      </w:r>
      <w:r w:rsidRPr="003760C4">
        <w:rPr>
          <w:rFonts w:ascii="Calibri" w:hAnsi="Calibri" w:cs="Calibri"/>
          <w:spacing w:val="-11"/>
          <w:sz w:val="32"/>
          <w:szCs w:val="32"/>
          <w:lang w:val="en-US"/>
        </w:rPr>
        <w:t xml:space="preserve"> </w:t>
      </w:r>
      <w:r w:rsidRPr="003760C4">
        <w:rPr>
          <w:rFonts w:ascii="Calibri" w:hAnsi="Calibri" w:cs="Calibri"/>
          <w:sz w:val="32"/>
          <w:szCs w:val="32"/>
          <w:lang w:val="en-US"/>
        </w:rPr>
        <w:t>Pri</w:t>
      </w:r>
      <w:r w:rsidRPr="003760C4">
        <w:rPr>
          <w:rFonts w:ascii="Calibri" w:hAnsi="Calibri" w:cs="Calibri"/>
          <w:spacing w:val="1"/>
          <w:sz w:val="32"/>
          <w:szCs w:val="32"/>
          <w:lang w:val="en-US"/>
        </w:rPr>
        <w:t>m</w:t>
      </w:r>
      <w:r w:rsidRPr="003760C4">
        <w:rPr>
          <w:rFonts w:ascii="Calibri" w:hAnsi="Calibri" w:cs="Calibri"/>
          <w:sz w:val="32"/>
          <w:szCs w:val="32"/>
          <w:lang w:val="en-US"/>
        </w:rPr>
        <w:t>a</w:t>
      </w:r>
      <w:r w:rsidRPr="003760C4">
        <w:rPr>
          <w:rFonts w:ascii="Calibri" w:hAnsi="Calibri" w:cs="Calibri"/>
          <w:spacing w:val="2"/>
          <w:sz w:val="32"/>
          <w:szCs w:val="32"/>
          <w:lang w:val="en-US"/>
        </w:rPr>
        <w:t>r</w:t>
      </w:r>
      <w:r w:rsidRPr="003760C4">
        <w:rPr>
          <w:rFonts w:ascii="Calibri" w:hAnsi="Calibri" w:cs="Calibri"/>
          <w:spacing w:val="-1"/>
          <w:sz w:val="32"/>
          <w:szCs w:val="32"/>
          <w:lang w:val="en-US"/>
        </w:rPr>
        <w:t>y</w:t>
      </w:r>
      <w:r w:rsidRPr="003760C4">
        <w:rPr>
          <w:rFonts w:ascii="Calibri" w:hAnsi="Calibri" w:cs="Calibri"/>
          <w:sz w:val="32"/>
          <w:szCs w:val="32"/>
          <w:lang w:val="en-US"/>
        </w:rPr>
        <w:t>,</w:t>
      </w:r>
      <w:r w:rsidRPr="003760C4">
        <w:rPr>
          <w:rFonts w:ascii="Calibri" w:hAnsi="Calibri" w:cs="Calibri"/>
          <w:spacing w:val="-8"/>
          <w:sz w:val="32"/>
          <w:szCs w:val="32"/>
          <w:lang w:val="en-US"/>
        </w:rPr>
        <w:t xml:space="preserve"> </w:t>
      </w:r>
      <w:r w:rsidRPr="003760C4">
        <w:rPr>
          <w:rFonts w:ascii="Calibri" w:hAnsi="Calibri" w:cs="Calibri"/>
          <w:sz w:val="32"/>
          <w:szCs w:val="32"/>
          <w:lang w:val="en-US"/>
        </w:rPr>
        <w:t>Se</w:t>
      </w:r>
      <w:r w:rsidRPr="003760C4">
        <w:rPr>
          <w:rFonts w:ascii="Calibri" w:hAnsi="Calibri" w:cs="Calibri"/>
          <w:spacing w:val="2"/>
          <w:sz w:val="32"/>
          <w:szCs w:val="32"/>
          <w:lang w:val="en-US"/>
        </w:rPr>
        <w:t>co</w:t>
      </w:r>
      <w:r w:rsidRPr="003760C4">
        <w:rPr>
          <w:rFonts w:ascii="Calibri" w:hAnsi="Calibri" w:cs="Calibri"/>
          <w:sz w:val="32"/>
          <w:szCs w:val="32"/>
          <w:lang w:val="en-US"/>
        </w:rPr>
        <w:t>nda</w:t>
      </w:r>
      <w:r w:rsidRPr="003760C4">
        <w:rPr>
          <w:rFonts w:ascii="Calibri" w:hAnsi="Calibri" w:cs="Calibri"/>
          <w:spacing w:val="2"/>
          <w:sz w:val="32"/>
          <w:szCs w:val="32"/>
          <w:lang w:val="en-US"/>
        </w:rPr>
        <w:t>r</w:t>
      </w:r>
      <w:r w:rsidRPr="003760C4">
        <w:rPr>
          <w:rFonts w:ascii="Calibri" w:hAnsi="Calibri" w:cs="Calibri"/>
          <w:sz w:val="32"/>
          <w:szCs w:val="32"/>
          <w:lang w:val="en-US"/>
        </w:rPr>
        <w:t>y</w:t>
      </w:r>
      <w:r w:rsidRPr="003760C4">
        <w:rPr>
          <w:rFonts w:ascii="Calibri" w:hAnsi="Calibri" w:cs="Calibri"/>
          <w:spacing w:val="-15"/>
          <w:sz w:val="32"/>
          <w:szCs w:val="32"/>
          <w:lang w:val="en-US"/>
        </w:rPr>
        <w:t xml:space="preserve">, </w:t>
      </w:r>
      <w:r w:rsidRPr="003760C4">
        <w:rPr>
          <w:rFonts w:ascii="Calibri" w:hAnsi="Calibri" w:cs="Calibri"/>
          <w:sz w:val="32"/>
          <w:szCs w:val="32"/>
          <w:lang w:val="en-US"/>
        </w:rPr>
        <w:t>Spe</w:t>
      </w:r>
      <w:r w:rsidRPr="003760C4">
        <w:rPr>
          <w:rFonts w:ascii="Calibri" w:hAnsi="Calibri" w:cs="Calibri"/>
          <w:spacing w:val="2"/>
          <w:sz w:val="32"/>
          <w:szCs w:val="32"/>
          <w:lang w:val="en-US"/>
        </w:rPr>
        <w:t>c</w:t>
      </w:r>
      <w:r w:rsidRPr="003760C4">
        <w:rPr>
          <w:rFonts w:ascii="Calibri" w:hAnsi="Calibri" w:cs="Calibri"/>
          <w:spacing w:val="1"/>
          <w:sz w:val="32"/>
          <w:szCs w:val="32"/>
          <w:lang w:val="en-US"/>
        </w:rPr>
        <w:t>i</w:t>
      </w:r>
      <w:r w:rsidRPr="003760C4">
        <w:rPr>
          <w:rFonts w:ascii="Calibri" w:hAnsi="Calibri" w:cs="Calibri"/>
          <w:sz w:val="32"/>
          <w:szCs w:val="32"/>
          <w:lang w:val="en-US"/>
        </w:rPr>
        <w:t>al</w:t>
      </w:r>
      <w:r w:rsidRPr="003760C4">
        <w:rPr>
          <w:rFonts w:ascii="Calibri" w:hAnsi="Calibri" w:cs="Calibri"/>
          <w:spacing w:val="-8"/>
          <w:sz w:val="32"/>
          <w:szCs w:val="32"/>
          <w:lang w:val="en-US"/>
        </w:rPr>
        <w:t xml:space="preserve"> </w:t>
      </w:r>
      <w:r w:rsidRPr="003760C4">
        <w:rPr>
          <w:rFonts w:ascii="Calibri" w:hAnsi="Calibri" w:cs="Calibri"/>
          <w:sz w:val="32"/>
          <w:szCs w:val="32"/>
          <w:lang w:val="en-US"/>
        </w:rPr>
        <w:t>S</w:t>
      </w:r>
      <w:r w:rsidRPr="003760C4">
        <w:rPr>
          <w:rFonts w:ascii="Calibri" w:hAnsi="Calibri" w:cs="Calibri"/>
          <w:spacing w:val="2"/>
          <w:sz w:val="32"/>
          <w:szCs w:val="32"/>
          <w:lang w:val="en-US"/>
        </w:rPr>
        <w:t>c</w:t>
      </w:r>
      <w:r w:rsidRPr="003760C4">
        <w:rPr>
          <w:rFonts w:ascii="Calibri" w:hAnsi="Calibri" w:cs="Calibri"/>
          <w:sz w:val="32"/>
          <w:szCs w:val="32"/>
          <w:lang w:val="en-US"/>
        </w:rPr>
        <w:t>hoo</w:t>
      </w:r>
      <w:r w:rsidRPr="003760C4">
        <w:rPr>
          <w:rFonts w:ascii="Calibri" w:hAnsi="Calibri" w:cs="Calibri"/>
          <w:spacing w:val="1"/>
          <w:sz w:val="32"/>
          <w:szCs w:val="32"/>
          <w:lang w:val="en-US"/>
        </w:rPr>
        <w:t>l</w:t>
      </w:r>
      <w:r w:rsidRPr="003760C4">
        <w:rPr>
          <w:rFonts w:ascii="Calibri" w:hAnsi="Calibri" w:cs="Calibri"/>
          <w:sz w:val="32"/>
          <w:szCs w:val="32"/>
          <w:lang w:val="en-US"/>
        </w:rPr>
        <w:t>s</w:t>
      </w:r>
      <w:r w:rsidRPr="003760C4">
        <w:rPr>
          <w:rFonts w:ascii="Calibri" w:hAnsi="Calibri" w:cs="Calibri"/>
          <w:spacing w:val="-9"/>
          <w:sz w:val="32"/>
          <w:szCs w:val="32"/>
          <w:lang w:val="en-US"/>
        </w:rPr>
        <w:t xml:space="preserve"> </w:t>
      </w:r>
      <w:r w:rsidRPr="003760C4">
        <w:rPr>
          <w:rFonts w:ascii="Calibri" w:hAnsi="Calibri" w:cs="Calibri"/>
          <w:w w:val="99"/>
          <w:sz w:val="32"/>
          <w:szCs w:val="32"/>
          <w:lang w:val="en-US"/>
        </w:rPr>
        <w:t xml:space="preserve">and </w:t>
      </w:r>
      <w:r w:rsidRPr="003760C4">
        <w:rPr>
          <w:rFonts w:ascii="Calibri" w:hAnsi="Calibri" w:cs="Calibri"/>
          <w:sz w:val="32"/>
          <w:szCs w:val="32"/>
          <w:lang w:val="en-US"/>
        </w:rPr>
        <w:t>other</w:t>
      </w:r>
      <w:r w:rsidRPr="003760C4">
        <w:rPr>
          <w:rFonts w:ascii="Calibri" w:hAnsi="Calibri" w:cs="Calibri"/>
          <w:spacing w:val="-7"/>
          <w:sz w:val="32"/>
          <w:szCs w:val="32"/>
          <w:lang w:val="en-US"/>
        </w:rPr>
        <w:t xml:space="preserve"> </w:t>
      </w:r>
      <w:r w:rsidRPr="003760C4">
        <w:rPr>
          <w:rFonts w:ascii="Calibri" w:hAnsi="Calibri" w:cs="Calibri"/>
          <w:sz w:val="32"/>
          <w:szCs w:val="32"/>
          <w:lang w:val="en-US"/>
        </w:rPr>
        <w:t>Edu</w:t>
      </w:r>
      <w:r w:rsidRPr="003760C4">
        <w:rPr>
          <w:rFonts w:ascii="Calibri" w:hAnsi="Calibri" w:cs="Calibri"/>
          <w:spacing w:val="2"/>
          <w:sz w:val="32"/>
          <w:szCs w:val="32"/>
          <w:lang w:val="en-US"/>
        </w:rPr>
        <w:t>c</w:t>
      </w:r>
      <w:r w:rsidRPr="003760C4">
        <w:rPr>
          <w:rFonts w:ascii="Calibri" w:hAnsi="Calibri" w:cs="Calibri"/>
          <w:sz w:val="32"/>
          <w:szCs w:val="32"/>
          <w:lang w:val="en-US"/>
        </w:rPr>
        <w:t>at</w:t>
      </w:r>
      <w:r w:rsidRPr="003760C4">
        <w:rPr>
          <w:rFonts w:ascii="Calibri" w:hAnsi="Calibri" w:cs="Calibri"/>
          <w:spacing w:val="1"/>
          <w:sz w:val="32"/>
          <w:szCs w:val="32"/>
          <w:lang w:val="en-US"/>
        </w:rPr>
        <w:t>i</w:t>
      </w:r>
      <w:r w:rsidRPr="003760C4">
        <w:rPr>
          <w:rFonts w:ascii="Calibri" w:hAnsi="Calibri" w:cs="Calibri"/>
          <w:sz w:val="32"/>
          <w:szCs w:val="32"/>
          <w:lang w:val="en-US"/>
        </w:rPr>
        <w:t>on</w:t>
      </w:r>
      <w:r w:rsidRPr="003760C4">
        <w:rPr>
          <w:rFonts w:ascii="Calibri" w:hAnsi="Calibri" w:cs="Calibri"/>
          <w:spacing w:val="-12"/>
          <w:sz w:val="32"/>
          <w:szCs w:val="32"/>
          <w:lang w:val="en-US"/>
        </w:rPr>
        <w:t xml:space="preserve"> </w:t>
      </w:r>
      <w:r w:rsidRPr="003760C4">
        <w:rPr>
          <w:rFonts w:ascii="Calibri" w:hAnsi="Calibri" w:cs="Calibri"/>
          <w:sz w:val="32"/>
          <w:szCs w:val="32"/>
          <w:lang w:val="en-US"/>
        </w:rPr>
        <w:t>Sett</w:t>
      </w:r>
      <w:r w:rsidRPr="003760C4">
        <w:rPr>
          <w:rFonts w:ascii="Calibri" w:hAnsi="Calibri" w:cs="Calibri"/>
          <w:spacing w:val="2"/>
          <w:sz w:val="32"/>
          <w:szCs w:val="32"/>
          <w:lang w:val="en-US"/>
        </w:rPr>
        <w:t>i</w:t>
      </w:r>
      <w:r w:rsidRPr="003760C4">
        <w:rPr>
          <w:rFonts w:ascii="Calibri" w:hAnsi="Calibri" w:cs="Calibri"/>
          <w:sz w:val="32"/>
          <w:szCs w:val="32"/>
          <w:lang w:val="en-US"/>
        </w:rPr>
        <w:t>ngs</w:t>
      </w:r>
      <w:r w:rsidRPr="003760C4">
        <w:rPr>
          <w:rFonts w:ascii="Calibri" w:hAnsi="Calibri" w:cs="Calibri"/>
          <w:spacing w:val="-9"/>
          <w:sz w:val="32"/>
          <w:szCs w:val="32"/>
          <w:lang w:val="en-US"/>
        </w:rPr>
        <w:t xml:space="preserve"> </w:t>
      </w:r>
      <w:r w:rsidRPr="003760C4">
        <w:rPr>
          <w:rFonts w:ascii="Calibri" w:hAnsi="Calibri" w:cs="Calibri"/>
          <w:spacing w:val="1"/>
          <w:sz w:val="32"/>
          <w:szCs w:val="32"/>
          <w:lang w:val="en-US"/>
        </w:rPr>
        <w:t>i</w:t>
      </w:r>
      <w:r w:rsidRPr="003760C4">
        <w:rPr>
          <w:rFonts w:ascii="Calibri" w:hAnsi="Calibri" w:cs="Calibri"/>
          <w:sz w:val="32"/>
          <w:szCs w:val="32"/>
          <w:lang w:val="en-US"/>
        </w:rPr>
        <w:t>n</w:t>
      </w:r>
      <w:r w:rsidRPr="003760C4">
        <w:rPr>
          <w:rFonts w:ascii="Calibri" w:hAnsi="Calibri" w:cs="Calibri"/>
          <w:spacing w:val="-2"/>
          <w:sz w:val="32"/>
          <w:szCs w:val="32"/>
          <w:lang w:val="en-US"/>
        </w:rPr>
        <w:t xml:space="preserve"> </w:t>
      </w:r>
      <w:r w:rsidRPr="003760C4">
        <w:rPr>
          <w:rFonts w:ascii="Calibri" w:hAnsi="Calibri" w:cs="Calibri"/>
          <w:sz w:val="32"/>
          <w:szCs w:val="32"/>
          <w:lang w:val="en-US"/>
        </w:rPr>
        <w:t>prov</w:t>
      </w:r>
      <w:r w:rsidRPr="003760C4">
        <w:rPr>
          <w:rFonts w:ascii="Calibri" w:hAnsi="Calibri" w:cs="Calibri"/>
          <w:spacing w:val="2"/>
          <w:sz w:val="32"/>
          <w:szCs w:val="32"/>
          <w:lang w:val="en-US"/>
        </w:rPr>
        <w:t>i</w:t>
      </w:r>
      <w:r w:rsidRPr="003760C4">
        <w:rPr>
          <w:rFonts w:ascii="Calibri" w:hAnsi="Calibri" w:cs="Calibri"/>
          <w:sz w:val="32"/>
          <w:szCs w:val="32"/>
          <w:lang w:val="en-US"/>
        </w:rPr>
        <w:t>d</w:t>
      </w:r>
      <w:r w:rsidRPr="003760C4">
        <w:rPr>
          <w:rFonts w:ascii="Calibri" w:hAnsi="Calibri" w:cs="Calibri"/>
          <w:spacing w:val="1"/>
          <w:sz w:val="32"/>
          <w:szCs w:val="32"/>
          <w:lang w:val="en-US"/>
        </w:rPr>
        <w:t>i</w:t>
      </w:r>
      <w:r w:rsidRPr="003760C4">
        <w:rPr>
          <w:rFonts w:ascii="Calibri" w:hAnsi="Calibri" w:cs="Calibri"/>
          <w:sz w:val="32"/>
          <w:szCs w:val="32"/>
          <w:lang w:val="en-US"/>
        </w:rPr>
        <w:t>ng</w:t>
      </w:r>
      <w:r w:rsidRPr="003760C4">
        <w:rPr>
          <w:rFonts w:ascii="Calibri" w:hAnsi="Calibri" w:cs="Calibri"/>
          <w:spacing w:val="-13"/>
          <w:sz w:val="32"/>
          <w:szCs w:val="32"/>
          <w:lang w:val="en-US"/>
        </w:rPr>
        <w:t xml:space="preserve"> </w:t>
      </w:r>
      <w:r w:rsidR="00756288" w:rsidRPr="003760C4">
        <w:rPr>
          <w:rFonts w:ascii="Calibri" w:hAnsi="Calibri" w:cs="Calibri"/>
          <w:sz w:val="32"/>
          <w:szCs w:val="32"/>
          <w:lang w:val="en-US"/>
        </w:rPr>
        <w:t xml:space="preserve">awareness </w:t>
      </w:r>
      <w:r w:rsidR="00756288" w:rsidRPr="003760C4">
        <w:rPr>
          <w:rFonts w:ascii="Calibri" w:hAnsi="Calibri" w:cs="Calibri"/>
          <w:spacing w:val="-14"/>
          <w:sz w:val="32"/>
          <w:szCs w:val="32"/>
          <w:lang w:val="en-US"/>
        </w:rPr>
        <w:t>about</w:t>
      </w:r>
      <w:r w:rsidRPr="003760C4">
        <w:rPr>
          <w:rFonts w:ascii="Calibri" w:hAnsi="Calibri" w:cs="Calibri"/>
          <w:spacing w:val="-8"/>
          <w:sz w:val="32"/>
          <w:szCs w:val="32"/>
          <w:lang w:val="en-US"/>
        </w:rPr>
        <w:t xml:space="preserve"> </w:t>
      </w:r>
      <w:r w:rsidRPr="003760C4">
        <w:rPr>
          <w:rFonts w:ascii="Calibri" w:hAnsi="Calibri" w:cs="Calibri"/>
          <w:w w:val="99"/>
          <w:sz w:val="32"/>
          <w:szCs w:val="32"/>
          <w:lang w:val="en-US"/>
        </w:rPr>
        <w:t>Dom</w:t>
      </w:r>
      <w:r w:rsidRPr="003760C4">
        <w:rPr>
          <w:rFonts w:ascii="Calibri" w:hAnsi="Calibri" w:cs="Calibri"/>
          <w:spacing w:val="1"/>
          <w:w w:val="99"/>
          <w:sz w:val="32"/>
          <w:szCs w:val="32"/>
          <w:lang w:val="en-US"/>
        </w:rPr>
        <w:t>es</w:t>
      </w:r>
      <w:r w:rsidRPr="003760C4">
        <w:rPr>
          <w:rFonts w:ascii="Calibri" w:hAnsi="Calibri" w:cs="Calibri"/>
          <w:w w:val="99"/>
          <w:sz w:val="32"/>
          <w:szCs w:val="32"/>
          <w:lang w:val="en-US"/>
        </w:rPr>
        <w:t>t</w:t>
      </w:r>
      <w:r w:rsidRPr="003760C4">
        <w:rPr>
          <w:rFonts w:ascii="Calibri" w:hAnsi="Calibri" w:cs="Calibri"/>
          <w:spacing w:val="1"/>
          <w:w w:val="99"/>
          <w:sz w:val="32"/>
          <w:szCs w:val="32"/>
          <w:lang w:val="en-US"/>
        </w:rPr>
        <w:t>i</w:t>
      </w:r>
      <w:r w:rsidRPr="003760C4">
        <w:rPr>
          <w:rFonts w:ascii="Calibri" w:hAnsi="Calibri" w:cs="Calibri"/>
          <w:w w:val="99"/>
          <w:sz w:val="32"/>
          <w:szCs w:val="32"/>
          <w:lang w:val="en-US"/>
        </w:rPr>
        <w:t xml:space="preserve">c </w:t>
      </w:r>
      <w:r w:rsidRPr="003760C4">
        <w:rPr>
          <w:rFonts w:ascii="Calibri" w:hAnsi="Calibri" w:cs="Calibri"/>
          <w:spacing w:val="1"/>
          <w:sz w:val="32"/>
          <w:szCs w:val="32"/>
          <w:lang w:val="en-US"/>
        </w:rPr>
        <w:t>A</w:t>
      </w:r>
      <w:r w:rsidRPr="003760C4">
        <w:rPr>
          <w:rFonts w:ascii="Calibri" w:hAnsi="Calibri" w:cs="Calibri"/>
          <w:sz w:val="32"/>
          <w:szCs w:val="32"/>
          <w:lang w:val="en-US"/>
        </w:rPr>
        <w:t>bu</w:t>
      </w:r>
      <w:r w:rsidRPr="003760C4">
        <w:rPr>
          <w:rFonts w:ascii="Calibri" w:hAnsi="Calibri" w:cs="Calibri"/>
          <w:spacing w:val="1"/>
          <w:sz w:val="32"/>
          <w:szCs w:val="32"/>
          <w:lang w:val="en-US"/>
        </w:rPr>
        <w:t>s</w:t>
      </w:r>
      <w:r w:rsidR="00936959" w:rsidRPr="003760C4">
        <w:rPr>
          <w:rFonts w:ascii="Calibri" w:hAnsi="Calibri" w:cs="Calibri"/>
          <w:sz w:val="32"/>
          <w:szCs w:val="32"/>
          <w:lang w:val="en-US"/>
        </w:rPr>
        <w:t>e</w:t>
      </w:r>
      <w:r w:rsidRPr="003760C4">
        <w:rPr>
          <w:rFonts w:ascii="Calibri" w:hAnsi="Calibri" w:cs="Calibri"/>
          <w:spacing w:val="-8"/>
          <w:sz w:val="32"/>
          <w:szCs w:val="32"/>
          <w:lang w:val="en-US"/>
        </w:rPr>
        <w:t xml:space="preserve"> </w:t>
      </w:r>
      <w:r w:rsidRPr="003760C4">
        <w:rPr>
          <w:rFonts w:ascii="Calibri" w:hAnsi="Calibri" w:cs="Calibri"/>
          <w:sz w:val="32"/>
          <w:szCs w:val="32"/>
          <w:lang w:val="en-US"/>
        </w:rPr>
        <w:t>and</w:t>
      </w:r>
      <w:r w:rsidRPr="003760C4">
        <w:rPr>
          <w:rFonts w:ascii="Calibri" w:hAnsi="Calibri" w:cs="Calibri"/>
          <w:spacing w:val="-5"/>
          <w:sz w:val="32"/>
          <w:szCs w:val="32"/>
          <w:lang w:val="en-US"/>
        </w:rPr>
        <w:t xml:space="preserve"> </w:t>
      </w:r>
      <w:r w:rsidRPr="003760C4">
        <w:rPr>
          <w:rFonts w:ascii="Calibri" w:hAnsi="Calibri" w:cs="Calibri"/>
          <w:sz w:val="32"/>
          <w:szCs w:val="32"/>
          <w:lang w:val="en-US"/>
        </w:rPr>
        <w:t>add</w:t>
      </w:r>
      <w:r w:rsidRPr="003760C4">
        <w:rPr>
          <w:rFonts w:ascii="Calibri" w:hAnsi="Calibri" w:cs="Calibri"/>
          <w:spacing w:val="1"/>
          <w:sz w:val="32"/>
          <w:szCs w:val="32"/>
          <w:lang w:val="en-US"/>
        </w:rPr>
        <w:t>r</w:t>
      </w:r>
      <w:r w:rsidRPr="003760C4">
        <w:rPr>
          <w:rFonts w:ascii="Calibri" w:hAnsi="Calibri" w:cs="Calibri"/>
          <w:sz w:val="32"/>
          <w:szCs w:val="32"/>
          <w:lang w:val="en-US"/>
        </w:rPr>
        <w:t>e</w:t>
      </w:r>
      <w:r w:rsidRPr="003760C4">
        <w:rPr>
          <w:rFonts w:ascii="Calibri" w:hAnsi="Calibri" w:cs="Calibri"/>
          <w:spacing w:val="1"/>
          <w:sz w:val="32"/>
          <w:szCs w:val="32"/>
          <w:lang w:val="en-US"/>
        </w:rPr>
        <w:t>ssi</w:t>
      </w:r>
      <w:r w:rsidRPr="003760C4">
        <w:rPr>
          <w:rFonts w:ascii="Calibri" w:hAnsi="Calibri" w:cs="Calibri"/>
          <w:sz w:val="32"/>
          <w:szCs w:val="32"/>
          <w:lang w:val="en-US"/>
        </w:rPr>
        <w:t>ng</w:t>
      </w:r>
      <w:r w:rsidRPr="003760C4">
        <w:rPr>
          <w:rFonts w:ascii="Calibri" w:hAnsi="Calibri" w:cs="Calibri"/>
          <w:spacing w:val="-14"/>
          <w:sz w:val="32"/>
          <w:szCs w:val="32"/>
          <w:lang w:val="en-US"/>
        </w:rPr>
        <w:t xml:space="preserve"> </w:t>
      </w:r>
      <w:r w:rsidRPr="003760C4">
        <w:rPr>
          <w:rFonts w:ascii="Calibri" w:hAnsi="Calibri" w:cs="Calibri"/>
          <w:sz w:val="32"/>
          <w:szCs w:val="32"/>
          <w:lang w:val="en-US"/>
        </w:rPr>
        <w:t>the</w:t>
      </w:r>
      <w:r w:rsidRPr="003760C4">
        <w:rPr>
          <w:rFonts w:ascii="Calibri" w:hAnsi="Calibri" w:cs="Calibri"/>
          <w:spacing w:val="-4"/>
          <w:sz w:val="32"/>
          <w:szCs w:val="32"/>
          <w:lang w:val="en-US"/>
        </w:rPr>
        <w:t xml:space="preserve"> </w:t>
      </w:r>
      <w:r w:rsidRPr="003760C4">
        <w:rPr>
          <w:rFonts w:ascii="Calibri" w:hAnsi="Calibri" w:cs="Calibri"/>
          <w:spacing w:val="1"/>
          <w:w w:val="99"/>
          <w:sz w:val="32"/>
          <w:szCs w:val="32"/>
          <w:lang w:val="en-US"/>
        </w:rPr>
        <w:t>i</w:t>
      </w:r>
      <w:r w:rsidRPr="003760C4">
        <w:rPr>
          <w:rFonts w:ascii="Calibri" w:hAnsi="Calibri" w:cs="Calibri"/>
          <w:w w:val="99"/>
          <w:sz w:val="32"/>
          <w:szCs w:val="32"/>
          <w:lang w:val="en-US"/>
        </w:rPr>
        <w:t>mpa</w:t>
      </w:r>
      <w:r w:rsidRPr="003760C4">
        <w:rPr>
          <w:rFonts w:ascii="Calibri" w:hAnsi="Calibri" w:cs="Calibri"/>
          <w:spacing w:val="2"/>
          <w:w w:val="99"/>
          <w:sz w:val="32"/>
          <w:szCs w:val="32"/>
          <w:lang w:val="en-US"/>
        </w:rPr>
        <w:t>c</w:t>
      </w:r>
      <w:r w:rsidRPr="003760C4">
        <w:rPr>
          <w:rFonts w:ascii="Calibri" w:hAnsi="Calibri" w:cs="Calibri"/>
          <w:sz w:val="32"/>
          <w:szCs w:val="32"/>
          <w:lang w:val="en-US"/>
        </w:rPr>
        <w:t>t</w:t>
      </w:r>
      <w:r w:rsidR="001C2CCA" w:rsidRPr="003760C4">
        <w:rPr>
          <w:rFonts w:ascii="Calibri" w:hAnsi="Calibri" w:cs="Calibri"/>
          <w:sz w:val="32"/>
          <w:szCs w:val="32"/>
          <w:lang w:val="en-US"/>
        </w:rPr>
        <w:t xml:space="preserve"> </w:t>
      </w:r>
      <w:r w:rsidRPr="003760C4">
        <w:rPr>
          <w:rFonts w:ascii="Calibri" w:hAnsi="Calibri" w:cs="Calibri"/>
          <w:sz w:val="32"/>
          <w:szCs w:val="32"/>
          <w:lang w:val="en-US"/>
        </w:rPr>
        <w:t>on</w:t>
      </w:r>
      <w:r w:rsidRPr="003760C4">
        <w:rPr>
          <w:rFonts w:ascii="Calibri" w:hAnsi="Calibri" w:cs="Calibri"/>
          <w:spacing w:val="-4"/>
          <w:sz w:val="32"/>
          <w:szCs w:val="32"/>
          <w:lang w:val="en-US"/>
        </w:rPr>
        <w:t xml:space="preserve"> </w:t>
      </w:r>
      <w:r w:rsidRPr="003760C4">
        <w:rPr>
          <w:rFonts w:ascii="Calibri" w:hAnsi="Calibri" w:cs="Calibri"/>
          <w:spacing w:val="1"/>
          <w:sz w:val="32"/>
          <w:szCs w:val="32"/>
          <w:lang w:val="en-US"/>
        </w:rPr>
        <w:t>c</w:t>
      </w:r>
      <w:r w:rsidRPr="003760C4">
        <w:rPr>
          <w:rFonts w:ascii="Calibri" w:hAnsi="Calibri" w:cs="Calibri"/>
          <w:sz w:val="32"/>
          <w:szCs w:val="32"/>
          <w:lang w:val="en-US"/>
        </w:rPr>
        <w:t>h</w:t>
      </w:r>
      <w:r w:rsidRPr="003760C4">
        <w:rPr>
          <w:rFonts w:ascii="Calibri" w:hAnsi="Calibri" w:cs="Calibri"/>
          <w:spacing w:val="1"/>
          <w:sz w:val="32"/>
          <w:szCs w:val="32"/>
          <w:lang w:val="en-US"/>
        </w:rPr>
        <w:t>il</w:t>
      </w:r>
      <w:r w:rsidRPr="003760C4">
        <w:rPr>
          <w:rFonts w:ascii="Calibri" w:hAnsi="Calibri" w:cs="Calibri"/>
          <w:sz w:val="32"/>
          <w:szCs w:val="32"/>
          <w:lang w:val="en-US"/>
        </w:rPr>
        <w:t>dren</w:t>
      </w:r>
      <w:r w:rsidRPr="003760C4">
        <w:rPr>
          <w:rFonts w:ascii="Calibri" w:hAnsi="Calibri" w:cs="Calibri"/>
          <w:spacing w:val="-11"/>
          <w:sz w:val="32"/>
          <w:szCs w:val="32"/>
          <w:lang w:val="en-US"/>
        </w:rPr>
        <w:t xml:space="preserve"> </w:t>
      </w:r>
      <w:r w:rsidRPr="003760C4">
        <w:rPr>
          <w:rFonts w:ascii="Calibri" w:hAnsi="Calibri" w:cs="Calibri"/>
          <w:sz w:val="32"/>
          <w:szCs w:val="32"/>
          <w:lang w:val="en-US"/>
        </w:rPr>
        <w:t>and</w:t>
      </w:r>
      <w:r w:rsidRPr="003760C4">
        <w:rPr>
          <w:rFonts w:ascii="Calibri" w:hAnsi="Calibri" w:cs="Calibri"/>
          <w:spacing w:val="-3"/>
          <w:sz w:val="32"/>
          <w:szCs w:val="32"/>
          <w:lang w:val="en-US"/>
        </w:rPr>
        <w:t xml:space="preserve"> </w:t>
      </w:r>
      <w:r w:rsidRPr="003760C4">
        <w:rPr>
          <w:rFonts w:ascii="Calibri" w:hAnsi="Calibri" w:cs="Calibri"/>
          <w:spacing w:val="1"/>
          <w:sz w:val="32"/>
          <w:szCs w:val="32"/>
          <w:lang w:val="en-US"/>
        </w:rPr>
        <w:t>y</w:t>
      </w:r>
      <w:r w:rsidRPr="003760C4">
        <w:rPr>
          <w:rFonts w:ascii="Calibri" w:hAnsi="Calibri" w:cs="Calibri"/>
          <w:sz w:val="32"/>
          <w:szCs w:val="32"/>
          <w:lang w:val="en-US"/>
        </w:rPr>
        <w:t>o</w:t>
      </w:r>
      <w:r w:rsidRPr="003760C4">
        <w:rPr>
          <w:rFonts w:ascii="Calibri" w:hAnsi="Calibri" w:cs="Calibri"/>
          <w:spacing w:val="2"/>
          <w:sz w:val="32"/>
          <w:szCs w:val="32"/>
          <w:lang w:val="en-US"/>
        </w:rPr>
        <w:t>u</w:t>
      </w:r>
      <w:r w:rsidRPr="003760C4">
        <w:rPr>
          <w:rFonts w:ascii="Calibri" w:hAnsi="Calibri" w:cs="Calibri"/>
          <w:sz w:val="32"/>
          <w:szCs w:val="32"/>
          <w:lang w:val="en-US"/>
        </w:rPr>
        <w:t>ng</w:t>
      </w:r>
      <w:r w:rsidRPr="003760C4">
        <w:rPr>
          <w:rFonts w:ascii="Calibri" w:hAnsi="Calibri" w:cs="Calibri"/>
          <w:spacing w:val="-9"/>
          <w:sz w:val="32"/>
          <w:szCs w:val="32"/>
          <w:lang w:val="en-US"/>
        </w:rPr>
        <w:t xml:space="preserve"> </w:t>
      </w:r>
      <w:r w:rsidRPr="003760C4">
        <w:rPr>
          <w:rFonts w:ascii="Calibri" w:hAnsi="Calibri" w:cs="Calibri"/>
          <w:w w:val="99"/>
          <w:sz w:val="32"/>
          <w:szCs w:val="32"/>
          <w:lang w:val="en-US"/>
        </w:rPr>
        <w:t>peopl</w:t>
      </w:r>
      <w:r w:rsidRPr="003760C4">
        <w:rPr>
          <w:rFonts w:ascii="Calibri" w:hAnsi="Calibri" w:cs="Calibri"/>
          <w:spacing w:val="1"/>
          <w:w w:val="99"/>
          <w:sz w:val="32"/>
          <w:szCs w:val="32"/>
          <w:lang w:val="en-US"/>
        </w:rPr>
        <w:t>e</w:t>
      </w:r>
      <w:r w:rsidRPr="003760C4">
        <w:rPr>
          <w:rFonts w:ascii="Calibri" w:hAnsi="Calibri" w:cs="Calibri"/>
          <w:sz w:val="32"/>
          <w:szCs w:val="32"/>
          <w:lang w:val="en-US"/>
        </w:rPr>
        <w:t xml:space="preserve"> in </w:t>
      </w:r>
      <w:r w:rsidR="0000079C" w:rsidRPr="003760C4">
        <w:rPr>
          <w:rFonts w:ascii="Calibri" w:hAnsi="Calibri" w:cs="Calibri"/>
          <w:sz w:val="32"/>
          <w:szCs w:val="32"/>
          <w:lang w:val="en-US"/>
        </w:rPr>
        <w:t>Warrington</w:t>
      </w:r>
    </w:p>
    <w:p w14:paraId="429FDDF6" w14:textId="77777777" w:rsidR="00543974" w:rsidRPr="003760C4" w:rsidRDefault="00543974" w:rsidP="006C35D2">
      <w:pPr>
        <w:pStyle w:val="NoSpacing"/>
        <w:jc w:val="center"/>
        <w:rPr>
          <w:rFonts w:ascii="Calibri" w:eastAsia="Times New Roman" w:hAnsi="Calibri" w:cs="Calibri"/>
          <w:sz w:val="32"/>
          <w:szCs w:val="32"/>
          <w:lang w:val="en-US"/>
        </w:rPr>
      </w:pPr>
    </w:p>
    <w:p w14:paraId="0A131065" w14:textId="77777777" w:rsidR="001C2CCA" w:rsidRPr="003760C4" w:rsidRDefault="001C2CCA" w:rsidP="006C35D2">
      <w:pPr>
        <w:pStyle w:val="NoSpacing"/>
        <w:jc w:val="center"/>
        <w:rPr>
          <w:rFonts w:ascii="Calibri" w:eastAsia="Times New Roman" w:hAnsi="Calibri" w:cs="Calibri"/>
          <w:sz w:val="32"/>
          <w:szCs w:val="32"/>
          <w:lang w:val="en-US"/>
        </w:rPr>
      </w:pPr>
    </w:p>
    <w:p w14:paraId="1868A6FE" w14:textId="77777777" w:rsidR="001C2CCA" w:rsidRDefault="001C2CCA" w:rsidP="001C2CCA">
      <w:pPr>
        <w:pStyle w:val="NoSpacing"/>
        <w:jc w:val="center"/>
        <w:rPr>
          <w:rFonts w:eastAsia="Times New Roman" w:cstheme="minorHAnsi"/>
          <w:sz w:val="32"/>
          <w:szCs w:val="32"/>
          <w:lang w:val="en-US"/>
        </w:rPr>
      </w:pPr>
    </w:p>
    <w:p w14:paraId="01DB2FE0" w14:textId="77777777" w:rsidR="001C2CCA" w:rsidRDefault="001C2CCA" w:rsidP="001C2CCA">
      <w:pPr>
        <w:pStyle w:val="NoSpacing"/>
        <w:jc w:val="center"/>
        <w:rPr>
          <w:rFonts w:eastAsia="Times New Roman" w:cstheme="minorHAnsi"/>
          <w:sz w:val="32"/>
          <w:szCs w:val="32"/>
          <w:lang w:val="en-US"/>
        </w:rPr>
      </w:pPr>
    </w:p>
    <w:p w14:paraId="50C8506F" w14:textId="77777777" w:rsidR="001C2CCA" w:rsidRDefault="001C2CCA" w:rsidP="001C2CCA">
      <w:pPr>
        <w:pStyle w:val="NoSpacing"/>
        <w:jc w:val="center"/>
        <w:rPr>
          <w:rFonts w:eastAsia="Times New Roman" w:cstheme="minorHAnsi"/>
          <w:sz w:val="32"/>
          <w:szCs w:val="32"/>
          <w:lang w:val="en-US"/>
        </w:rPr>
      </w:pPr>
    </w:p>
    <w:p w14:paraId="2FC284AD" w14:textId="77777777" w:rsidR="001C2CCA" w:rsidRDefault="001C2CCA" w:rsidP="001C2CCA">
      <w:pPr>
        <w:pStyle w:val="NoSpacing"/>
        <w:jc w:val="center"/>
        <w:rPr>
          <w:rFonts w:eastAsia="Times New Roman" w:cstheme="minorHAnsi"/>
          <w:sz w:val="32"/>
          <w:szCs w:val="32"/>
          <w:lang w:val="en-US"/>
        </w:rPr>
      </w:pPr>
    </w:p>
    <w:p w14:paraId="54689CDD" w14:textId="77777777" w:rsidR="001C2CCA" w:rsidRDefault="001C2CCA" w:rsidP="001C2CCA">
      <w:pPr>
        <w:pStyle w:val="NoSpacing"/>
        <w:jc w:val="center"/>
        <w:rPr>
          <w:rFonts w:eastAsia="Times New Roman" w:cstheme="minorHAnsi"/>
          <w:sz w:val="32"/>
          <w:szCs w:val="32"/>
          <w:lang w:val="en-US"/>
        </w:rPr>
      </w:pPr>
    </w:p>
    <w:p w14:paraId="4C56B715" w14:textId="77777777" w:rsidR="001C2CCA" w:rsidRDefault="001C2CCA" w:rsidP="001C2CCA">
      <w:pPr>
        <w:pStyle w:val="NoSpacing"/>
        <w:jc w:val="center"/>
        <w:rPr>
          <w:rFonts w:eastAsia="Times New Roman" w:cstheme="minorHAnsi"/>
          <w:sz w:val="32"/>
          <w:szCs w:val="32"/>
          <w:lang w:val="en-US"/>
        </w:rPr>
      </w:pPr>
    </w:p>
    <w:p w14:paraId="35BA7094" w14:textId="77777777" w:rsidR="001C2CCA" w:rsidRDefault="001C2CCA" w:rsidP="001C2CCA">
      <w:pPr>
        <w:pStyle w:val="NoSpacing"/>
        <w:jc w:val="center"/>
        <w:rPr>
          <w:rFonts w:eastAsia="Times New Roman" w:cstheme="minorHAnsi"/>
          <w:sz w:val="32"/>
          <w:szCs w:val="32"/>
          <w:lang w:val="en-US"/>
        </w:rPr>
      </w:pPr>
    </w:p>
    <w:p w14:paraId="4C7DB056" w14:textId="77777777" w:rsidR="001C2CCA" w:rsidRDefault="001C2CCA" w:rsidP="001C2CCA">
      <w:pPr>
        <w:pStyle w:val="NoSpacing"/>
        <w:jc w:val="center"/>
        <w:rPr>
          <w:rFonts w:eastAsia="Times New Roman" w:cstheme="minorHAnsi"/>
          <w:sz w:val="32"/>
          <w:szCs w:val="32"/>
          <w:lang w:val="en-US"/>
        </w:rPr>
      </w:pPr>
    </w:p>
    <w:p w14:paraId="0CE2B387" w14:textId="77777777" w:rsidR="001C2CCA" w:rsidRDefault="001C2CCA" w:rsidP="001C2CCA">
      <w:pPr>
        <w:pStyle w:val="NoSpacing"/>
        <w:jc w:val="center"/>
        <w:rPr>
          <w:rFonts w:eastAsia="Times New Roman" w:cstheme="minorHAnsi"/>
          <w:sz w:val="32"/>
          <w:szCs w:val="32"/>
          <w:lang w:val="en-US"/>
        </w:rPr>
      </w:pPr>
    </w:p>
    <w:p w14:paraId="700E052D" w14:textId="77777777" w:rsidR="001C2CCA" w:rsidRDefault="001C2CCA" w:rsidP="001C2CCA">
      <w:pPr>
        <w:pStyle w:val="NoSpacing"/>
        <w:jc w:val="center"/>
        <w:rPr>
          <w:rFonts w:eastAsia="Times New Roman" w:cstheme="minorHAnsi"/>
          <w:sz w:val="32"/>
          <w:szCs w:val="32"/>
          <w:lang w:val="en-US"/>
        </w:rPr>
      </w:pPr>
    </w:p>
    <w:p w14:paraId="64E985F5" w14:textId="77777777" w:rsidR="001C2CCA" w:rsidRDefault="001C2CCA" w:rsidP="001C2CCA">
      <w:pPr>
        <w:pStyle w:val="NoSpacing"/>
        <w:jc w:val="center"/>
        <w:rPr>
          <w:rFonts w:eastAsia="Times New Roman" w:cstheme="minorHAnsi"/>
          <w:sz w:val="32"/>
          <w:szCs w:val="32"/>
          <w:lang w:val="en-US"/>
        </w:rPr>
      </w:pPr>
    </w:p>
    <w:p w14:paraId="7789A04F" w14:textId="6B410D90" w:rsidR="003760C4" w:rsidRDefault="003760C4" w:rsidP="003760C4">
      <w:pPr>
        <w:pStyle w:val="NoSpacing"/>
        <w:rPr>
          <w:rFonts w:cstheme="minorHAnsi"/>
          <w:b/>
          <w:w w:val="99"/>
          <w:sz w:val="28"/>
          <w:szCs w:val="28"/>
          <w:lang w:val="en-US"/>
        </w:rPr>
      </w:pPr>
      <w:r w:rsidRPr="00D10B04">
        <w:rPr>
          <w:rFonts w:ascii="Calibri" w:hAnsi="Calibri" w:cs="Calibri"/>
          <w:b/>
          <w:bCs/>
          <w:sz w:val="28"/>
          <w:szCs w:val="28"/>
        </w:rPr>
        <w:lastRenderedPageBreak/>
        <w:t>Document:</w:t>
      </w:r>
      <w:r w:rsidRPr="00D10B04">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sidRPr="003760C4">
        <w:rPr>
          <w:rFonts w:cstheme="minorHAnsi"/>
          <w:b/>
          <w:sz w:val="28"/>
          <w:szCs w:val="28"/>
          <w:lang w:val="en-US"/>
        </w:rPr>
        <w:t>Responding to Dom</w:t>
      </w:r>
      <w:r w:rsidRPr="003760C4">
        <w:rPr>
          <w:rFonts w:cstheme="minorHAnsi"/>
          <w:b/>
          <w:spacing w:val="1"/>
          <w:sz w:val="28"/>
          <w:szCs w:val="28"/>
          <w:lang w:val="en-US"/>
        </w:rPr>
        <w:t>e</w:t>
      </w:r>
      <w:r w:rsidRPr="003760C4">
        <w:rPr>
          <w:rFonts w:cstheme="minorHAnsi"/>
          <w:b/>
          <w:sz w:val="28"/>
          <w:szCs w:val="28"/>
          <w:lang w:val="en-US"/>
        </w:rPr>
        <w:t>s</w:t>
      </w:r>
      <w:r w:rsidRPr="003760C4">
        <w:rPr>
          <w:rFonts w:cstheme="minorHAnsi"/>
          <w:b/>
          <w:spacing w:val="2"/>
          <w:sz w:val="28"/>
          <w:szCs w:val="28"/>
          <w:lang w:val="en-US"/>
        </w:rPr>
        <w:t>t</w:t>
      </w:r>
      <w:r w:rsidRPr="003760C4">
        <w:rPr>
          <w:rFonts w:cstheme="minorHAnsi"/>
          <w:b/>
          <w:sz w:val="28"/>
          <w:szCs w:val="28"/>
          <w:lang w:val="en-US"/>
        </w:rPr>
        <w:t>ic</w:t>
      </w:r>
      <w:r w:rsidRPr="003760C4">
        <w:rPr>
          <w:rFonts w:cstheme="minorHAnsi"/>
          <w:b/>
          <w:spacing w:val="-21"/>
          <w:sz w:val="28"/>
          <w:szCs w:val="28"/>
          <w:lang w:val="en-US"/>
        </w:rPr>
        <w:t xml:space="preserve"> </w:t>
      </w:r>
      <w:r w:rsidRPr="003760C4">
        <w:rPr>
          <w:rFonts w:cstheme="minorHAnsi"/>
          <w:b/>
          <w:w w:val="99"/>
          <w:sz w:val="28"/>
          <w:szCs w:val="28"/>
          <w:lang w:val="en-US"/>
        </w:rPr>
        <w:t>Abuse</w:t>
      </w:r>
    </w:p>
    <w:p w14:paraId="75D7E969" w14:textId="0FF430FF" w:rsidR="003760C4" w:rsidRPr="003760C4" w:rsidRDefault="003760C4" w:rsidP="003760C4">
      <w:pPr>
        <w:pStyle w:val="NoSpacing"/>
        <w:ind w:left="2880"/>
        <w:rPr>
          <w:rFonts w:cstheme="minorHAnsi"/>
          <w:b/>
          <w:sz w:val="28"/>
          <w:szCs w:val="28"/>
          <w:lang w:val="en-US"/>
        </w:rPr>
      </w:pPr>
      <w:r w:rsidRPr="003760C4">
        <w:rPr>
          <w:rFonts w:cstheme="minorHAnsi"/>
          <w:b/>
          <w:sz w:val="28"/>
          <w:szCs w:val="28"/>
          <w:lang w:val="en-US"/>
        </w:rPr>
        <w:t>Gui</w:t>
      </w:r>
      <w:r w:rsidRPr="003760C4">
        <w:rPr>
          <w:rFonts w:cstheme="minorHAnsi"/>
          <w:b/>
          <w:spacing w:val="-2"/>
          <w:sz w:val="28"/>
          <w:szCs w:val="28"/>
          <w:lang w:val="en-US"/>
        </w:rPr>
        <w:t>d</w:t>
      </w:r>
      <w:r w:rsidRPr="003760C4">
        <w:rPr>
          <w:rFonts w:cstheme="minorHAnsi"/>
          <w:b/>
          <w:spacing w:val="3"/>
          <w:sz w:val="28"/>
          <w:szCs w:val="28"/>
          <w:lang w:val="en-US"/>
        </w:rPr>
        <w:t>a</w:t>
      </w:r>
      <w:r w:rsidRPr="003760C4">
        <w:rPr>
          <w:rFonts w:cstheme="minorHAnsi"/>
          <w:b/>
          <w:sz w:val="28"/>
          <w:szCs w:val="28"/>
          <w:lang w:val="en-US"/>
        </w:rPr>
        <w:t>n</w:t>
      </w:r>
      <w:r w:rsidRPr="003760C4">
        <w:rPr>
          <w:rFonts w:cstheme="minorHAnsi"/>
          <w:b/>
          <w:spacing w:val="2"/>
          <w:sz w:val="28"/>
          <w:szCs w:val="28"/>
          <w:lang w:val="en-US"/>
        </w:rPr>
        <w:t>c</w:t>
      </w:r>
      <w:r w:rsidRPr="003760C4">
        <w:rPr>
          <w:rFonts w:cstheme="minorHAnsi"/>
          <w:b/>
          <w:sz w:val="28"/>
          <w:szCs w:val="28"/>
          <w:lang w:val="en-US"/>
        </w:rPr>
        <w:t>e</w:t>
      </w:r>
      <w:r w:rsidRPr="003760C4">
        <w:rPr>
          <w:rFonts w:cstheme="minorHAnsi"/>
          <w:b/>
          <w:spacing w:val="-10"/>
          <w:sz w:val="28"/>
          <w:szCs w:val="28"/>
          <w:lang w:val="en-US"/>
        </w:rPr>
        <w:t xml:space="preserve"> </w:t>
      </w:r>
      <w:r w:rsidRPr="003760C4">
        <w:rPr>
          <w:rFonts w:cstheme="minorHAnsi"/>
          <w:b/>
          <w:sz w:val="28"/>
          <w:szCs w:val="28"/>
          <w:lang w:val="en-US"/>
        </w:rPr>
        <w:t>for</w:t>
      </w:r>
      <w:r w:rsidRPr="003760C4">
        <w:rPr>
          <w:rFonts w:cstheme="minorHAnsi"/>
          <w:b/>
          <w:spacing w:val="-7"/>
          <w:sz w:val="28"/>
          <w:szCs w:val="28"/>
          <w:lang w:val="en-US"/>
        </w:rPr>
        <w:t xml:space="preserve"> </w:t>
      </w:r>
      <w:r w:rsidRPr="003760C4">
        <w:rPr>
          <w:rFonts w:cstheme="minorHAnsi"/>
          <w:b/>
          <w:w w:val="99"/>
          <w:sz w:val="28"/>
          <w:szCs w:val="28"/>
          <w:lang w:val="en-US"/>
        </w:rPr>
        <w:t xml:space="preserve">Schools/Educational settings across Warrington </w:t>
      </w:r>
      <w:r>
        <w:rPr>
          <w:rFonts w:cstheme="minorHAnsi"/>
          <w:b/>
          <w:w w:val="99"/>
          <w:sz w:val="28"/>
          <w:szCs w:val="28"/>
          <w:lang w:val="en-US"/>
        </w:rPr>
        <w:t xml:space="preserve">- </w:t>
      </w:r>
    </w:p>
    <w:p w14:paraId="513118E6" w14:textId="25779486" w:rsidR="003760C4" w:rsidRPr="003760C4" w:rsidRDefault="003760C4" w:rsidP="003760C4">
      <w:pPr>
        <w:ind w:left="2880" w:hanging="2880"/>
        <w:rPr>
          <w:rFonts w:ascii="Calibri" w:hAnsi="Calibri" w:cs="Calibri"/>
          <w:b/>
          <w:sz w:val="28"/>
          <w:szCs w:val="28"/>
        </w:rPr>
      </w:pPr>
    </w:p>
    <w:p w14:paraId="41FE0206" w14:textId="7B8E648D" w:rsidR="003760C4" w:rsidRPr="003760C4" w:rsidRDefault="003760C4" w:rsidP="003760C4">
      <w:pPr>
        <w:spacing w:after="0" w:line="240" w:lineRule="auto"/>
        <w:ind w:left="2880" w:hanging="2880"/>
        <w:rPr>
          <w:sz w:val="28"/>
          <w:szCs w:val="28"/>
        </w:rPr>
      </w:pPr>
      <w:r w:rsidRPr="00D10B04">
        <w:rPr>
          <w:rFonts w:ascii="Calibri" w:hAnsi="Calibri" w:cs="Calibri"/>
          <w:b/>
          <w:bCs/>
          <w:sz w:val="28"/>
          <w:szCs w:val="28"/>
        </w:rPr>
        <w:t>Author:</w:t>
      </w:r>
      <w:r w:rsidRPr="00D10B04">
        <w:rPr>
          <w:rFonts w:ascii="Calibri" w:hAnsi="Calibri" w:cs="Calibri"/>
          <w:b/>
          <w:bCs/>
          <w:sz w:val="28"/>
          <w:szCs w:val="28"/>
        </w:rPr>
        <w:tab/>
      </w:r>
      <w:r w:rsidRPr="003760C4">
        <w:rPr>
          <w:b/>
          <w:bCs/>
          <w:sz w:val="28"/>
          <w:szCs w:val="28"/>
        </w:rPr>
        <w:t xml:space="preserve">Jaria Hussain-Lala: </w:t>
      </w:r>
      <w:r w:rsidRPr="003760C4">
        <w:rPr>
          <w:b/>
          <w:sz w:val="28"/>
          <w:szCs w:val="28"/>
        </w:rPr>
        <w:t xml:space="preserve">Domestic Abuse Partnership Manager </w:t>
      </w:r>
    </w:p>
    <w:p w14:paraId="48A086E8" w14:textId="77777777" w:rsidR="003760C4" w:rsidRPr="003760C4" w:rsidRDefault="003760C4" w:rsidP="003760C4">
      <w:pPr>
        <w:spacing w:after="0" w:line="240" w:lineRule="auto"/>
        <w:ind w:left="2160" w:firstLine="720"/>
        <w:rPr>
          <w:b/>
          <w:bCs/>
          <w:sz w:val="28"/>
          <w:szCs w:val="28"/>
        </w:rPr>
      </w:pPr>
      <w:r w:rsidRPr="003760C4">
        <w:rPr>
          <w:b/>
          <w:sz w:val="28"/>
          <w:szCs w:val="28"/>
        </w:rPr>
        <w:t>Louise Atkin: Head of Service for Education</w:t>
      </w:r>
    </w:p>
    <w:p w14:paraId="51644D3E" w14:textId="77777777" w:rsidR="003760C4" w:rsidRDefault="003760C4" w:rsidP="003760C4">
      <w:pPr>
        <w:rPr>
          <w:color w:val="1F4E79"/>
        </w:rPr>
      </w:pPr>
    </w:p>
    <w:p w14:paraId="6A9B7693" w14:textId="77777777" w:rsidR="003760C4" w:rsidRPr="00D10B04" w:rsidRDefault="003760C4" w:rsidP="003760C4">
      <w:pPr>
        <w:rPr>
          <w:rFonts w:ascii="Calibri" w:hAnsi="Calibri" w:cs="Calibri"/>
          <w:b/>
          <w:bCs/>
          <w:sz w:val="28"/>
          <w:szCs w:val="28"/>
        </w:rPr>
      </w:pPr>
      <w:r w:rsidRPr="00D10B04">
        <w:rPr>
          <w:rFonts w:ascii="Calibri" w:hAnsi="Calibri" w:cs="Calibri"/>
          <w:b/>
          <w:bCs/>
          <w:sz w:val="28"/>
          <w:szCs w:val="28"/>
        </w:rPr>
        <w:t>Version:</w:t>
      </w:r>
      <w:r w:rsidRPr="00D10B04">
        <w:rPr>
          <w:rFonts w:ascii="Calibri" w:hAnsi="Calibri" w:cs="Calibri"/>
          <w:b/>
          <w:bCs/>
          <w:sz w:val="28"/>
          <w:szCs w:val="28"/>
        </w:rPr>
        <w:tab/>
      </w:r>
      <w:r w:rsidRPr="00D10B04">
        <w:rPr>
          <w:rFonts w:ascii="Calibri" w:hAnsi="Calibri" w:cs="Calibri"/>
          <w:b/>
          <w:bCs/>
          <w:sz w:val="28"/>
          <w:szCs w:val="28"/>
        </w:rPr>
        <w:tab/>
      </w:r>
      <w:r w:rsidRPr="00D10B04">
        <w:rPr>
          <w:rFonts w:ascii="Calibri" w:hAnsi="Calibri" w:cs="Calibri"/>
          <w:b/>
          <w:bCs/>
          <w:sz w:val="28"/>
          <w:szCs w:val="28"/>
        </w:rPr>
        <w:tab/>
      </w:r>
      <w:r>
        <w:rPr>
          <w:rFonts w:ascii="Calibri" w:hAnsi="Calibri" w:cs="Calibri"/>
          <w:b/>
          <w:bCs/>
          <w:sz w:val="28"/>
          <w:szCs w:val="28"/>
        </w:rPr>
        <w:t>1.0</w:t>
      </w:r>
    </w:p>
    <w:p w14:paraId="6920C2C3" w14:textId="77777777" w:rsidR="003760C4" w:rsidRPr="00D10B04" w:rsidRDefault="003760C4" w:rsidP="003760C4">
      <w:pPr>
        <w:rPr>
          <w:rFonts w:ascii="Calibri" w:hAnsi="Calibri" w:cs="Calibri"/>
          <w:b/>
          <w:bCs/>
          <w:sz w:val="28"/>
          <w:szCs w:val="28"/>
        </w:rPr>
      </w:pPr>
      <w:r w:rsidRPr="00D10B04">
        <w:rPr>
          <w:rFonts w:ascii="Calibri" w:hAnsi="Calibri" w:cs="Calibri"/>
          <w:b/>
          <w:sz w:val="28"/>
          <w:szCs w:val="28"/>
        </w:rPr>
        <w:t xml:space="preserve">Status: </w:t>
      </w:r>
      <w:r w:rsidRPr="00D10B04">
        <w:rPr>
          <w:rFonts w:ascii="Calibri" w:hAnsi="Calibri" w:cs="Calibri"/>
          <w:b/>
          <w:sz w:val="28"/>
          <w:szCs w:val="28"/>
        </w:rPr>
        <w:tab/>
      </w:r>
      <w:r w:rsidRPr="00D10B04">
        <w:rPr>
          <w:rFonts w:ascii="Calibri" w:hAnsi="Calibri" w:cs="Calibri"/>
          <w:b/>
          <w:sz w:val="28"/>
          <w:szCs w:val="28"/>
        </w:rPr>
        <w:tab/>
      </w:r>
      <w:r w:rsidRPr="00D10B04">
        <w:rPr>
          <w:rFonts w:ascii="Calibri" w:hAnsi="Calibri" w:cs="Calibri"/>
          <w:b/>
          <w:sz w:val="28"/>
          <w:szCs w:val="28"/>
        </w:rPr>
        <w:tab/>
      </w:r>
      <w:r>
        <w:rPr>
          <w:rFonts w:ascii="Calibri" w:hAnsi="Calibri" w:cs="Calibri"/>
          <w:b/>
          <w:sz w:val="28"/>
          <w:szCs w:val="28"/>
        </w:rPr>
        <w:t>Final draft</w:t>
      </w:r>
    </w:p>
    <w:p w14:paraId="31EAEB6A" w14:textId="3757EB20" w:rsidR="003760C4" w:rsidRDefault="003760C4" w:rsidP="003760C4">
      <w:pPr>
        <w:rPr>
          <w:rFonts w:ascii="Calibri" w:hAnsi="Calibri" w:cs="Calibri"/>
          <w:b/>
          <w:sz w:val="28"/>
          <w:szCs w:val="28"/>
        </w:rPr>
      </w:pPr>
      <w:r w:rsidRPr="00D10B04">
        <w:rPr>
          <w:rFonts w:ascii="Calibri" w:hAnsi="Calibri" w:cs="Calibri"/>
          <w:b/>
          <w:sz w:val="28"/>
          <w:szCs w:val="28"/>
        </w:rPr>
        <w:t xml:space="preserve">Date: </w:t>
      </w:r>
      <w:r w:rsidRPr="00D10B04">
        <w:rPr>
          <w:rFonts w:ascii="Calibri" w:hAnsi="Calibri" w:cs="Calibri"/>
          <w:b/>
          <w:sz w:val="28"/>
          <w:szCs w:val="28"/>
        </w:rPr>
        <w:tab/>
      </w:r>
      <w:r w:rsidR="00FD13BE">
        <w:rPr>
          <w:rFonts w:ascii="Calibri" w:hAnsi="Calibri" w:cs="Calibri"/>
          <w:b/>
          <w:sz w:val="28"/>
          <w:szCs w:val="28"/>
        </w:rPr>
        <w:tab/>
      </w:r>
      <w:r w:rsidR="00FD13BE">
        <w:rPr>
          <w:rFonts w:ascii="Calibri" w:hAnsi="Calibri" w:cs="Calibri"/>
          <w:b/>
          <w:sz w:val="28"/>
          <w:szCs w:val="28"/>
        </w:rPr>
        <w:tab/>
      </w:r>
      <w:r w:rsidR="00FD13BE">
        <w:rPr>
          <w:rFonts w:ascii="Calibri" w:hAnsi="Calibri" w:cs="Calibri"/>
          <w:b/>
          <w:sz w:val="28"/>
          <w:szCs w:val="28"/>
        </w:rPr>
        <w:tab/>
      </w:r>
      <w:r w:rsidR="00F27182">
        <w:rPr>
          <w:rFonts w:ascii="Calibri" w:hAnsi="Calibri" w:cs="Calibri"/>
          <w:b/>
          <w:sz w:val="28"/>
          <w:szCs w:val="28"/>
        </w:rPr>
        <w:t>December 2021</w:t>
      </w:r>
      <w:r w:rsidRPr="00D10B04">
        <w:rPr>
          <w:rFonts w:ascii="Calibri" w:hAnsi="Calibri" w:cs="Calibri"/>
          <w:b/>
          <w:sz w:val="28"/>
          <w:szCs w:val="28"/>
        </w:rPr>
        <w:tab/>
      </w:r>
      <w:r w:rsidRPr="00D10B04">
        <w:rPr>
          <w:rFonts w:ascii="Calibri" w:hAnsi="Calibri" w:cs="Calibri"/>
          <w:b/>
          <w:sz w:val="28"/>
          <w:szCs w:val="28"/>
        </w:rPr>
        <w:tab/>
      </w:r>
    </w:p>
    <w:p w14:paraId="1E564A0A" w14:textId="77777777" w:rsidR="00FD13BE" w:rsidRDefault="00FD13BE" w:rsidP="003760C4">
      <w:pPr>
        <w:rPr>
          <w:rFonts w:ascii="Calibri" w:hAnsi="Calibri" w:cs="Calibri"/>
          <w:b/>
          <w:sz w:val="28"/>
          <w:szCs w:val="28"/>
        </w:rPr>
      </w:pPr>
    </w:p>
    <w:p w14:paraId="1C562158" w14:textId="77777777" w:rsidR="003760C4" w:rsidRPr="00D10B04" w:rsidRDefault="003760C4" w:rsidP="003760C4">
      <w:pPr>
        <w:rPr>
          <w:rFonts w:ascii="Calibri" w:hAnsi="Calibri" w:cs="Calibri"/>
          <w:b/>
          <w:sz w:val="28"/>
          <w:szCs w:val="28"/>
        </w:rPr>
      </w:pPr>
      <w:r w:rsidRPr="00D10B04">
        <w:rPr>
          <w:rFonts w:ascii="Calibri" w:hAnsi="Calibri" w:cs="Calibri"/>
          <w:b/>
          <w:sz w:val="28"/>
          <w:szCs w:val="28"/>
        </w:rPr>
        <w:t>Document History</w:t>
      </w:r>
    </w:p>
    <w:tbl>
      <w:tblPr>
        <w:tblW w:w="9072" w:type="dxa"/>
        <w:tblInd w:w="108" w:type="dxa"/>
        <w:tblBorders>
          <w:top w:val="single" w:sz="6" w:space="0" w:color="0072C6"/>
          <w:left w:val="single" w:sz="6" w:space="0" w:color="0072C6"/>
          <w:bottom w:val="single" w:sz="6" w:space="0" w:color="0072C6"/>
          <w:right w:val="single" w:sz="6" w:space="0" w:color="0072C6"/>
          <w:insideH w:val="single" w:sz="6" w:space="0" w:color="0072C6"/>
          <w:insideV w:val="single" w:sz="6" w:space="0" w:color="0072C6"/>
        </w:tblBorders>
        <w:tblLayout w:type="fixed"/>
        <w:tblLook w:val="00A0" w:firstRow="1" w:lastRow="0" w:firstColumn="1" w:lastColumn="0" w:noHBand="0" w:noVBand="0"/>
      </w:tblPr>
      <w:tblGrid>
        <w:gridCol w:w="1134"/>
        <w:gridCol w:w="1418"/>
        <w:gridCol w:w="2126"/>
        <w:gridCol w:w="4394"/>
      </w:tblGrid>
      <w:tr w:rsidR="003760C4" w:rsidRPr="00D10B04" w14:paraId="249B8AEB" w14:textId="77777777" w:rsidTr="002B024B">
        <w:trPr>
          <w:cantSplit/>
          <w:tblHeader/>
        </w:trPr>
        <w:tc>
          <w:tcPr>
            <w:tcW w:w="1134" w:type="dxa"/>
            <w:shd w:val="clear" w:color="auto" w:fill="0072C6"/>
          </w:tcPr>
          <w:p w14:paraId="2F49ECA9" w14:textId="77777777" w:rsidR="003760C4" w:rsidRPr="00D10B04" w:rsidRDefault="003760C4" w:rsidP="002B024B">
            <w:pPr>
              <w:rPr>
                <w:rFonts w:ascii="Calibri" w:hAnsi="Calibri" w:cs="Calibri"/>
                <w:b/>
              </w:rPr>
            </w:pPr>
            <w:r w:rsidRPr="00D10B04">
              <w:rPr>
                <w:rFonts w:ascii="Calibri" w:hAnsi="Calibri" w:cs="Calibri"/>
                <w:b/>
              </w:rPr>
              <w:t>Version</w:t>
            </w:r>
          </w:p>
        </w:tc>
        <w:tc>
          <w:tcPr>
            <w:tcW w:w="1418" w:type="dxa"/>
            <w:shd w:val="clear" w:color="auto" w:fill="0072C6"/>
          </w:tcPr>
          <w:p w14:paraId="4208D202" w14:textId="6BE44030" w:rsidR="003760C4" w:rsidRPr="00D10B04" w:rsidRDefault="00F27182" w:rsidP="002B024B">
            <w:pPr>
              <w:rPr>
                <w:rFonts w:ascii="Calibri" w:hAnsi="Calibri" w:cs="Calibri"/>
                <w:b/>
              </w:rPr>
            </w:pPr>
            <w:r>
              <w:rPr>
                <w:rFonts w:ascii="Calibri" w:hAnsi="Calibri" w:cs="Calibri"/>
                <w:b/>
              </w:rPr>
              <w:t>date</w:t>
            </w:r>
          </w:p>
        </w:tc>
        <w:tc>
          <w:tcPr>
            <w:tcW w:w="2126" w:type="dxa"/>
            <w:shd w:val="clear" w:color="auto" w:fill="0072C6"/>
          </w:tcPr>
          <w:p w14:paraId="676D5C8F" w14:textId="77777777" w:rsidR="003760C4" w:rsidRPr="00D10B04" w:rsidRDefault="003760C4" w:rsidP="002B024B">
            <w:pPr>
              <w:rPr>
                <w:rFonts w:ascii="Calibri" w:hAnsi="Calibri" w:cs="Calibri"/>
                <w:b/>
              </w:rPr>
            </w:pPr>
            <w:r w:rsidRPr="00D10B04">
              <w:rPr>
                <w:rFonts w:ascii="Calibri" w:hAnsi="Calibri" w:cs="Calibri"/>
                <w:b/>
              </w:rPr>
              <w:t>Author</w:t>
            </w:r>
          </w:p>
        </w:tc>
        <w:tc>
          <w:tcPr>
            <w:tcW w:w="4394" w:type="dxa"/>
            <w:shd w:val="clear" w:color="auto" w:fill="0072C6"/>
          </w:tcPr>
          <w:p w14:paraId="6984BEE0" w14:textId="77777777" w:rsidR="003760C4" w:rsidRPr="00D10B04" w:rsidRDefault="003760C4" w:rsidP="002B024B">
            <w:pPr>
              <w:rPr>
                <w:rFonts w:ascii="Calibri" w:hAnsi="Calibri" w:cs="Calibri"/>
                <w:b/>
              </w:rPr>
            </w:pPr>
            <w:r w:rsidRPr="00D10B04">
              <w:rPr>
                <w:rFonts w:ascii="Calibri" w:hAnsi="Calibri" w:cs="Calibri"/>
                <w:b/>
              </w:rPr>
              <w:t>Change Status</w:t>
            </w:r>
          </w:p>
        </w:tc>
      </w:tr>
      <w:tr w:rsidR="003760C4" w:rsidRPr="00D10B04" w14:paraId="53CDCDD5" w14:textId="77777777" w:rsidTr="002B024B">
        <w:trPr>
          <w:cantSplit/>
        </w:trPr>
        <w:tc>
          <w:tcPr>
            <w:tcW w:w="1134" w:type="dxa"/>
          </w:tcPr>
          <w:p w14:paraId="7E2D104A" w14:textId="77777777" w:rsidR="003760C4" w:rsidRPr="00D10B04" w:rsidRDefault="003760C4" w:rsidP="002B024B">
            <w:pPr>
              <w:rPr>
                <w:rFonts w:ascii="Calibri" w:hAnsi="Calibri" w:cs="Calibri"/>
              </w:rPr>
            </w:pPr>
            <w:r w:rsidRPr="00D10B04">
              <w:rPr>
                <w:rFonts w:ascii="Calibri" w:hAnsi="Calibri" w:cs="Calibri"/>
              </w:rPr>
              <w:t>1.0</w:t>
            </w:r>
          </w:p>
        </w:tc>
        <w:tc>
          <w:tcPr>
            <w:tcW w:w="1418" w:type="dxa"/>
          </w:tcPr>
          <w:p w14:paraId="21D6EC8F" w14:textId="59DB41BF" w:rsidR="003760C4" w:rsidRPr="00D10B04" w:rsidRDefault="00F27182" w:rsidP="002B024B">
            <w:pPr>
              <w:rPr>
                <w:rFonts w:ascii="Calibri" w:hAnsi="Calibri" w:cs="Calibri"/>
              </w:rPr>
            </w:pPr>
            <w:r>
              <w:rPr>
                <w:rFonts w:ascii="Calibri" w:hAnsi="Calibri" w:cs="Calibri"/>
              </w:rPr>
              <w:t>December 2021</w:t>
            </w:r>
          </w:p>
        </w:tc>
        <w:tc>
          <w:tcPr>
            <w:tcW w:w="2126" w:type="dxa"/>
          </w:tcPr>
          <w:p w14:paraId="12B910DD" w14:textId="77777777" w:rsidR="003760C4" w:rsidRDefault="00FD13BE" w:rsidP="00FD13BE">
            <w:pPr>
              <w:spacing w:after="0" w:line="240" w:lineRule="auto"/>
              <w:rPr>
                <w:rFonts w:ascii="Calibri" w:hAnsi="Calibri" w:cs="Calibri"/>
              </w:rPr>
            </w:pPr>
            <w:r>
              <w:rPr>
                <w:rFonts w:ascii="Calibri" w:hAnsi="Calibri" w:cs="Calibri"/>
              </w:rPr>
              <w:t>Jaria Hussain-Lala</w:t>
            </w:r>
          </w:p>
          <w:p w14:paraId="4D3DDF39" w14:textId="23A23007" w:rsidR="00FD13BE" w:rsidRPr="00D10B04" w:rsidRDefault="00FD13BE" w:rsidP="00FD13BE">
            <w:pPr>
              <w:spacing w:after="0" w:line="240" w:lineRule="auto"/>
              <w:rPr>
                <w:rFonts w:ascii="Calibri" w:hAnsi="Calibri" w:cs="Calibri"/>
              </w:rPr>
            </w:pPr>
            <w:r>
              <w:rPr>
                <w:rFonts w:ascii="Calibri" w:hAnsi="Calibri" w:cs="Calibri"/>
              </w:rPr>
              <w:t>Louise Atkin</w:t>
            </w:r>
          </w:p>
        </w:tc>
        <w:tc>
          <w:tcPr>
            <w:tcW w:w="4394" w:type="dxa"/>
          </w:tcPr>
          <w:p w14:paraId="59A96D2A" w14:textId="77777777" w:rsidR="003760C4" w:rsidRPr="00D10B04" w:rsidRDefault="003760C4" w:rsidP="002B024B">
            <w:pPr>
              <w:rPr>
                <w:rFonts w:ascii="Calibri" w:hAnsi="Calibri" w:cs="Calibri"/>
              </w:rPr>
            </w:pPr>
            <w:r w:rsidRPr="00D10B04">
              <w:rPr>
                <w:rFonts w:ascii="Calibri" w:hAnsi="Calibri" w:cs="Calibri"/>
              </w:rPr>
              <w:t>n/a</w:t>
            </w:r>
          </w:p>
        </w:tc>
      </w:tr>
    </w:tbl>
    <w:p w14:paraId="195E3B99" w14:textId="60C8B790" w:rsidR="003760C4" w:rsidRDefault="003760C4" w:rsidP="003760C4">
      <w:pPr>
        <w:rPr>
          <w:rFonts w:ascii="Calibri" w:hAnsi="Calibri" w:cs="Calibri"/>
          <w:b/>
          <w:sz w:val="28"/>
          <w:szCs w:val="28"/>
        </w:rPr>
      </w:pPr>
      <w:bookmarkStart w:id="7" w:name="_Toc312226778"/>
      <w:bookmarkStart w:id="8" w:name="_Toc314753994"/>
    </w:p>
    <w:p w14:paraId="4F21208B" w14:textId="77777777" w:rsidR="003760C4" w:rsidRPr="00D10B04" w:rsidRDefault="003760C4" w:rsidP="003760C4">
      <w:pPr>
        <w:rPr>
          <w:rFonts w:ascii="Calibri" w:hAnsi="Calibri" w:cs="Calibri"/>
          <w:b/>
          <w:sz w:val="28"/>
          <w:szCs w:val="28"/>
        </w:rPr>
      </w:pPr>
      <w:r w:rsidRPr="00D10B04">
        <w:rPr>
          <w:rFonts w:ascii="Calibri" w:hAnsi="Calibri" w:cs="Calibri"/>
          <w:b/>
          <w:sz w:val="28"/>
          <w:szCs w:val="28"/>
        </w:rPr>
        <w:t>Approvals</w:t>
      </w:r>
      <w:bookmarkEnd w:id="7"/>
      <w:bookmarkEnd w:id="8"/>
      <w:r w:rsidRPr="00D10B04">
        <w:rPr>
          <w:rFonts w:ascii="Calibri" w:hAnsi="Calibri" w:cs="Calibri"/>
          <w:b/>
          <w:sz w:val="28"/>
          <w:szCs w:val="28"/>
        </w:rPr>
        <w:t xml:space="preserve"> - The approvers agree to the content of this document and sign off </w:t>
      </w:r>
    </w:p>
    <w:tbl>
      <w:tblPr>
        <w:tblW w:w="9072" w:type="dxa"/>
        <w:tblInd w:w="108" w:type="dxa"/>
        <w:tblBorders>
          <w:top w:val="single" w:sz="6" w:space="0" w:color="0072C6"/>
          <w:left w:val="single" w:sz="6" w:space="0" w:color="0072C6"/>
          <w:bottom w:val="single" w:sz="6" w:space="0" w:color="0072C6"/>
          <w:right w:val="single" w:sz="6" w:space="0" w:color="0072C6"/>
          <w:insideH w:val="single" w:sz="6" w:space="0" w:color="0072C6"/>
          <w:insideV w:val="single" w:sz="6" w:space="0" w:color="0072C6"/>
        </w:tblBorders>
        <w:tblLayout w:type="fixed"/>
        <w:tblLook w:val="00A0" w:firstRow="1" w:lastRow="0" w:firstColumn="1" w:lastColumn="0" w:noHBand="0" w:noVBand="0"/>
      </w:tblPr>
      <w:tblGrid>
        <w:gridCol w:w="3828"/>
        <w:gridCol w:w="1018"/>
        <w:gridCol w:w="2268"/>
        <w:gridCol w:w="1958"/>
      </w:tblGrid>
      <w:tr w:rsidR="003760C4" w:rsidRPr="00D10B04" w14:paraId="57D65662" w14:textId="77777777" w:rsidTr="002B024B">
        <w:trPr>
          <w:cantSplit/>
          <w:tblHeader/>
        </w:trPr>
        <w:tc>
          <w:tcPr>
            <w:tcW w:w="3828" w:type="dxa"/>
            <w:shd w:val="clear" w:color="auto" w:fill="0072C6"/>
          </w:tcPr>
          <w:p w14:paraId="44EA44AB" w14:textId="77777777" w:rsidR="003760C4" w:rsidRPr="00631A0A" w:rsidRDefault="003760C4" w:rsidP="002B024B">
            <w:pPr>
              <w:rPr>
                <w:rFonts w:ascii="Calibri" w:hAnsi="Calibri" w:cs="Calibri"/>
                <w:b/>
              </w:rPr>
            </w:pPr>
            <w:r w:rsidRPr="00631A0A">
              <w:rPr>
                <w:rFonts w:ascii="Calibri" w:hAnsi="Calibri" w:cs="Calibri"/>
                <w:b/>
              </w:rPr>
              <w:t xml:space="preserve">Name and Project/Activity Role </w:t>
            </w:r>
          </w:p>
        </w:tc>
        <w:tc>
          <w:tcPr>
            <w:tcW w:w="1018" w:type="dxa"/>
            <w:shd w:val="clear" w:color="auto" w:fill="0072C6"/>
          </w:tcPr>
          <w:p w14:paraId="6A593B98" w14:textId="77777777" w:rsidR="003760C4" w:rsidRPr="00631A0A" w:rsidRDefault="003760C4" w:rsidP="002B024B">
            <w:pPr>
              <w:rPr>
                <w:rFonts w:ascii="Calibri" w:hAnsi="Calibri" w:cs="Calibri"/>
                <w:b/>
              </w:rPr>
            </w:pPr>
            <w:r w:rsidRPr="00631A0A">
              <w:rPr>
                <w:rFonts w:ascii="Calibri" w:hAnsi="Calibri" w:cs="Calibri"/>
                <w:b/>
              </w:rPr>
              <w:t xml:space="preserve">Version </w:t>
            </w:r>
          </w:p>
        </w:tc>
        <w:tc>
          <w:tcPr>
            <w:tcW w:w="2268" w:type="dxa"/>
            <w:shd w:val="clear" w:color="auto" w:fill="0072C6"/>
          </w:tcPr>
          <w:p w14:paraId="7C503080" w14:textId="77777777" w:rsidR="003760C4" w:rsidRPr="00631A0A" w:rsidRDefault="003760C4" w:rsidP="002B024B">
            <w:pPr>
              <w:rPr>
                <w:rFonts w:ascii="Calibri" w:hAnsi="Calibri" w:cs="Calibri"/>
                <w:b/>
              </w:rPr>
            </w:pPr>
            <w:r w:rsidRPr="00631A0A">
              <w:rPr>
                <w:rFonts w:ascii="Calibri" w:hAnsi="Calibri" w:cs="Calibri"/>
                <w:b/>
              </w:rPr>
              <w:t xml:space="preserve">Sign off </w:t>
            </w:r>
          </w:p>
        </w:tc>
        <w:tc>
          <w:tcPr>
            <w:tcW w:w="1958" w:type="dxa"/>
            <w:shd w:val="clear" w:color="auto" w:fill="0072C6"/>
          </w:tcPr>
          <w:p w14:paraId="2B618920" w14:textId="77777777" w:rsidR="003760C4" w:rsidRPr="00631A0A" w:rsidRDefault="003760C4" w:rsidP="002B024B">
            <w:pPr>
              <w:rPr>
                <w:rFonts w:ascii="Calibri" w:hAnsi="Calibri" w:cs="Calibri"/>
                <w:b/>
              </w:rPr>
            </w:pPr>
            <w:r w:rsidRPr="00631A0A">
              <w:rPr>
                <w:rFonts w:ascii="Calibri" w:hAnsi="Calibri" w:cs="Calibri"/>
                <w:b/>
              </w:rPr>
              <w:t xml:space="preserve">Date </w:t>
            </w:r>
          </w:p>
        </w:tc>
      </w:tr>
      <w:tr w:rsidR="003760C4" w:rsidRPr="00D10B04" w14:paraId="6DDFDE52" w14:textId="77777777" w:rsidTr="002B024B">
        <w:trPr>
          <w:cantSplit/>
        </w:trPr>
        <w:tc>
          <w:tcPr>
            <w:tcW w:w="3828" w:type="dxa"/>
          </w:tcPr>
          <w:p w14:paraId="54BCCB90" w14:textId="54655D4C" w:rsidR="003760C4" w:rsidRPr="00906311" w:rsidRDefault="003760C4" w:rsidP="002B024B">
            <w:pPr>
              <w:rPr>
                <w:rFonts w:ascii="Calibri" w:hAnsi="Calibri" w:cs="Calibri"/>
              </w:rPr>
            </w:pPr>
          </w:p>
        </w:tc>
        <w:tc>
          <w:tcPr>
            <w:tcW w:w="1018" w:type="dxa"/>
          </w:tcPr>
          <w:p w14:paraId="69DA249C" w14:textId="698953EB" w:rsidR="003760C4" w:rsidRPr="00631A0A" w:rsidRDefault="003760C4" w:rsidP="002B024B">
            <w:pPr>
              <w:rPr>
                <w:rFonts w:ascii="Calibri" w:hAnsi="Calibri" w:cs="Calibri"/>
              </w:rPr>
            </w:pPr>
          </w:p>
        </w:tc>
        <w:tc>
          <w:tcPr>
            <w:tcW w:w="2268" w:type="dxa"/>
          </w:tcPr>
          <w:p w14:paraId="70BB5195" w14:textId="510C8CFB" w:rsidR="003760C4" w:rsidRPr="00631A0A" w:rsidRDefault="003760C4" w:rsidP="002B024B">
            <w:pPr>
              <w:rPr>
                <w:rFonts w:ascii="Calibri" w:hAnsi="Calibri" w:cs="Calibri"/>
              </w:rPr>
            </w:pPr>
          </w:p>
        </w:tc>
        <w:tc>
          <w:tcPr>
            <w:tcW w:w="1958" w:type="dxa"/>
          </w:tcPr>
          <w:p w14:paraId="5D35A3F5" w14:textId="28D36669" w:rsidR="003760C4" w:rsidRPr="00631A0A" w:rsidRDefault="003760C4" w:rsidP="002B024B">
            <w:pPr>
              <w:rPr>
                <w:rFonts w:ascii="Calibri" w:hAnsi="Calibri" w:cs="Calibri"/>
              </w:rPr>
            </w:pPr>
          </w:p>
        </w:tc>
      </w:tr>
    </w:tbl>
    <w:p w14:paraId="4060D458" w14:textId="77777777" w:rsidR="003760C4" w:rsidRDefault="003760C4" w:rsidP="003760C4">
      <w:pPr>
        <w:rPr>
          <w:rFonts w:eastAsiaTheme="majorEastAsia" w:cstheme="minorHAnsi"/>
          <w:b/>
          <w:sz w:val="24"/>
          <w:szCs w:val="24"/>
        </w:rPr>
      </w:pPr>
      <w:r>
        <w:rPr>
          <w:rFonts w:cstheme="minorHAnsi"/>
          <w:b/>
          <w:sz w:val="24"/>
          <w:szCs w:val="24"/>
        </w:rPr>
        <w:br w:type="page"/>
      </w:r>
    </w:p>
    <w:p w14:paraId="2513F11F" w14:textId="77777777" w:rsidR="001C2CCA" w:rsidRPr="001C2CCA" w:rsidRDefault="001C2CCA" w:rsidP="001C2CCA">
      <w:pPr>
        <w:pStyle w:val="Heading1"/>
        <w:rPr>
          <w:rFonts w:asciiTheme="minorHAnsi" w:hAnsiTheme="minorHAnsi" w:cstheme="minorHAnsi"/>
          <w:color w:val="auto"/>
        </w:rPr>
      </w:pPr>
      <w:r w:rsidRPr="001C2CCA">
        <w:rPr>
          <w:rFonts w:asciiTheme="minorHAnsi" w:hAnsiTheme="minorHAnsi" w:cstheme="minorHAnsi"/>
          <w:color w:val="auto"/>
        </w:rPr>
        <w:lastRenderedPageBreak/>
        <w:t>Contents</w:t>
      </w:r>
      <w:r w:rsidRPr="001C2CCA">
        <w:rPr>
          <w:rFonts w:asciiTheme="minorHAnsi" w:hAnsiTheme="minorHAnsi" w:cstheme="minorHAnsi"/>
          <w:color w:val="auto"/>
        </w:rPr>
        <w:tab/>
      </w:r>
      <w:r w:rsidRPr="001C2CCA">
        <w:rPr>
          <w:rFonts w:asciiTheme="minorHAnsi" w:hAnsiTheme="minorHAnsi" w:cstheme="minorHAnsi"/>
          <w:color w:val="auto"/>
        </w:rPr>
        <w:tab/>
      </w:r>
      <w:r w:rsidRPr="001C2CCA">
        <w:rPr>
          <w:rFonts w:asciiTheme="minorHAnsi" w:hAnsiTheme="minorHAnsi" w:cstheme="minorHAnsi"/>
          <w:color w:val="auto"/>
        </w:rPr>
        <w:tab/>
      </w:r>
      <w:r w:rsidRPr="001C2CCA">
        <w:rPr>
          <w:rFonts w:asciiTheme="minorHAnsi" w:hAnsiTheme="minorHAnsi" w:cstheme="minorHAnsi"/>
          <w:color w:val="auto"/>
        </w:rPr>
        <w:tab/>
      </w:r>
      <w:r w:rsidRPr="001C2CCA">
        <w:rPr>
          <w:rFonts w:asciiTheme="minorHAnsi" w:hAnsiTheme="minorHAnsi" w:cstheme="minorHAnsi"/>
          <w:color w:val="auto"/>
        </w:rPr>
        <w:tab/>
      </w:r>
      <w:r w:rsidRPr="001C2CCA">
        <w:rPr>
          <w:rFonts w:asciiTheme="minorHAnsi" w:hAnsiTheme="minorHAnsi" w:cstheme="minorHAnsi"/>
          <w:color w:val="auto"/>
        </w:rPr>
        <w:tab/>
      </w:r>
      <w:r w:rsidRPr="001C2CCA">
        <w:rPr>
          <w:rFonts w:asciiTheme="minorHAnsi" w:hAnsiTheme="minorHAnsi" w:cstheme="minorHAnsi"/>
          <w:color w:val="auto"/>
        </w:rPr>
        <w:tab/>
      </w:r>
      <w:r w:rsidRPr="001C2CCA">
        <w:rPr>
          <w:rFonts w:asciiTheme="minorHAnsi" w:hAnsiTheme="minorHAnsi" w:cstheme="minorHAnsi"/>
          <w:color w:val="auto"/>
        </w:rPr>
        <w:tab/>
      </w:r>
      <w:r w:rsidRPr="001C2CCA">
        <w:rPr>
          <w:rFonts w:asciiTheme="minorHAnsi" w:hAnsiTheme="minorHAnsi" w:cstheme="minorHAnsi"/>
          <w:color w:val="auto"/>
          <w:sz w:val="32"/>
        </w:rPr>
        <w:t>Page Number</w:t>
      </w:r>
    </w:p>
    <w:p w14:paraId="09160AE8" w14:textId="77777777" w:rsidR="001C2CCA" w:rsidRPr="001C2CCA" w:rsidRDefault="001C2CCA" w:rsidP="001C2CCA">
      <w:pPr>
        <w:rPr>
          <w:rFonts w:cstheme="minorHAnsi"/>
        </w:rPr>
      </w:pPr>
    </w:p>
    <w:tbl>
      <w:tblPr>
        <w:tblStyle w:val="TableGrid"/>
        <w:tblW w:w="1020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gridCol w:w="1134"/>
        <w:gridCol w:w="1134"/>
      </w:tblGrid>
      <w:tr w:rsidR="001C2CCA" w:rsidRPr="001C2CCA" w14:paraId="49055451" w14:textId="77777777" w:rsidTr="001C2CCA">
        <w:tc>
          <w:tcPr>
            <w:tcW w:w="7938" w:type="dxa"/>
          </w:tcPr>
          <w:p w14:paraId="2DAD1530" w14:textId="77777777" w:rsidR="001C2CCA" w:rsidRPr="001C2CCA" w:rsidRDefault="001A62FA" w:rsidP="001C2CCA">
            <w:pPr>
              <w:pStyle w:val="NoSpacing"/>
              <w:rPr>
                <w:rFonts w:cstheme="minorHAnsi"/>
                <w:sz w:val="24"/>
                <w:szCs w:val="32"/>
              </w:rPr>
            </w:pPr>
            <w:r>
              <w:rPr>
                <w:rFonts w:cstheme="minorHAnsi"/>
                <w:sz w:val="24"/>
                <w:szCs w:val="32"/>
              </w:rPr>
              <w:t>Objective</w:t>
            </w:r>
          </w:p>
          <w:p w14:paraId="6412A109" w14:textId="77777777" w:rsidR="001C2CCA" w:rsidRPr="001C2CCA" w:rsidRDefault="001C2CCA" w:rsidP="001C2CCA">
            <w:pPr>
              <w:pStyle w:val="NoSpacing"/>
              <w:rPr>
                <w:rFonts w:cstheme="minorHAnsi"/>
                <w:sz w:val="24"/>
                <w:szCs w:val="32"/>
              </w:rPr>
            </w:pPr>
          </w:p>
        </w:tc>
        <w:tc>
          <w:tcPr>
            <w:tcW w:w="1134" w:type="dxa"/>
          </w:tcPr>
          <w:p w14:paraId="39B8C4DD" w14:textId="77777777" w:rsidR="001C2CCA" w:rsidRPr="001C2CCA" w:rsidRDefault="001C2CCA" w:rsidP="001C2CCA">
            <w:pPr>
              <w:pStyle w:val="NoSpacing"/>
              <w:rPr>
                <w:rFonts w:cstheme="minorHAnsi"/>
                <w:sz w:val="24"/>
                <w:szCs w:val="32"/>
              </w:rPr>
            </w:pPr>
          </w:p>
        </w:tc>
        <w:tc>
          <w:tcPr>
            <w:tcW w:w="1134" w:type="dxa"/>
          </w:tcPr>
          <w:p w14:paraId="00653006" w14:textId="77777777" w:rsidR="001C2CCA" w:rsidRPr="001C2CCA" w:rsidRDefault="00034646" w:rsidP="001C2CCA">
            <w:pPr>
              <w:pStyle w:val="NoSpacing"/>
              <w:rPr>
                <w:rFonts w:cstheme="minorHAnsi"/>
                <w:sz w:val="24"/>
                <w:szCs w:val="32"/>
              </w:rPr>
            </w:pPr>
            <w:r>
              <w:rPr>
                <w:rFonts w:cstheme="minorHAnsi"/>
                <w:sz w:val="24"/>
                <w:szCs w:val="32"/>
              </w:rPr>
              <w:t>2</w:t>
            </w:r>
          </w:p>
          <w:p w14:paraId="44F01292" w14:textId="77777777" w:rsidR="001C2CCA" w:rsidRPr="001C2CCA" w:rsidRDefault="001C2CCA" w:rsidP="001C2CCA">
            <w:pPr>
              <w:pStyle w:val="NoSpacing"/>
              <w:rPr>
                <w:rFonts w:cstheme="minorHAnsi"/>
                <w:sz w:val="24"/>
                <w:szCs w:val="32"/>
              </w:rPr>
            </w:pPr>
          </w:p>
        </w:tc>
      </w:tr>
      <w:tr w:rsidR="001C2CCA" w:rsidRPr="001C2CCA" w14:paraId="4FA46634" w14:textId="77777777" w:rsidTr="001C2CCA">
        <w:tc>
          <w:tcPr>
            <w:tcW w:w="7938" w:type="dxa"/>
          </w:tcPr>
          <w:p w14:paraId="6C807127" w14:textId="77777777" w:rsidR="001C2CCA" w:rsidRPr="001C2CCA" w:rsidRDefault="001A62FA" w:rsidP="001C2CCA">
            <w:pPr>
              <w:pStyle w:val="NoSpacing"/>
              <w:rPr>
                <w:rFonts w:cstheme="minorHAnsi"/>
                <w:sz w:val="24"/>
                <w:szCs w:val="32"/>
              </w:rPr>
            </w:pPr>
            <w:r>
              <w:rPr>
                <w:rFonts w:cstheme="minorHAnsi"/>
                <w:sz w:val="24"/>
                <w:szCs w:val="32"/>
              </w:rPr>
              <w:t>Definition and Key Highlights</w:t>
            </w:r>
          </w:p>
        </w:tc>
        <w:tc>
          <w:tcPr>
            <w:tcW w:w="1134" w:type="dxa"/>
          </w:tcPr>
          <w:p w14:paraId="1681DB2F" w14:textId="77777777" w:rsidR="001C2CCA" w:rsidRPr="001C2CCA" w:rsidRDefault="001C2CCA" w:rsidP="001C2CCA">
            <w:pPr>
              <w:pStyle w:val="NoSpacing"/>
              <w:rPr>
                <w:rFonts w:cstheme="minorHAnsi"/>
                <w:sz w:val="24"/>
                <w:szCs w:val="32"/>
              </w:rPr>
            </w:pPr>
          </w:p>
        </w:tc>
        <w:tc>
          <w:tcPr>
            <w:tcW w:w="1134" w:type="dxa"/>
          </w:tcPr>
          <w:p w14:paraId="0EC250DA" w14:textId="77777777" w:rsidR="001C2CCA" w:rsidRPr="001C2CCA" w:rsidRDefault="007445FF" w:rsidP="001C2CCA">
            <w:pPr>
              <w:pStyle w:val="NoSpacing"/>
              <w:rPr>
                <w:rFonts w:cstheme="minorHAnsi"/>
                <w:sz w:val="24"/>
                <w:szCs w:val="32"/>
              </w:rPr>
            </w:pPr>
            <w:r>
              <w:rPr>
                <w:rFonts w:cstheme="minorHAnsi"/>
                <w:sz w:val="24"/>
                <w:szCs w:val="32"/>
              </w:rPr>
              <w:t>3</w:t>
            </w:r>
          </w:p>
        </w:tc>
      </w:tr>
      <w:tr w:rsidR="001C2CCA" w:rsidRPr="001C2CCA" w14:paraId="2C9ACC6D" w14:textId="77777777" w:rsidTr="001C2CCA">
        <w:tc>
          <w:tcPr>
            <w:tcW w:w="7938" w:type="dxa"/>
          </w:tcPr>
          <w:p w14:paraId="70F1BCC4" w14:textId="77777777" w:rsidR="001C2CCA" w:rsidRPr="001C2CCA" w:rsidRDefault="001C2CCA" w:rsidP="001A62FA">
            <w:pPr>
              <w:pStyle w:val="NoSpacing"/>
              <w:rPr>
                <w:rFonts w:cstheme="minorHAnsi"/>
                <w:sz w:val="24"/>
                <w:szCs w:val="32"/>
              </w:rPr>
            </w:pPr>
          </w:p>
        </w:tc>
        <w:tc>
          <w:tcPr>
            <w:tcW w:w="1134" w:type="dxa"/>
          </w:tcPr>
          <w:p w14:paraId="04E3B048" w14:textId="77777777" w:rsidR="001C2CCA" w:rsidRPr="001C2CCA" w:rsidRDefault="001C2CCA" w:rsidP="001C2CCA">
            <w:pPr>
              <w:pStyle w:val="NoSpacing"/>
              <w:rPr>
                <w:rFonts w:cstheme="minorHAnsi"/>
                <w:sz w:val="24"/>
                <w:szCs w:val="32"/>
              </w:rPr>
            </w:pPr>
          </w:p>
        </w:tc>
        <w:tc>
          <w:tcPr>
            <w:tcW w:w="1134" w:type="dxa"/>
          </w:tcPr>
          <w:p w14:paraId="2DEE5E0C" w14:textId="77777777" w:rsidR="001C2CCA" w:rsidRPr="001C2CCA" w:rsidRDefault="001C2CCA" w:rsidP="001C2CCA">
            <w:pPr>
              <w:pStyle w:val="NoSpacing"/>
              <w:rPr>
                <w:rFonts w:cstheme="minorHAnsi"/>
                <w:sz w:val="24"/>
                <w:szCs w:val="32"/>
              </w:rPr>
            </w:pPr>
          </w:p>
        </w:tc>
      </w:tr>
      <w:tr w:rsidR="001C2CCA" w:rsidRPr="001C2CCA" w14:paraId="6D7D3CF0" w14:textId="77777777" w:rsidTr="001C2CCA">
        <w:tc>
          <w:tcPr>
            <w:tcW w:w="7938" w:type="dxa"/>
          </w:tcPr>
          <w:p w14:paraId="49A131D0" w14:textId="77777777" w:rsidR="001C2CCA" w:rsidRPr="001C2CCA" w:rsidRDefault="001C2CCA" w:rsidP="001C2CCA">
            <w:pPr>
              <w:pStyle w:val="NoSpacing"/>
              <w:rPr>
                <w:rFonts w:cstheme="minorHAnsi"/>
                <w:sz w:val="24"/>
                <w:szCs w:val="32"/>
              </w:rPr>
            </w:pPr>
            <w:r w:rsidRPr="001C2CCA">
              <w:rPr>
                <w:rFonts w:cstheme="minorHAnsi"/>
                <w:sz w:val="24"/>
                <w:szCs w:val="32"/>
              </w:rPr>
              <w:t>Responding to a domestic violence and abuse notification</w:t>
            </w:r>
          </w:p>
        </w:tc>
        <w:tc>
          <w:tcPr>
            <w:tcW w:w="1134" w:type="dxa"/>
          </w:tcPr>
          <w:p w14:paraId="4800C597" w14:textId="77777777" w:rsidR="001C2CCA" w:rsidRPr="001C2CCA" w:rsidRDefault="001C2CCA" w:rsidP="001C2CCA">
            <w:pPr>
              <w:pStyle w:val="NoSpacing"/>
              <w:rPr>
                <w:rFonts w:cstheme="minorHAnsi"/>
                <w:sz w:val="24"/>
                <w:szCs w:val="32"/>
              </w:rPr>
            </w:pPr>
          </w:p>
        </w:tc>
        <w:tc>
          <w:tcPr>
            <w:tcW w:w="1134" w:type="dxa"/>
          </w:tcPr>
          <w:p w14:paraId="60A90134" w14:textId="77777777" w:rsidR="001C2CCA" w:rsidRPr="001C2CCA" w:rsidRDefault="001A62FA" w:rsidP="001C2CCA">
            <w:pPr>
              <w:pStyle w:val="NoSpacing"/>
              <w:rPr>
                <w:rFonts w:cstheme="minorHAnsi"/>
                <w:sz w:val="24"/>
                <w:szCs w:val="32"/>
              </w:rPr>
            </w:pPr>
            <w:r>
              <w:rPr>
                <w:rFonts w:cstheme="minorHAnsi"/>
                <w:sz w:val="24"/>
                <w:szCs w:val="32"/>
              </w:rPr>
              <w:t>6</w:t>
            </w:r>
          </w:p>
          <w:p w14:paraId="4EA00F71" w14:textId="77777777" w:rsidR="001C2CCA" w:rsidRPr="001C2CCA" w:rsidRDefault="001C2CCA" w:rsidP="001C2CCA">
            <w:pPr>
              <w:pStyle w:val="NoSpacing"/>
              <w:rPr>
                <w:rFonts w:cstheme="minorHAnsi"/>
                <w:sz w:val="24"/>
                <w:szCs w:val="32"/>
              </w:rPr>
            </w:pPr>
          </w:p>
        </w:tc>
      </w:tr>
      <w:tr w:rsidR="001C2CCA" w:rsidRPr="001C2CCA" w14:paraId="2F20C989" w14:textId="77777777" w:rsidTr="001C2CCA">
        <w:tc>
          <w:tcPr>
            <w:tcW w:w="7938" w:type="dxa"/>
          </w:tcPr>
          <w:p w14:paraId="7897A9B0" w14:textId="77777777" w:rsidR="001C2CCA" w:rsidRPr="001C2CCA" w:rsidRDefault="001C2CCA" w:rsidP="001C2CCA">
            <w:pPr>
              <w:pStyle w:val="NoSpacing"/>
              <w:rPr>
                <w:rFonts w:cstheme="minorHAnsi"/>
                <w:sz w:val="24"/>
                <w:szCs w:val="32"/>
              </w:rPr>
            </w:pPr>
            <w:r w:rsidRPr="001C2CCA">
              <w:rPr>
                <w:rFonts w:cstheme="minorHAnsi"/>
                <w:sz w:val="24"/>
                <w:szCs w:val="32"/>
              </w:rPr>
              <w:t>What to do when a child</w:t>
            </w:r>
            <w:r w:rsidR="003A5B43">
              <w:rPr>
                <w:rFonts w:cstheme="minorHAnsi"/>
                <w:sz w:val="24"/>
                <w:szCs w:val="32"/>
              </w:rPr>
              <w:t>/young person</w:t>
            </w:r>
            <w:r w:rsidRPr="001C2CCA">
              <w:rPr>
                <w:rFonts w:cstheme="minorHAnsi"/>
                <w:sz w:val="24"/>
                <w:szCs w:val="32"/>
              </w:rPr>
              <w:t xml:space="preserve"> discloses domestic violence and abuse</w:t>
            </w:r>
          </w:p>
          <w:p w14:paraId="6D55B15B" w14:textId="77777777" w:rsidR="001C2CCA" w:rsidRPr="001C2CCA" w:rsidRDefault="001C2CCA" w:rsidP="001C2CCA">
            <w:pPr>
              <w:pStyle w:val="NoSpacing"/>
              <w:rPr>
                <w:rFonts w:cstheme="minorHAnsi"/>
                <w:sz w:val="24"/>
                <w:szCs w:val="32"/>
              </w:rPr>
            </w:pPr>
          </w:p>
        </w:tc>
        <w:tc>
          <w:tcPr>
            <w:tcW w:w="1134" w:type="dxa"/>
          </w:tcPr>
          <w:p w14:paraId="0B81E9F8" w14:textId="77777777" w:rsidR="001C2CCA" w:rsidRPr="001C2CCA" w:rsidRDefault="001C2CCA" w:rsidP="001C2CCA">
            <w:pPr>
              <w:pStyle w:val="NoSpacing"/>
              <w:rPr>
                <w:rFonts w:cstheme="minorHAnsi"/>
                <w:sz w:val="24"/>
                <w:szCs w:val="32"/>
              </w:rPr>
            </w:pPr>
          </w:p>
        </w:tc>
        <w:tc>
          <w:tcPr>
            <w:tcW w:w="1134" w:type="dxa"/>
          </w:tcPr>
          <w:p w14:paraId="11F996F4" w14:textId="77777777" w:rsidR="001C2CCA" w:rsidRPr="001C2CCA" w:rsidRDefault="003A5B43" w:rsidP="001C2CCA">
            <w:pPr>
              <w:pStyle w:val="NoSpacing"/>
              <w:rPr>
                <w:rFonts w:cstheme="minorHAnsi"/>
                <w:sz w:val="24"/>
                <w:szCs w:val="32"/>
              </w:rPr>
            </w:pPr>
            <w:r>
              <w:rPr>
                <w:rFonts w:cstheme="minorHAnsi"/>
                <w:sz w:val="24"/>
                <w:szCs w:val="32"/>
              </w:rPr>
              <w:t>7</w:t>
            </w:r>
          </w:p>
        </w:tc>
      </w:tr>
      <w:tr w:rsidR="001C2CCA" w:rsidRPr="001C2CCA" w14:paraId="1B2D9285" w14:textId="77777777" w:rsidTr="001C2CCA">
        <w:tc>
          <w:tcPr>
            <w:tcW w:w="7938" w:type="dxa"/>
          </w:tcPr>
          <w:p w14:paraId="17E05DC5" w14:textId="77777777" w:rsidR="001C2CCA" w:rsidRPr="001C2CCA" w:rsidRDefault="001C2CCA" w:rsidP="001C2CCA">
            <w:pPr>
              <w:pStyle w:val="NoSpacing"/>
              <w:rPr>
                <w:rFonts w:cstheme="minorHAnsi"/>
                <w:sz w:val="24"/>
                <w:szCs w:val="32"/>
              </w:rPr>
            </w:pPr>
            <w:r w:rsidRPr="001C2CCA">
              <w:rPr>
                <w:rFonts w:cstheme="minorHAnsi"/>
                <w:sz w:val="24"/>
                <w:szCs w:val="32"/>
              </w:rPr>
              <w:t>What to do when a parent discloses domestic violence and abuse</w:t>
            </w:r>
          </w:p>
          <w:p w14:paraId="157A0F9B" w14:textId="77777777" w:rsidR="001C2CCA" w:rsidRPr="001C2CCA" w:rsidRDefault="001C2CCA" w:rsidP="001C2CCA">
            <w:pPr>
              <w:pStyle w:val="NoSpacing"/>
              <w:rPr>
                <w:rFonts w:cstheme="minorHAnsi"/>
                <w:sz w:val="24"/>
                <w:szCs w:val="32"/>
              </w:rPr>
            </w:pPr>
          </w:p>
        </w:tc>
        <w:tc>
          <w:tcPr>
            <w:tcW w:w="1134" w:type="dxa"/>
          </w:tcPr>
          <w:p w14:paraId="06B57A44" w14:textId="77777777" w:rsidR="001C2CCA" w:rsidRPr="001C2CCA" w:rsidRDefault="001C2CCA" w:rsidP="001C2CCA">
            <w:pPr>
              <w:pStyle w:val="NoSpacing"/>
              <w:rPr>
                <w:rFonts w:cstheme="minorHAnsi"/>
                <w:sz w:val="24"/>
                <w:szCs w:val="32"/>
              </w:rPr>
            </w:pPr>
          </w:p>
        </w:tc>
        <w:tc>
          <w:tcPr>
            <w:tcW w:w="1134" w:type="dxa"/>
          </w:tcPr>
          <w:p w14:paraId="7B2024B8" w14:textId="77777777" w:rsidR="001C2CCA" w:rsidRPr="001C2CCA" w:rsidRDefault="003A5B43" w:rsidP="001C2CCA">
            <w:pPr>
              <w:pStyle w:val="NoSpacing"/>
              <w:rPr>
                <w:rFonts w:cstheme="minorHAnsi"/>
                <w:sz w:val="24"/>
                <w:szCs w:val="32"/>
              </w:rPr>
            </w:pPr>
            <w:r>
              <w:rPr>
                <w:rFonts w:cstheme="minorHAnsi"/>
                <w:sz w:val="24"/>
                <w:szCs w:val="32"/>
              </w:rPr>
              <w:t>8</w:t>
            </w:r>
          </w:p>
        </w:tc>
      </w:tr>
      <w:tr w:rsidR="001C2CCA" w:rsidRPr="001C2CCA" w14:paraId="2CA1A61F" w14:textId="77777777" w:rsidTr="001C2CCA">
        <w:tc>
          <w:tcPr>
            <w:tcW w:w="7938" w:type="dxa"/>
          </w:tcPr>
          <w:p w14:paraId="3E5AAC8B" w14:textId="77777777" w:rsidR="001C2CCA" w:rsidRPr="001C2CCA" w:rsidRDefault="001C2CCA" w:rsidP="001C2CCA">
            <w:pPr>
              <w:pStyle w:val="NoSpacing"/>
              <w:rPr>
                <w:rFonts w:cstheme="minorHAnsi"/>
                <w:sz w:val="24"/>
                <w:szCs w:val="32"/>
              </w:rPr>
            </w:pPr>
            <w:r w:rsidRPr="001C2CCA">
              <w:rPr>
                <w:rFonts w:cstheme="minorHAnsi"/>
                <w:sz w:val="24"/>
                <w:szCs w:val="32"/>
              </w:rPr>
              <w:t>Disclosure by a young person experiencing domestic violence and abuse (13-17 year olds)</w:t>
            </w:r>
          </w:p>
          <w:p w14:paraId="379A1B20" w14:textId="77777777" w:rsidR="001C2CCA" w:rsidRPr="001C2CCA" w:rsidRDefault="001C2CCA" w:rsidP="001C2CCA">
            <w:pPr>
              <w:pStyle w:val="NoSpacing"/>
              <w:rPr>
                <w:rFonts w:cstheme="minorHAnsi"/>
                <w:sz w:val="24"/>
                <w:szCs w:val="32"/>
              </w:rPr>
            </w:pPr>
          </w:p>
        </w:tc>
        <w:tc>
          <w:tcPr>
            <w:tcW w:w="1134" w:type="dxa"/>
          </w:tcPr>
          <w:p w14:paraId="2E0F712B" w14:textId="77777777" w:rsidR="001C2CCA" w:rsidRPr="001C2CCA" w:rsidRDefault="001C2CCA" w:rsidP="001C2CCA">
            <w:pPr>
              <w:pStyle w:val="NoSpacing"/>
              <w:rPr>
                <w:rFonts w:cstheme="minorHAnsi"/>
                <w:sz w:val="24"/>
                <w:szCs w:val="32"/>
              </w:rPr>
            </w:pPr>
          </w:p>
        </w:tc>
        <w:tc>
          <w:tcPr>
            <w:tcW w:w="1134" w:type="dxa"/>
          </w:tcPr>
          <w:p w14:paraId="21755098" w14:textId="77777777" w:rsidR="001C2CCA" w:rsidRPr="001C2CCA" w:rsidRDefault="003A5B43" w:rsidP="001C2CCA">
            <w:pPr>
              <w:pStyle w:val="NoSpacing"/>
              <w:rPr>
                <w:rFonts w:cstheme="minorHAnsi"/>
                <w:sz w:val="24"/>
                <w:szCs w:val="32"/>
              </w:rPr>
            </w:pPr>
            <w:r>
              <w:rPr>
                <w:rFonts w:cstheme="minorHAnsi"/>
                <w:sz w:val="24"/>
                <w:szCs w:val="32"/>
              </w:rPr>
              <w:t>9</w:t>
            </w:r>
          </w:p>
        </w:tc>
      </w:tr>
      <w:tr w:rsidR="001C2CCA" w:rsidRPr="001C2CCA" w14:paraId="49F3BB8D" w14:textId="77777777" w:rsidTr="001C2CCA">
        <w:tc>
          <w:tcPr>
            <w:tcW w:w="7938" w:type="dxa"/>
          </w:tcPr>
          <w:p w14:paraId="506EB101" w14:textId="77777777" w:rsidR="001C2CCA" w:rsidRPr="001C2CCA" w:rsidRDefault="001C2CCA" w:rsidP="001C2CCA">
            <w:pPr>
              <w:pStyle w:val="NoSpacing"/>
              <w:rPr>
                <w:rFonts w:cstheme="minorHAnsi"/>
                <w:sz w:val="24"/>
                <w:szCs w:val="32"/>
              </w:rPr>
            </w:pPr>
            <w:r w:rsidRPr="001C2CCA">
              <w:rPr>
                <w:rFonts w:cstheme="minorHAnsi"/>
                <w:sz w:val="24"/>
                <w:szCs w:val="32"/>
              </w:rPr>
              <w:t>Additional Guidance</w:t>
            </w:r>
          </w:p>
          <w:p w14:paraId="4189409D" w14:textId="77777777" w:rsidR="001C2CCA" w:rsidRPr="001C2CCA" w:rsidRDefault="001C2CCA" w:rsidP="001C2CCA">
            <w:pPr>
              <w:pStyle w:val="NoSpacing"/>
              <w:rPr>
                <w:rFonts w:cstheme="minorHAnsi"/>
                <w:sz w:val="24"/>
                <w:szCs w:val="32"/>
              </w:rPr>
            </w:pPr>
          </w:p>
        </w:tc>
        <w:tc>
          <w:tcPr>
            <w:tcW w:w="1134" w:type="dxa"/>
          </w:tcPr>
          <w:p w14:paraId="4980AB4A" w14:textId="77777777" w:rsidR="001C2CCA" w:rsidRPr="001C2CCA" w:rsidRDefault="001C2CCA" w:rsidP="001C2CCA">
            <w:pPr>
              <w:pStyle w:val="NoSpacing"/>
              <w:rPr>
                <w:rFonts w:cstheme="minorHAnsi"/>
                <w:sz w:val="24"/>
                <w:szCs w:val="32"/>
              </w:rPr>
            </w:pPr>
          </w:p>
        </w:tc>
        <w:tc>
          <w:tcPr>
            <w:tcW w:w="1134" w:type="dxa"/>
          </w:tcPr>
          <w:p w14:paraId="68381112" w14:textId="77777777" w:rsidR="001C2CCA" w:rsidRPr="001C2CCA" w:rsidRDefault="003A5B43" w:rsidP="001C2CCA">
            <w:pPr>
              <w:pStyle w:val="NoSpacing"/>
              <w:rPr>
                <w:rFonts w:cstheme="minorHAnsi"/>
                <w:sz w:val="24"/>
                <w:szCs w:val="32"/>
              </w:rPr>
            </w:pPr>
            <w:r>
              <w:rPr>
                <w:rFonts w:cstheme="minorHAnsi"/>
                <w:sz w:val="24"/>
                <w:szCs w:val="32"/>
              </w:rPr>
              <w:t>10</w:t>
            </w:r>
          </w:p>
        </w:tc>
      </w:tr>
      <w:tr w:rsidR="001C2CCA" w:rsidRPr="001C2CCA" w14:paraId="24A56418" w14:textId="77777777" w:rsidTr="001C2CCA">
        <w:tc>
          <w:tcPr>
            <w:tcW w:w="7938" w:type="dxa"/>
          </w:tcPr>
          <w:p w14:paraId="266EEC29" w14:textId="77777777" w:rsidR="001C2CCA" w:rsidRPr="001C2CCA" w:rsidRDefault="001C2CCA" w:rsidP="001C2CCA">
            <w:pPr>
              <w:pStyle w:val="NoSpacing"/>
              <w:rPr>
                <w:rFonts w:cstheme="minorHAnsi"/>
                <w:sz w:val="24"/>
                <w:szCs w:val="32"/>
              </w:rPr>
            </w:pPr>
            <w:r w:rsidRPr="001C2CCA">
              <w:rPr>
                <w:rFonts w:cstheme="minorHAnsi"/>
                <w:sz w:val="24"/>
                <w:szCs w:val="32"/>
              </w:rPr>
              <w:t xml:space="preserve">Appendix 1 </w:t>
            </w:r>
            <w:r w:rsidR="00335B14">
              <w:rPr>
                <w:rFonts w:cstheme="minorHAnsi"/>
                <w:sz w:val="24"/>
                <w:szCs w:val="32"/>
              </w:rPr>
              <w:t>–</w:t>
            </w:r>
            <w:r w:rsidRPr="001C2CCA">
              <w:rPr>
                <w:rFonts w:cstheme="minorHAnsi"/>
                <w:sz w:val="24"/>
                <w:szCs w:val="32"/>
              </w:rPr>
              <w:t xml:space="preserve"> Glossary</w:t>
            </w:r>
          </w:p>
          <w:p w14:paraId="0866B5DE" w14:textId="77777777" w:rsidR="001C2CCA" w:rsidRPr="001C2CCA" w:rsidRDefault="001C2CCA" w:rsidP="001C2CCA">
            <w:pPr>
              <w:pStyle w:val="NoSpacing"/>
              <w:rPr>
                <w:rFonts w:cstheme="minorHAnsi"/>
                <w:sz w:val="24"/>
                <w:szCs w:val="32"/>
              </w:rPr>
            </w:pPr>
          </w:p>
        </w:tc>
        <w:tc>
          <w:tcPr>
            <w:tcW w:w="1134" w:type="dxa"/>
          </w:tcPr>
          <w:p w14:paraId="675BB85F" w14:textId="77777777" w:rsidR="001C2CCA" w:rsidRPr="001C2CCA" w:rsidRDefault="001C2CCA" w:rsidP="001C2CCA">
            <w:pPr>
              <w:pStyle w:val="NoSpacing"/>
              <w:rPr>
                <w:rFonts w:cstheme="minorHAnsi"/>
                <w:sz w:val="24"/>
                <w:szCs w:val="32"/>
              </w:rPr>
            </w:pPr>
          </w:p>
        </w:tc>
        <w:tc>
          <w:tcPr>
            <w:tcW w:w="1134" w:type="dxa"/>
          </w:tcPr>
          <w:p w14:paraId="44BD1397" w14:textId="77777777" w:rsidR="001C2CCA" w:rsidRPr="001C2CCA" w:rsidRDefault="003A5B43" w:rsidP="001C2CCA">
            <w:pPr>
              <w:pStyle w:val="NoSpacing"/>
              <w:rPr>
                <w:rFonts w:cstheme="minorHAnsi"/>
                <w:sz w:val="24"/>
                <w:szCs w:val="32"/>
              </w:rPr>
            </w:pPr>
            <w:r>
              <w:rPr>
                <w:rFonts w:cstheme="minorHAnsi"/>
                <w:sz w:val="24"/>
                <w:szCs w:val="32"/>
              </w:rPr>
              <w:t>15</w:t>
            </w:r>
          </w:p>
        </w:tc>
      </w:tr>
      <w:tr w:rsidR="001C2CCA" w:rsidRPr="001C2CCA" w14:paraId="5240E5B1" w14:textId="77777777" w:rsidTr="001C2CCA">
        <w:tc>
          <w:tcPr>
            <w:tcW w:w="7938" w:type="dxa"/>
          </w:tcPr>
          <w:p w14:paraId="77FDB732" w14:textId="77777777" w:rsidR="001C2CCA" w:rsidRPr="001C2CCA" w:rsidRDefault="001C2CCA" w:rsidP="001C2CCA">
            <w:pPr>
              <w:pStyle w:val="NoSpacing"/>
              <w:rPr>
                <w:rFonts w:cstheme="minorHAnsi"/>
                <w:sz w:val="24"/>
                <w:szCs w:val="32"/>
              </w:rPr>
            </w:pPr>
            <w:r w:rsidRPr="001C2CCA">
              <w:rPr>
                <w:rFonts w:cstheme="minorHAnsi"/>
                <w:sz w:val="24"/>
                <w:szCs w:val="32"/>
              </w:rPr>
              <w:t>Appendix 2 - Flowchart Child</w:t>
            </w:r>
          </w:p>
          <w:p w14:paraId="5B69E822" w14:textId="77777777" w:rsidR="001C2CCA" w:rsidRPr="001C2CCA" w:rsidRDefault="001C2CCA" w:rsidP="001C2CCA">
            <w:pPr>
              <w:pStyle w:val="NoSpacing"/>
              <w:rPr>
                <w:rFonts w:cstheme="minorHAnsi"/>
                <w:sz w:val="24"/>
                <w:szCs w:val="32"/>
              </w:rPr>
            </w:pPr>
          </w:p>
        </w:tc>
        <w:tc>
          <w:tcPr>
            <w:tcW w:w="1134" w:type="dxa"/>
          </w:tcPr>
          <w:p w14:paraId="08FB3AA5" w14:textId="77777777" w:rsidR="001C2CCA" w:rsidRPr="001C2CCA" w:rsidRDefault="001C2CCA" w:rsidP="001C2CCA">
            <w:pPr>
              <w:pStyle w:val="NoSpacing"/>
              <w:rPr>
                <w:rFonts w:cstheme="minorHAnsi"/>
                <w:sz w:val="24"/>
                <w:szCs w:val="32"/>
              </w:rPr>
            </w:pPr>
          </w:p>
        </w:tc>
        <w:tc>
          <w:tcPr>
            <w:tcW w:w="1134" w:type="dxa"/>
          </w:tcPr>
          <w:p w14:paraId="29057AB3" w14:textId="77777777" w:rsidR="001C2CCA" w:rsidRPr="001C2CCA" w:rsidRDefault="003A5B43" w:rsidP="001C2CCA">
            <w:pPr>
              <w:pStyle w:val="NoSpacing"/>
              <w:rPr>
                <w:rFonts w:cstheme="minorHAnsi"/>
                <w:sz w:val="24"/>
                <w:szCs w:val="32"/>
              </w:rPr>
            </w:pPr>
            <w:r>
              <w:rPr>
                <w:rFonts w:cstheme="minorHAnsi"/>
                <w:sz w:val="24"/>
                <w:szCs w:val="32"/>
              </w:rPr>
              <w:t>17</w:t>
            </w:r>
          </w:p>
        </w:tc>
      </w:tr>
      <w:tr w:rsidR="001C2CCA" w:rsidRPr="001C2CCA" w14:paraId="515F1FF7" w14:textId="77777777" w:rsidTr="001C2CCA">
        <w:tc>
          <w:tcPr>
            <w:tcW w:w="7938" w:type="dxa"/>
          </w:tcPr>
          <w:p w14:paraId="1EB887C7" w14:textId="77777777" w:rsidR="001C2CCA" w:rsidRPr="001C2CCA" w:rsidRDefault="001C2CCA" w:rsidP="001C2CCA">
            <w:pPr>
              <w:pStyle w:val="NoSpacing"/>
              <w:rPr>
                <w:rFonts w:cstheme="minorHAnsi"/>
                <w:sz w:val="24"/>
                <w:szCs w:val="32"/>
              </w:rPr>
            </w:pPr>
            <w:r w:rsidRPr="001C2CCA">
              <w:rPr>
                <w:rFonts w:cstheme="minorHAnsi"/>
                <w:sz w:val="24"/>
                <w:szCs w:val="32"/>
              </w:rPr>
              <w:t>Appendix 3 - Flowchart Adult</w:t>
            </w:r>
          </w:p>
          <w:p w14:paraId="283D93EB" w14:textId="77777777" w:rsidR="001C2CCA" w:rsidRPr="001C2CCA" w:rsidRDefault="001C2CCA" w:rsidP="001C2CCA">
            <w:pPr>
              <w:pStyle w:val="NoSpacing"/>
              <w:rPr>
                <w:rFonts w:cstheme="minorHAnsi"/>
                <w:sz w:val="24"/>
                <w:szCs w:val="32"/>
              </w:rPr>
            </w:pPr>
          </w:p>
        </w:tc>
        <w:tc>
          <w:tcPr>
            <w:tcW w:w="1134" w:type="dxa"/>
          </w:tcPr>
          <w:p w14:paraId="5D6061CE" w14:textId="77777777" w:rsidR="001C2CCA" w:rsidRPr="001C2CCA" w:rsidRDefault="001C2CCA" w:rsidP="001C2CCA">
            <w:pPr>
              <w:pStyle w:val="NoSpacing"/>
              <w:rPr>
                <w:rFonts w:cstheme="minorHAnsi"/>
                <w:sz w:val="24"/>
                <w:szCs w:val="32"/>
              </w:rPr>
            </w:pPr>
          </w:p>
        </w:tc>
        <w:tc>
          <w:tcPr>
            <w:tcW w:w="1134" w:type="dxa"/>
          </w:tcPr>
          <w:p w14:paraId="559507F5" w14:textId="77777777" w:rsidR="001C2CCA" w:rsidRPr="001C2CCA" w:rsidRDefault="003A5B43" w:rsidP="001C2CCA">
            <w:pPr>
              <w:pStyle w:val="NoSpacing"/>
              <w:rPr>
                <w:rFonts w:cstheme="minorHAnsi"/>
                <w:sz w:val="24"/>
                <w:szCs w:val="32"/>
              </w:rPr>
            </w:pPr>
            <w:r>
              <w:rPr>
                <w:rFonts w:cstheme="minorHAnsi"/>
                <w:sz w:val="24"/>
                <w:szCs w:val="32"/>
              </w:rPr>
              <w:t>18</w:t>
            </w:r>
          </w:p>
        </w:tc>
      </w:tr>
    </w:tbl>
    <w:p w14:paraId="495A1807" w14:textId="77777777" w:rsidR="001C2CCA" w:rsidRPr="001C2CCA" w:rsidRDefault="001C2CCA" w:rsidP="001C2CCA">
      <w:pPr>
        <w:spacing w:after="0" w:line="240" w:lineRule="auto"/>
        <w:rPr>
          <w:rFonts w:eastAsia="Times New Roman" w:cstheme="minorHAnsi"/>
          <w:sz w:val="32"/>
          <w:szCs w:val="32"/>
          <w:lang w:val="en-US"/>
        </w:rPr>
      </w:pPr>
      <w:r w:rsidRPr="001C2CCA">
        <w:rPr>
          <w:rFonts w:eastAsia="Arial" w:cstheme="minorHAnsi"/>
          <w:b/>
          <w:position w:val="-1"/>
          <w:sz w:val="32"/>
          <w:szCs w:val="44"/>
          <w:lang w:val="en-US"/>
        </w:rPr>
        <w:t xml:space="preserve"> </w:t>
      </w:r>
    </w:p>
    <w:p w14:paraId="2058A175" w14:textId="77777777" w:rsidR="001C2CCA" w:rsidRDefault="001C2CCA">
      <w:pPr>
        <w:rPr>
          <w:rFonts w:cstheme="minorHAnsi"/>
        </w:rPr>
      </w:pPr>
    </w:p>
    <w:p w14:paraId="0336C1FA" w14:textId="77777777" w:rsidR="009A74C7" w:rsidRPr="001C2CCA" w:rsidRDefault="009A74C7" w:rsidP="001C2CCA">
      <w:pPr>
        <w:rPr>
          <w:rFonts w:eastAsia="Times New Roman" w:cstheme="minorHAnsi"/>
          <w:b/>
          <w:bCs/>
          <w:sz w:val="48"/>
          <w:szCs w:val="20"/>
        </w:rPr>
      </w:pPr>
    </w:p>
    <w:bookmarkEnd w:id="0"/>
    <w:bookmarkEnd w:id="1"/>
    <w:bookmarkEnd w:id="2"/>
    <w:bookmarkEnd w:id="3"/>
    <w:bookmarkEnd w:id="4"/>
    <w:bookmarkEnd w:id="5"/>
    <w:bookmarkEnd w:id="6"/>
    <w:p w14:paraId="66BC3756" w14:textId="77777777" w:rsidR="009A74C7" w:rsidRDefault="009A74C7" w:rsidP="00E24400">
      <w:pPr>
        <w:pStyle w:val="TOC1"/>
      </w:pPr>
    </w:p>
    <w:p w14:paraId="5DA3BBD4" w14:textId="77777777" w:rsidR="004F1CEE" w:rsidRDefault="004F1CEE">
      <w:pPr>
        <w:rPr>
          <w:rFonts w:ascii="Arial" w:hAnsi="Arial" w:cs="Arial"/>
          <w:b/>
          <w:u w:val="single"/>
        </w:rPr>
      </w:pPr>
    </w:p>
    <w:p w14:paraId="6D699FD6" w14:textId="77777777" w:rsidR="004A24C8" w:rsidRDefault="004A24C8" w:rsidP="004A24C8">
      <w:pPr>
        <w:pStyle w:val="NoSpacing"/>
        <w:rPr>
          <w:rFonts w:ascii="Arial" w:hAnsi="Arial" w:cs="Arial"/>
          <w:b/>
          <w:u w:val="single"/>
        </w:rPr>
      </w:pPr>
    </w:p>
    <w:p w14:paraId="0825BD32" w14:textId="77777777" w:rsidR="007445FF" w:rsidRDefault="007445FF" w:rsidP="004A24C8">
      <w:pPr>
        <w:pStyle w:val="NoSpacing"/>
        <w:rPr>
          <w:rFonts w:ascii="Arial" w:hAnsi="Arial" w:cs="Arial"/>
          <w:b/>
          <w:u w:val="single"/>
        </w:rPr>
      </w:pPr>
    </w:p>
    <w:p w14:paraId="2AD7E2BC" w14:textId="77777777" w:rsidR="007445FF" w:rsidRDefault="007445FF" w:rsidP="004A24C8">
      <w:pPr>
        <w:pStyle w:val="NoSpacing"/>
        <w:rPr>
          <w:rFonts w:ascii="Arial" w:hAnsi="Arial" w:cs="Arial"/>
          <w:b/>
          <w:u w:val="single"/>
        </w:rPr>
      </w:pPr>
    </w:p>
    <w:p w14:paraId="37220949" w14:textId="77777777" w:rsidR="007445FF" w:rsidRDefault="007445FF" w:rsidP="004A24C8">
      <w:pPr>
        <w:pStyle w:val="NoSpacing"/>
        <w:rPr>
          <w:rFonts w:ascii="Arial" w:hAnsi="Arial" w:cs="Arial"/>
          <w:b/>
          <w:u w:val="single"/>
        </w:rPr>
      </w:pPr>
    </w:p>
    <w:p w14:paraId="2FCAF7D5" w14:textId="77777777" w:rsidR="007445FF" w:rsidRDefault="007445FF" w:rsidP="004A24C8">
      <w:pPr>
        <w:pStyle w:val="NoSpacing"/>
        <w:rPr>
          <w:rFonts w:ascii="Arial" w:hAnsi="Arial" w:cs="Arial"/>
          <w:b/>
          <w:u w:val="single"/>
        </w:rPr>
      </w:pPr>
    </w:p>
    <w:p w14:paraId="189276B4" w14:textId="77777777" w:rsidR="007445FF" w:rsidRDefault="007445FF" w:rsidP="004A24C8">
      <w:pPr>
        <w:pStyle w:val="NoSpacing"/>
        <w:rPr>
          <w:rFonts w:ascii="Arial" w:hAnsi="Arial" w:cs="Arial"/>
          <w:b/>
          <w:u w:val="single"/>
        </w:rPr>
      </w:pPr>
    </w:p>
    <w:p w14:paraId="45E0A671" w14:textId="77777777" w:rsidR="007445FF" w:rsidRDefault="007445FF" w:rsidP="004A24C8">
      <w:pPr>
        <w:pStyle w:val="NoSpacing"/>
        <w:rPr>
          <w:rFonts w:cstheme="minorHAnsi"/>
          <w:b/>
          <w:sz w:val="32"/>
          <w:u w:val="single"/>
        </w:rPr>
      </w:pPr>
    </w:p>
    <w:p w14:paraId="565E08BA" w14:textId="77777777" w:rsidR="007445FF" w:rsidRDefault="007445FF" w:rsidP="004A24C8">
      <w:pPr>
        <w:pStyle w:val="NoSpacing"/>
        <w:rPr>
          <w:rFonts w:cstheme="minorHAnsi"/>
          <w:b/>
          <w:sz w:val="32"/>
          <w:u w:val="single"/>
        </w:rPr>
      </w:pPr>
    </w:p>
    <w:p w14:paraId="7081B2F1" w14:textId="77777777" w:rsidR="007445FF" w:rsidRDefault="007445FF" w:rsidP="004A24C8">
      <w:pPr>
        <w:pStyle w:val="NoSpacing"/>
        <w:rPr>
          <w:rFonts w:cstheme="minorHAnsi"/>
          <w:b/>
          <w:sz w:val="32"/>
          <w:u w:val="single"/>
        </w:rPr>
      </w:pPr>
    </w:p>
    <w:p w14:paraId="2DD4668D" w14:textId="77777777" w:rsidR="00FD13BE" w:rsidRDefault="00FD13BE" w:rsidP="004A24C8">
      <w:pPr>
        <w:pStyle w:val="NoSpacing"/>
        <w:rPr>
          <w:rFonts w:cstheme="minorHAnsi"/>
          <w:b/>
          <w:sz w:val="32"/>
          <w:u w:val="single"/>
        </w:rPr>
      </w:pPr>
    </w:p>
    <w:p w14:paraId="267EEC43" w14:textId="77777777" w:rsidR="00FD13BE" w:rsidRDefault="00FD13BE" w:rsidP="004A24C8">
      <w:pPr>
        <w:pStyle w:val="NoSpacing"/>
        <w:rPr>
          <w:rFonts w:cstheme="minorHAnsi"/>
          <w:b/>
          <w:sz w:val="32"/>
          <w:u w:val="single"/>
        </w:rPr>
      </w:pPr>
    </w:p>
    <w:p w14:paraId="6E3A88CC" w14:textId="77777777" w:rsidR="00FD13BE" w:rsidRDefault="00FD13BE" w:rsidP="004A24C8">
      <w:pPr>
        <w:pStyle w:val="NoSpacing"/>
        <w:rPr>
          <w:rFonts w:cstheme="minorHAnsi"/>
          <w:b/>
          <w:sz w:val="32"/>
          <w:u w:val="single"/>
        </w:rPr>
      </w:pPr>
    </w:p>
    <w:p w14:paraId="3ABAAC8E" w14:textId="77777777" w:rsidR="004A24C8" w:rsidRPr="00540B68" w:rsidRDefault="004A24C8" w:rsidP="004A24C8">
      <w:pPr>
        <w:pStyle w:val="NoSpacing"/>
        <w:rPr>
          <w:rFonts w:cstheme="minorHAnsi"/>
          <w:b/>
          <w:sz w:val="32"/>
          <w:u w:val="single"/>
        </w:rPr>
      </w:pPr>
      <w:r w:rsidRPr="00540B68">
        <w:rPr>
          <w:rFonts w:cstheme="minorHAnsi"/>
          <w:b/>
          <w:sz w:val="32"/>
          <w:u w:val="single"/>
        </w:rPr>
        <w:lastRenderedPageBreak/>
        <w:t>Objective</w:t>
      </w:r>
    </w:p>
    <w:p w14:paraId="267A97BB" w14:textId="77777777" w:rsidR="004A24C8" w:rsidRDefault="004A24C8" w:rsidP="004A24C8">
      <w:pPr>
        <w:rPr>
          <w:rFonts w:cstheme="minorHAnsi"/>
          <w:b/>
          <w:sz w:val="32"/>
        </w:rPr>
      </w:pPr>
    </w:p>
    <w:p w14:paraId="481BBA19" w14:textId="77777777" w:rsidR="00FC4717" w:rsidRDefault="004A24C8" w:rsidP="00936959">
      <w:pPr>
        <w:pStyle w:val="NormalWeb"/>
        <w:spacing w:before="96" w:beforeAutospacing="0" w:after="60" w:afterAutospacing="0"/>
        <w:rPr>
          <w:rFonts w:asciiTheme="minorHAnsi" w:eastAsia="+mn-ea" w:hAnsiTheme="minorHAnsi" w:cstheme="minorHAnsi"/>
          <w:color w:val="000000"/>
          <w:kern w:val="24"/>
        </w:rPr>
      </w:pPr>
      <w:r w:rsidRPr="00AE076D">
        <w:rPr>
          <w:rFonts w:asciiTheme="minorHAnsi" w:hAnsiTheme="minorHAnsi" w:cstheme="minorHAnsi"/>
        </w:rPr>
        <w:t xml:space="preserve">The key purpose of this protocol is to support educational settings to embed a consistent approach in responding to domestic abuse. </w:t>
      </w:r>
      <w:r w:rsidR="00AE076D" w:rsidRPr="00AE076D">
        <w:rPr>
          <w:rFonts w:asciiTheme="minorHAnsi" w:eastAsia="+mn-ea" w:hAnsiTheme="minorHAnsi" w:cstheme="minorHAnsi"/>
          <w:color w:val="000000"/>
          <w:kern w:val="24"/>
        </w:rPr>
        <w:t xml:space="preserve">It provides additional insight into the tools to support and understand the needs of </w:t>
      </w:r>
      <w:r w:rsidR="00FC4717" w:rsidRPr="00AE076D">
        <w:rPr>
          <w:rFonts w:asciiTheme="minorHAnsi" w:eastAsia="+mn-ea" w:hAnsiTheme="minorHAnsi" w:cstheme="minorHAnsi"/>
          <w:color w:val="000000"/>
          <w:kern w:val="24"/>
        </w:rPr>
        <w:t>children</w:t>
      </w:r>
      <w:r w:rsidR="00AE076D" w:rsidRPr="00AE076D">
        <w:rPr>
          <w:rFonts w:asciiTheme="minorHAnsi" w:eastAsia="+mn-ea" w:hAnsiTheme="minorHAnsi" w:cstheme="minorHAnsi"/>
          <w:color w:val="000000"/>
          <w:kern w:val="24"/>
        </w:rPr>
        <w:t xml:space="preserve"> and young people and parents affected by domestic abuse.</w:t>
      </w:r>
    </w:p>
    <w:p w14:paraId="6ABF30C3" w14:textId="77777777" w:rsidR="00936959" w:rsidRPr="00AE076D" w:rsidRDefault="00936959" w:rsidP="00936959">
      <w:pPr>
        <w:pStyle w:val="NormalWeb"/>
        <w:spacing w:before="96" w:beforeAutospacing="0" w:after="60" w:afterAutospacing="0"/>
        <w:rPr>
          <w:rFonts w:asciiTheme="minorHAnsi" w:hAnsiTheme="minorHAnsi" w:cstheme="minorHAnsi"/>
        </w:rPr>
      </w:pPr>
    </w:p>
    <w:p w14:paraId="43BEA752" w14:textId="77777777" w:rsidR="00AE076D" w:rsidRDefault="00AE076D" w:rsidP="00936959">
      <w:pPr>
        <w:spacing w:line="240" w:lineRule="auto"/>
        <w:rPr>
          <w:rFonts w:cstheme="minorHAnsi"/>
          <w:sz w:val="24"/>
        </w:rPr>
      </w:pPr>
      <w:r w:rsidRPr="00AE076D">
        <w:rPr>
          <w:rFonts w:cstheme="minorHAnsi"/>
          <w:sz w:val="24"/>
        </w:rPr>
        <w:t xml:space="preserve">The guidance provides pathways to respond to </w:t>
      </w:r>
      <w:r w:rsidR="00A04250">
        <w:rPr>
          <w:rFonts w:cstheme="minorHAnsi"/>
          <w:sz w:val="24"/>
        </w:rPr>
        <w:t>D</w:t>
      </w:r>
      <w:r w:rsidRPr="00AE076D">
        <w:rPr>
          <w:rFonts w:cstheme="minorHAnsi"/>
          <w:sz w:val="24"/>
        </w:rPr>
        <w:t>omestic</w:t>
      </w:r>
      <w:r w:rsidR="00A04250">
        <w:rPr>
          <w:rFonts w:cstheme="minorHAnsi"/>
          <w:sz w:val="24"/>
        </w:rPr>
        <w:t xml:space="preserve"> A</w:t>
      </w:r>
      <w:r w:rsidR="00936959">
        <w:rPr>
          <w:rFonts w:cstheme="minorHAnsi"/>
          <w:sz w:val="24"/>
        </w:rPr>
        <w:t xml:space="preserve">buse in various settings this </w:t>
      </w:r>
      <w:r w:rsidR="004A24C8" w:rsidRPr="00AE076D">
        <w:rPr>
          <w:rFonts w:cstheme="minorHAnsi"/>
          <w:sz w:val="24"/>
        </w:rPr>
        <w:t>include</w:t>
      </w:r>
      <w:r w:rsidRPr="00AE076D">
        <w:rPr>
          <w:rFonts w:cstheme="minorHAnsi"/>
          <w:sz w:val="24"/>
        </w:rPr>
        <w:t>s:</w:t>
      </w:r>
    </w:p>
    <w:p w14:paraId="0425BFA5" w14:textId="77777777" w:rsidR="00AE076D" w:rsidRPr="00936959" w:rsidRDefault="00A04250" w:rsidP="00936959">
      <w:pPr>
        <w:pStyle w:val="ListParagraph"/>
        <w:numPr>
          <w:ilvl w:val="0"/>
          <w:numId w:val="22"/>
        </w:numPr>
        <w:spacing w:line="276" w:lineRule="auto"/>
        <w:rPr>
          <w:rFonts w:asciiTheme="minorHAnsi" w:hAnsiTheme="minorHAnsi" w:cstheme="minorHAnsi"/>
        </w:rPr>
      </w:pPr>
      <w:r w:rsidRPr="00936959">
        <w:rPr>
          <w:rFonts w:asciiTheme="minorHAnsi" w:hAnsiTheme="minorHAnsi" w:cstheme="minorHAnsi"/>
        </w:rPr>
        <w:t>R</w:t>
      </w:r>
      <w:r w:rsidR="004A24C8" w:rsidRPr="00936959">
        <w:rPr>
          <w:rFonts w:asciiTheme="minorHAnsi" w:hAnsiTheme="minorHAnsi" w:cstheme="minorHAnsi"/>
        </w:rPr>
        <w:t>esponding to notifications received via operation Encompass and VPA</w:t>
      </w:r>
      <w:r w:rsidR="00AE076D" w:rsidRPr="00936959">
        <w:rPr>
          <w:rFonts w:asciiTheme="minorHAnsi" w:hAnsiTheme="minorHAnsi" w:cstheme="minorHAnsi"/>
        </w:rPr>
        <w:t>’s</w:t>
      </w:r>
      <w:r w:rsidR="004A24C8" w:rsidRPr="00936959">
        <w:rPr>
          <w:rFonts w:asciiTheme="minorHAnsi" w:hAnsiTheme="minorHAnsi" w:cstheme="minorHAnsi"/>
        </w:rPr>
        <w:t xml:space="preserve"> </w:t>
      </w:r>
    </w:p>
    <w:p w14:paraId="3735E207" w14:textId="77777777" w:rsidR="00936959" w:rsidRPr="00936959" w:rsidRDefault="00A04250" w:rsidP="00936959">
      <w:pPr>
        <w:pStyle w:val="ListParagraph"/>
        <w:numPr>
          <w:ilvl w:val="0"/>
          <w:numId w:val="22"/>
        </w:numPr>
        <w:spacing w:line="276" w:lineRule="auto"/>
        <w:rPr>
          <w:rFonts w:asciiTheme="minorHAnsi" w:hAnsiTheme="minorHAnsi" w:cstheme="minorHAnsi"/>
        </w:rPr>
      </w:pPr>
      <w:r w:rsidRPr="00936959">
        <w:rPr>
          <w:rFonts w:asciiTheme="minorHAnsi" w:hAnsiTheme="minorHAnsi" w:cstheme="minorHAnsi"/>
        </w:rPr>
        <w:t>D</w:t>
      </w:r>
      <w:r w:rsidR="00AE076D" w:rsidRPr="00936959">
        <w:rPr>
          <w:rFonts w:asciiTheme="minorHAnsi" w:hAnsiTheme="minorHAnsi" w:cstheme="minorHAnsi"/>
        </w:rPr>
        <w:t>isclosure</w:t>
      </w:r>
      <w:r w:rsidR="00FC4717" w:rsidRPr="00936959">
        <w:rPr>
          <w:rFonts w:asciiTheme="minorHAnsi" w:hAnsiTheme="minorHAnsi" w:cstheme="minorHAnsi"/>
        </w:rPr>
        <w:t xml:space="preserve"> </w:t>
      </w:r>
      <w:r w:rsidR="00AB7983" w:rsidRPr="00936959">
        <w:rPr>
          <w:rFonts w:asciiTheme="minorHAnsi" w:hAnsiTheme="minorHAnsi" w:cstheme="minorHAnsi"/>
        </w:rPr>
        <w:t>from a</w:t>
      </w:r>
      <w:r w:rsidR="00AE076D" w:rsidRPr="00936959">
        <w:rPr>
          <w:rFonts w:asciiTheme="minorHAnsi" w:hAnsiTheme="minorHAnsi" w:cstheme="minorHAnsi"/>
        </w:rPr>
        <w:t xml:space="preserve"> child </w:t>
      </w:r>
    </w:p>
    <w:p w14:paraId="292CEC27" w14:textId="77777777" w:rsidR="00936959" w:rsidRPr="00936959" w:rsidRDefault="00A04250" w:rsidP="00936959">
      <w:pPr>
        <w:pStyle w:val="ListParagraph"/>
        <w:numPr>
          <w:ilvl w:val="0"/>
          <w:numId w:val="22"/>
        </w:numPr>
        <w:spacing w:line="276" w:lineRule="auto"/>
        <w:rPr>
          <w:rFonts w:asciiTheme="minorHAnsi" w:hAnsiTheme="minorHAnsi" w:cstheme="minorHAnsi"/>
        </w:rPr>
      </w:pPr>
      <w:r w:rsidRPr="00936959">
        <w:rPr>
          <w:rFonts w:asciiTheme="minorHAnsi" w:hAnsiTheme="minorHAnsi" w:cstheme="minorHAnsi"/>
        </w:rPr>
        <w:t>D</w:t>
      </w:r>
      <w:r w:rsidR="00AE076D" w:rsidRPr="00936959">
        <w:rPr>
          <w:rFonts w:asciiTheme="minorHAnsi" w:hAnsiTheme="minorHAnsi" w:cstheme="minorHAnsi"/>
        </w:rPr>
        <w:t>isclosure from a parent</w:t>
      </w:r>
    </w:p>
    <w:p w14:paraId="3B6C6431" w14:textId="77777777" w:rsidR="004A24C8" w:rsidRPr="00936959" w:rsidRDefault="00A04250" w:rsidP="00936959">
      <w:pPr>
        <w:pStyle w:val="ListParagraph"/>
        <w:numPr>
          <w:ilvl w:val="0"/>
          <w:numId w:val="22"/>
        </w:numPr>
        <w:spacing w:line="276" w:lineRule="auto"/>
        <w:rPr>
          <w:rFonts w:asciiTheme="minorHAnsi" w:hAnsiTheme="minorHAnsi" w:cstheme="minorHAnsi"/>
        </w:rPr>
      </w:pPr>
      <w:r w:rsidRPr="00936959">
        <w:rPr>
          <w:rFonts w:asciiTheme="minorHAnsi" w:hAnsiTheme="minorHAnsi" w:cstheme="minorHAnsi"/>
        </w:rPr>
        <w:t>D</w:t>
      </w:r>
      <w:r w:rsidR="00AE076D" w:rsidRPr="00936959">
        <w:rPr>
          <w:rFonts w:asciiTheme="minorHAnsi" w:hAnsiTheme="minorHAnsi" w:cstheme="minorHAnsi"/>
        </w:rPr>
        <w:t>isclosure from a young person from the age 13-17 years</w:t>
      </w:r>
    </w:p>
    <w:p w14:paraId="484C8557" w14:textId="77777777" w:rsidR="00936959" w:rsidRPr="00936959" w:rsidRDefault="00936959" w:rsidP="00936959">
      <w:pPr>
        <w:rPr>
          <w:rFonts w:cstheme="minorHAnsi"/>
        </w:rPr>
      </w:pPr>
    </w:p>
    <w:p w14:paraId="3AA436C5" w14:textId="77777777" w:rsidR="004A24C8" w:rsidRPr="00AE076D" w:rsidRDefault="004A24C8" w:rsidP="00936959">
      <w:pPr>
        <w:spacing w:line="240" w:lineRule="auto"/>
        <w:contextualSpacing/>
        <w:rPr>
          <w:rFonts w:eastAsia="Times New Roman" w:cstheme="minorHAnsi"/>
          <w:color w:val="000000"/>
          <w:sz w:val="24"/>
        </w:rPr>
      </w:pPr>
      <w:r w:rsidRPr="00AE076D">
        <w:rPr>
          <w:rFonts w:eastAsia="Times New Roman" w:cstheme="minorHAnsi"/>
          <w:color w:val="000000"/>
          <w:sz w:val="24"/>
        </w:rPr>
        <w:t>The secondary objective is to ensure that educational settings are aware of the support available to adults and children and young people affected by Domestic Abuse and of the processes in place to safeguard victims at the earliest opportunity.</w:t>
      </w:r>
    </w:p>
    <w:p w14:paraId="48D5E714" w14:textId="77777777" w:rsidR="00AE076D" w:rsidRDefault="00AE076D" w:rsidP="00936959">
      <w:pPr>
        <w:pStyle w:val="NoSpacing"/>
        <w:rPr>
          <w:rFonts w:eastAsia="Times New Roman" w:cstheme="minorHAnsi"/>
          <w:color w:val="000000"/>
          <w:sz w:val="24"/>
        </w:rPr>
      </w:pPr>
    </w:p>
    <w:p w14:paraId="510EB6FE" w14:textId="77777777" w:rsidR="001F3AD9" w:rsidRPr="001F3AD9" w:rsidRDefault="001F3AD9" w:rsidP="00936959">
      <w:pPr>
        <w:spacing w:line="240" w:lineRule="auto"/>
        <w:contextualSpacing/>
        <w:rPr>
          <w:rFonts w:eastAsia="Times New Roman" w:cstheme="minorHAnsi"/>
          <w:b/>
          <w:color w:val="000000"/>
          <w:sz w:val="24"/>
        </w:rPr>
      </w:pPr>
      <w:r w:rsidRPr="001F3AD9">
        <w:rPr>
          <w:rFonts w:eastAsia="Times New Roman" w:cstheme="minorHAnsi"/>
          <w:b/>
          <w:color w:val="000000"/>
          <w:sz w:val="24"/>
        </w:rPr>
        <w:t>This document is an</w:t>
      </w:r>
      <w:r w:rsidR="004A24C8" w:rsidRPr="001F3AD9">
        <w:rPr>
          <w:rFonts w:eastAsia="Times New Roman" w:cstheme="minorHAnsi"/>
          <w:b/>
          <w:color w:val="000000"/>
          <w:sz w:val="24"/>
        </w:rPr>
        <w:t xml:space="preserve"> additional </w:t>
      </w:r>
      <w:r w:rsidRPr="001F3AD9">
        <w:rPr>
          <w:rFonts w:eastAsia="Times New Roman" w:cstheme="minorHAnsi"/>
          <w:b/>
          <w:color w:val="000000"/>
          <w:sz w:val="24"/>
        </w:rPr>
        <w:t xml:space="preserve">tool to embed good practice </w:t>
      </w:r>
      <w:r>
        <w:rPr>
          <w:rFonts w:eastAsia="Times New Roman" w:cstheme="minorHAnsi"/>
          <w:b/>
          <w:color w:val="000000"/>
          <w:sz w:val="24"/>
        </w:rPr>
        <w:t xml:space="preserve">across educational setting to respond to domestic abuse, </w:t>
      </w:r>
      <w:r w:rsidRPr="001F3AD9">
        <w:rPr>
          <w:rFonts w:eastAsia="Times New Roman" w:cstheme="minorHAnsi"/>
          <w:b/>
          <w:color w:val="000000"/>
          <w:sz w:val="24"/>
        </w:rPr>
        <w:t>and to be used alongside</w:t>
      </w:r>
      <w:r>
        <w:rPr>
          <w:rFonts w:eastAsia="Times New Roman" w:cstheme="minorHAnsi"/>
          <w:b/>
          <w:color w:val="000000"/>
          <w:sz w:val="24"/>
        </w:rPr>
        <w:t xml:space="preserve"> </w:t>
      </w:r>
      <w:r w:rsidR="004A24C8" w:rsidRPr="001F3AD9">
        <w:rPr>
          <w:rFonts w:eastAsia="Times New Roman" w:cstheme="minorHAnsi"/>
          <w:b/>
          <w:color w:val="000000"/>
          <w:sz w:val="24"/>
          <w:u w:val="single"/>
        </w:rPr>
        <w:t xml:space="preserve">existing </w:t>
      </w:r>
      <w:r w:rsidRPr="001F3AD9">
        <w:rPr>
          <w:rFonts w:eastAsia="Times New Roman" w:cstheme="minorHAnsi"/>
          <w:b/>
          <w:color w:val="000000"/>
          <w:sz w:val="24"/>
          <w:u w:val="single"/>
        </w:rPr>
        <w:t xml:space="preserve">safeguarding </w:t>
      </w:r>
      <w:r w:rsidR="004A24C8" w:rsidRPr="001F3AD9">
        <w:rPr>
          <w:rFonts w:eastAsia="Times New Roman" w:cstheme="minorHAnsi"/>
          <w:b/>
          <w:color w:val="000000"/>
          <w:sz w:val="24"/>
          <w:u w:val="single"/>
        </w:rPr>
        <w:t>frameworks</w:t>
      </w:r>
      <w:r w:rsidRPr="001F3AD9">
        <w:rPr>
          <w:rFonts w:eastAsia="Times New Roman" w:cstheme="minorHAnsi"/>
          <w:b/>
          <w:color w:val="000000"/>
          <w:sz w:val="24"/>
          <w:u w:val="single"/>
        </w:rPr>
        <w:t>.</w:t>
      </w:r>
    </w:p>
    <w:p w14:paraId="3C8F081D" w14:textId="77777777" w:rsidR="004A24C8" w:rsidRDefault="004A24C8" w:rsidP="004A24C8">
      <w:pPr>
        <w:contextualSpacing/>
        <w:rPr>
          <w:rFonts w:eastAsia="Times New Roman" w:cstheme="minorHAnsi"/>
          <w:color w:val="000000"/>
          <w:sz w:val="24"/>
        </w:rPr>
      </w:pPr>
      <w:r w:rsidRPr="00540B68">
        <w:rPr>
          <w:rFonts w:eastAsia="Times New Roman" w:cstheme="minorHAnsi"/>
          <w:color w:val="000000"/>
          <w:sz w:val="24"/>
        </w:rPr>
        <w:t xml:space="preserve"> </w:t>
      </w:r>
    </w:p>
    <w:p w14:paraId="3C83441B" w14:textId="77777777" w:rsidR="00AE1CEA" w:rsidRDefault="00CC2EC1" w:rsidP="001C2CCA">
      <w:pPr>
        <w:pStyle w:val="NoSpacing"/>
        <w:rPr>
          <w:rFonts w:cstheme="minorHAnsi"/>
          <w:b/>
          <w:sz w:val="32"/>
          <w:u w:val="single"/>
        </w:rPr>
      </w:pPr>
      <w:r w:rsidRPr="00540B68">
        <w:rPr>
          <w:rFonts w:cstheme="minorHAnsi"/>
          <w:b/>
          <w:sz w:val="32"/>
          <w:u w:val="single"/>
        </w:rPr>
        <w:t>Definition</w:t>
      </w:r>
    </w:p>
    <w:p w14:paraId="12D8977A" w14:textId="77777777" w:rsidR="00540B68" w:rsidRDefault="00540B68" w:rsidP="001C2CCA">
      <w:pPr>
        <w:pStyle w:val="NoSpacing"/>
        <w:rPr>
          <w:rFonts w:cstheme="minorHAnsi"/>
          <w:b/>
          <w:sz w:val="32"/>
          <w:u w:val="single"/>
        </w:rPr>
      </w:pPr>
    </w:p>
    <w:p w14:paraId="1A37EABB" w14:textId="77777777" w:rsidR="00540B68" w:rsidRPr="001A62FA" w:rsidRDefault="00540B68" w:rsidP="00540B68">
      <w:pPr>
        <w:pStyle w:val="NoSpacing"/>
        <w:rPr>
          <w:rFonts w:cstheme="minorHAnsi"/>
          <w:b/>
          <w:sz w:val="24"/>
          <w:u w:val="single"/>
        </w:rPr>
      </w:pPr>
      <w:r w:rsidRPr="001A62FA">
        <w:rPr>
          <w:rFonts w:cstheme="minorHAnsi"/>
          <w:b/>
          <w:color w:val="000000"/>
          <w:sz w:val="24"/>
          <w:u w:val="single"/>
        </w:rPr>
        <w:t>What is Domestic Abuse?</w:t>
      </w:r>
    </w:p>
    <w:p w14:paraId="6E34BF61" w14:textId="77777777" w:rsidR="00AE1CEA" w:rsidRPr="001C2CCA" w:rsidRDefault="00AE1CEA" w:rsidP="00AE1CEA">
      <w:pPr>
        <w:autoSpaceDE w:val="0"/>
        <w:autoSpaceDN w:val="0"/>
        <w:adjustRightInd w:val="0"/>
        <w:spacing w:after="0" w:line="240" w:lineRule="auto"/>
        <w:rPr>
          <w:rFonts w:cstheme="minorHAnsi"/>
          <w:b/>
          <w:color w:val="000000"/>
          <w:sz w:val="24"/>
          <w:szCs w:val="24"/>
          <w:u w:val="single"/>
        </w:rPr>
      </w:pPr>
    </w:p>
    <w:p w14:paraId="789ED5F5" w14:textId="77777777" w:rsidR="002D71E1" w:rsidRPr="001C2CCA" w:rsidRDefault="00AE1CEA" w:rsidP="00AE1CEA">
      <w:pPr>
        <w:autoSpaceDE w:val="0"/>
        <w:autoSpaceDN w:val="0"/>
        <w:adjustRightInd w:val="0"/>
        <w:spacing w:after="0" w:line="240" w:lineRule="auto"/>
        <w:rPr>
          <w:rFonts w:cstheme="minorHAnsi"/>
          <w:color w:val="000000"/>
          <w:sz w:val="24"/>
          <w:szCs w:val="24"/>
        </w:rPr>
      </w:pPr>
      <w:r w:rsidRPr="001C2CCA">
        <w:rPr>
          <w:rFonts w:cstheme="minorHAnsi"/>
          <w:color w:val="000000"/>
          <w:sz w:val="24"/>
          <w:szCs w:val="24"/>
        </w:rPr>
        <w:t>Behaviour of a person (“A”) towards another person (“B”) is “domestic abuse” if:</w:t>
      </w:r>
    </w:p>
    <w:p w14:paraId="00832399" w14:textId="77777777" w:rsidR="00AE1CEA" w:rsidRPr="001C2CCA" w:rsidRDefault="00AE1CEA" w:rsidP="00936959">
      <w:pPr>
        <w:autoSpaceDE w:val="0"/>
        <w:autoSpaceDN w:val="0"/>
        <w:adjustRightInd w:val="0"/>
        <w:spacing w:after="0"/>
        <w:rPr>
          <w:rFonts w:cstheme="minorHAnsi"/>
          <w:color w:val="000000"/>
          <w:sz w:val="24"/>
          <w:szCs w:val="24"/>
        </w:rPr>
      </w:pPr>
      <w:r w:rsidRPr="001C2CCA">
        <w:rPr>
          <w:rFonts w:cstheme="minorHAnsi"/>
          <w:color w:val="000000"/>
          <w:sz w:val="24"/>
          <w:szCs w:val="24"/>
        </w:rPr>
        <w:t xml:space="preserve">(a) A and B are each aged </w:t>
      </w:r>
      <w:r w:rsidRPr="001C2CCA">
        <w:rPr>
          <w:rFonts w:cstheme="minorHAnsi"/>
          <w:b/>
          <w:color w:val="000000"/>
          <w:sz w:val="24"/>
          <w:szCs w:val="24"/>
          <w:u w:val="single"/>
        </w:rPr>
        <w:t>16 or over</w:t>
      </w:r>
      <w:r w:rsidRPr="001C2CCA">
        <w:rPr>
          <w:rFonts w:cstheme="minorHAnsi"/>
          <w:color w:val="000000"/>
          <w:sz w:val="24"/>
          <w:szCs w:val="24"/>
        </w:rPr>
        <w:t xml:space="preserve"> and are personally </w:t>
      </w:r>
      <w:r w:rsidRPr="001C2CCA">
        <w:rPr>
          <w:rFonts w:cstheme="minorHAnsi"/>
          <w:b/>
          <w:color w:val="000000"/>
          <w:sz w:val="24"/>
          <w:szCs w:val="24"/>
          <w:u w:val="single"/>
        </w:rPr>
        <w:t>connected</w:t>
      </w:r>
      <w:r w:rsidRPr="001C2CCA">
        <w:rPr>
          <w:rFonts w:cstheme="minorHAnsi"/>
          <w:color w:val="000000"/>
          <w:sz w:val="24"/>
          <w:szCs w:val="24"/>
        </w:rPr>
        <w:t xml:space="preserve"> to each other, and</w:t>
      </w:r>
    </w:p>
    <w:p w14:paraId="41F96758" w14:textId="77777777" w:rsidR="00AE1CEA" w:rsidRDefault="00740BEA" w:rsidP="00936959">
      <w:pPr>
        <w:autoSpaceDE w:val="0"/>
        <w:autoSpaceDN w:val="0"/>
        <w:adjustRightInd w:val="0"/>
        <w:spacing w:after="0"/>
        <w:rPr>
          <w:rFonts w:cstheme="minorHAnsi"/>
          <w:color w:val="000000"/>
          <w:sz w:val="24"/>
          <w:szCs w:val="24"/>
        </w:rPr>
      </w:pPr>
      <w:r>
        <w:rPr>
          <w:rFonts w:cstheme="minorHAnsi"/>
          <w:color w:val="000000"/>
          <w:sz w:val="24"/>
          <w:szCs w:val="24"/>
        </w:rPr>
        <w:t>(b) The behaviour is abusive (DA Act 21).</w:t>
      </w:r>
    </w:p>
    <w:p w14:paraId="17FE6EBE" w14:textId="77777777" w:rsidR="001C2CCA" w:rsidRPr="001C2CCA" w:rsidRDefault="001C2CCA" w:rsidP="00AE1CEA">
      <w:pPr>
        <w:autoSpaceDE w:val="0"/>
        <w:autoSpaceDN w:val="0"/>
        <w:adjustRightInd w:val="0"/>
        <w:spacing w:after="0" w:line="240" w:lineRule="auto"/>
        <w:rPr>
          <w:rFonts w:cstheme="minorHAnsi"/>
          <w:color w:val="000000"/>
          <w:sz w:val="24"/>
          <w:szCs w:val="24"/>
        </w:rPr>
      </w:pPr>
    </w:p>
    <w:p w14:paraId="16EB30D0" w14:textId="77777777" w:rsidR="00AE1CEA" w:rsidRPr="001C2CCA" w:rsidRDefault="00AE1CEA" w:rsidP="00AE1CEA">
      <w:pPr>
        <w:autoSpaceDE w:val="0"/>
        <w:autoSpaceDN w:val="0"/>
        <w:adjustRightInd w:val="0"/>
        <w:spacing w:after="0" w:line="240" w:lineRule="auto"/>
        <w:rPr>
          <w:rFonts w:cstheme="minorHAnsi"/>
          <w:color w:val="000000"/>
          <w:sz w:val="24"/>
          <w:szCs w:val="24"/>
        </w:rPr>
      </w:pPr>
      <w:r w:rsidRPr="001C2CCA">
        <w:rPr>
          <w:rFonts w:cstheme="minorHAnsi"/>
          <w:color w:val="000000"/>
          <w:sz w:val="24"/>
          <w:szCs w:val="24"/>
        </w:rPr>
        <w:t>Behaviour is “</w:t>
      </w:r>
      <w:r w:rsidRPr="001C2CCA">
        <w:rPr>
          <w:rFonts w:cstheme="minorHAnsi"/>
          <w:b/>
          <w:color w:val="000000"/>
          <w:sz w:val="24"/>
          <w:szCs w:val="24"/>
          <w:u w:val="single"/>
        </w:rPr>
        <w:t>abusive</w:t>
      </w:r>
      <w:r w:rsidRPr="00936959">
        <w:rPr>
          <w:rFonts w:cstheme="minorHAnsi"/>
          <w:b/>
          <w:color w:val="000000"/>
          <w:sz w:val="24"/>
          <w:szCs w:val="24"/>
        </w:rPr>
        <w:t>”</w:t>
      </w:r>
      <w:r w:rsidRPr="001C2CCA">
        <w:rPr>
          <w:rFonts w:cstheme="minorHAnsi"/>
          <w:color w:val="000000"/>
          <w:sz w:val="24"/>
          <w:szCs w:val="24"/>
        </w:rPr>
        <w:t xml:space="preserve"> if it consists of any of the following:</w:t>
      </w:r>
    </w:p>
    <w:p w14:paraId="57BC6178" w14:textId="77777777" w:rsidR="00AE1CEA" w:rsidRPr="001C2CCA" w:rsidRDefault="00AE1CEA" w:rsidP="00936959">
      <w:pPr>
        <w:autoSpaceDE w:val="0"/>
        <w:autoSpaceDN w:val="0"/>
        <w:adjustRightInd w:val="0"/>
        <w:spacing w:after="0"/>
        <w:rPr>
          <w:rFonts w:cstheme="minorHAnsi"/>
          <w:color w:val="000000"/>
          <w:sz w:val="24"/>
          <w:szCs w:val="24"/>
        </w:rPr>
      </w:pPr>
      <w:r w:rsidRPr="001C2CCA">
        <w:rPr>
          <w:rFonts w:cstheme="minorHAnsi"/>
          <w:color w:val="000000"/>
          <w:sz w:val="24"/>
          <w:szCs w:val="24"/>
        </w:rPr>
        <w:t xml:space="preserve">(a) </w:t>
      </w:r>
      <w:r w:rsidR="001C2CCA" w:rsidRPr="001C2CCA">
        <w:rPr>
          <w:rFonts w:cstheme="minorHAnsi"/>
          <w:color w:val="000000"/>
          <w:sz w:val="24"/>
          <w:szCs w:val="24"/>
        </w:rPr>
        <w:t>Physical</w:t>
      </w:r>
      <w:r w:rsidRPr="001C2CCA">
        <w:rPr>
          <w:rFonts w:cstheme="minorHAnsi"/>
          <w:color w:val="000000"/>
          <w:sz w:val="24"/>
          <w:szCs w:val="24"/>
        </w:rPr>
        <w:t xml:space="preserve"> or sexual abuse;</w:t>
      </w:r>
    </w:p>
    <w:p w14:paraId="70F4247D" w14:textId="77777777" w:rsidR="00AE1CEA" w:rsidRPr="001C2CCA" w:rsidRDefault="00AE1CEA" w:rsidP="00936959">
      <w:pPr>
        <w:autoSpaceDE w:val="0"/>
        <w:autoSpaceDN w:val="0"/>
        <w:adjustRightInd w:val="0"/>
        <w:spacing w:after="0"/>
        <w:rPr>
          <w:rFonts w:cstheme="minorHAnsi"/>
          <w:color w:val="000000"/>
          <w:sz w:val="24"/>
          <w:szCs w:val="24"/>
        </w:rPr>
      </w:pPr>
      <w:r w:rsidRPr="001C2CCA">
        <w:rPr>
          <w:rFonts w:cstheme="minorHAnsi"/>
          <w:color w:val="000000"/>
          <w:sz w:val="24"/>
          <w:szCs w:val="24"/>
        </w:rPr>
        <w:t xml:space="preserve">(b) </w:t>
      </w:r>
      <w:r w:rsidR="001C2CCA" w:rsidRPr="001C2CCA">
        <w:rPr>
          <w:rFonts w:cstheme="minorHAnsi"/>
          <w:color w:val="000000"/>
          <w:sz w:val="24"/>
          <w:szCs w:val="24"/>
        </w:rPr>
        <w:t>Violent</w:t>
      </w:r>
      <w:r w:rsidRPr="001C2CCA">
        <w:rPr>
          <w:rFonts w:cstheme="minorHAnsi"/>
          <w:color w:val="000000"/>
          <w:sz w:val="24"/>
          <w:szCs w:val="24"/>
        </w:rPr>
        <w:t xml:space="preserve"> or threatening behaviour;</w:t>
      </w:r>
    </w:p>
    <w:p w14:paraId="6128BED4" w14:textId="77777777" w:rsidR="00AE1CEA" w:rsidRPr="001C2CCA" w:rsidRDefault="00AE1CEA" w:rsidP="00936959">
      <w:pPr>
        <w:autoSpaceDE w:val="0"/>
        <w:autoSpaceDN w:val="0"/>
        <w:adjustRightInd w:val="0"/>
        <w:spacing w:after="0"/>
        <w:rPr>
          <w:rFonts w:cstheme="minorHAnsi"/>
          <w:color w:val="000000"/>
          <w:sz w:val="24"/>
          <w:szCs w:val="24"/>
        </w:rPr>
      </w:pPr>
      <w:r w:rsidRPr="001C2CCA">
        <w:rPr>
          <w:rFonts w:cstheme="minorHAnsi"/>
          <w:color w:val="000000"/>
          <w:sz w:val="24"/>
          <w:szCs w:val="24"/>
        </w:rPr>
        <w:t xml:space="preserve">(c) </w:t>
      </w:r>
      <w:r w:rsidR="001C2CCA" w:rsidRPr="001C2CCA">
        <w:rPr>
          <w:rFonts w:cstheme="minorHAnsi"/>
          <w:color w:val="000000"/>
          <w:sz w:val="24"/>
          <w:szCs w:val="24"/>
        </w:rPr>
        <w:t>Controlling</w:t>
      </w:r>
      <w:r w:rsidRPr="001C2CCA">
        <w:rPr>
          <w:rFonts w:cstheme="minorHAnsi"/>
          <w:color w:val="000000"/>
          <w:sz w:val="24"/>
          <w:szCs w:val="24"/>
        </w:rPr>
        <w:t xml:space="preserve"> or coercive behaviour;</w:t>
      </w:r>
    </w:p>
    <w:p w14:paraId="732DA8C0" w14:textId="77777777" w:rsidR="00AE1CEA" w:rsidRPr="001C2CCA" w:rsidRDefault="00AE1CEA" w:rsidP="00936959">
      <w:pPr>
        <w:autoSpaceDE w:val="0"/>
        <w:autoSpaceDN w:val="0"/>
        <w:adjustRightInd w:val="0"/>
        <w:spacing w:after="0"/>
        <w:rPr>
          <w:rFonts w:cstheme="minorHAnsi"/>
          <w:color w:val="000000"/>
          <w:sz w:val="24"/>
          <w:szCs w:val="24"/>
        </w:rPr>
      </w:pPr>
      <w:r w:rsidRPr="001C2CCA">
        <w:rPr>
          <w:rFonts w:cstheme="minorHAnsi"/>
          <w:color w:val="000000"/>
          <w:sz w:val="24"/>
          <w:szCs w:val="24"/>
        </w:rPr>
        <w:t>(d)</w:t>
      </w:r>
      <w:r w:rsidR="001C2CCA">
        <w:rPr>
          <w:rFonts w:cstheme="minorHAnsi"/>
          <w:color w:val="000000"/>
          <w:sz w:val="24"/>
          <w:szCs w:val="24"/>
        </w:rPr>
        <w:t xml:space="preserve"> </w:t>
      </w:r>
      <w:r w:rsidR="001C2CCA" w:rsidRPr="001C2CCA">
        <w:rPr>
          <w:rFonts w:cstheme="minorHAnsi"/>
          <w:color w:val="000000"/>
          <w:sz w:val="24"/>
          <w:szCs w:val="24"/>
        </w:rPr>
        <w:t>Economic</w:t>
      </w:r>
      <w:r w:rsidRPr="001C2CCA">
        <w:rPr>
          <w:rFonts w:cstheme="minorHAnsi"/>
          <w:color w:val="000000"/>
          <w:sz w:val="24"/>
          <w:szCs w:val="24"/>
        </w:rPr>
        <w:t xml:space="preserve"> abuse </w:t>
      </w:r>
    </w:p>
    <w:p w14:paraId="39AFB082" w14:textId="77777777" w:rsidR="00AE1CEA" w:rsidRPr="001C2CCA" w:rsidRDefault="00AE1CEA" w:rsidP="00936959">
      <w:pPr>
        <w:autoSpaceDE w:val="0"/>
        <w:autoSpaceDN w:val="0"/>
        <w:adjustRightInd w:val="0"/>
        <w:spacing w:after="0"/>
        <w:rPr>
          <w:rFonts w:cstheme="minorHAnsi"/>
          <w:color w:val="000000"/>
          <w:sz w:val="24"/>
          <w:szCs w:val="24"/>
        </w:rPr>
      </w:pPr>
      <w:r w:rsidRPr="001C2CCA">
        <w:rPr>
          <w:rFonts w:cstheme="minorHAnsi"/>
          <w:color w:val="000000"/>
          <w:sz w:val="24"/>
          <w:szCs w:val="24"/>
        </w:rPr>
        <w:t xml:space="preserve">(e) </w:t>
      </w:r>
      <w:r w:rsidR="001C2CCA" w:rsidRPr="001C2CCA">
        <w:rPr>
          <w:rFonts w:cstheme="minorHAnsi"/>
          <w:color w:val="000000"/>
          <w:sz w:val="24"/>
          <w:szCs w:val="24"/>
        </w:rPr>
        <w:t>Psychological</w:t>
      </w:r>
      <w:r w:rsidRPr="001C2CCA">
        <w:rPr>
          <w:rFonts w:cstheme="minorHAnsi"/>
          <w:color w:val="000000"/>
          <w:sz w:val="24"/>
          <w:szCs w:val="24"/>
        </w:rPr>
        <w:t>, emotional or other abuse;</w:t>
      </w:r>
    </w:p>
    <w:p w14:paraId="24132E4A" w14:textId="77777777" w:rsidR="00AE1CEA" w:rsidRDefault="00AE1CEA" w:rsidP="00936959">
      <w:pPr>
        <w:autoSpaceDE w:val="0"/>
        <w:autoSpaceDN w:val="0"/>
        <w:adjustRightInd w:val="0"/>
        <w:spacing w:after="0"/>
        <w:rPr>
          <w:rFonts w:cstheme="minorHAnsi"/>
          <w:color w:val="000000"/>
          <w:sz w:val="24"/>
          <w:szCs w:val="24"/>
        </w:rPr>
      </w:pPr>
      <w:r w:rsidRPr="001C2CCA">
        <w:rPr>
          <w:rFonts w:cstheme="minorHAnsi"/>
          <w:color w:val="000000"/>
          <w:sz w:val="24"/>
          <w:szCs w:val="24"/>
        </w:rPr>
        <w:t>And it does not matter whether the behaviour consists of a single incident or a course of conduct.</w:t>
      </w:r>
    </w:p>
    <w:p w14:paraId="0EE3962A" w14:textId="77777777" w:rsidR="001C2CCA" w:rsidRPr="001C2CCA" w:rsidRDefault="001C2CCA" w:rsidP="00AE1CEA">
      <w:pPr>
        <w:autoSpaceDE w:val="0"/>
        <w:autoSpaceDN w:val="0"/>
        <w:adjustRightInd w:val="0"/>
        <w:spacing w:after="0" w:line="240" w:lineRule="auto"/>
        <w:rPr>
          <w:rFonts w:cstheme="minorHAnsi"/>
          <w:color w:val="000000"/>
          <w:sz w:val="24"/>
          <w:szCs w:val="24"/>
        </w:rPr>
      </w:pPr>
    </w:p>
    <w:p w14:paraId="4C049576" w14:textId="77777777" w:rsidR="00AE1CEA" w:rsidRPr="001C2CCA" w:rsidRDefault="00AE1CEA" w:rsidP="00936959">
      <w:pPr>
        <w:spacing w:line="240" w:lineRule="auto"/>
        <w:contextualSpacing/>
        <w:rPr>
          <w:rFonts w:cstheme="minorHAnsi"/>
          <w:b/>
        </w:rPr>
      </w:pPr>
      <w:r w:rsidRPr="001C2CCA">
        <w:rPr>
          <w:rFonts w:cstheme="minorHAnsi"/>
          <w:b/>
          <w:color w:val="000000"/>
          <w:sz w:val="24"/>
          <w:szCs w:val="24"/>
        </w:rPr>
        <w:lastRenderedPageBreak/>
        <w:t xml:space="preserve">Children </w:t>
      </w:r>
      <w:r w:rsidRPr="00740BEA">
        <w:rPr>
          <w:rFonts w:cstheme="minorHAnsi"/>
          <w:color w:val="000000"/>
          <w:sz w:val="24"/>
          <w:szCs w:val="24"/>
        </w:rPr>
        <w:t>aged</w:t>
      </w:r>
      <w:r w:rsidR="001C2CCA" w:rsidRPr="00740BEA">
        <w:rPr>
          <w:rFonts w:cstheme="minorHAnsi"/>
          <w:color w:val="000000"/>
          <w:sz w:val="24"/>
          <w:szCs w:val="24"/>
        </w:rPr>
        <w:t xml:space="preserve"> </w:t>
      </w:r>
      <w:r w:rsidRPr="00740BEA">
        <w:rPr>
          <w:rFonts w:cstheme="minorHAnsi"/>
          <w:color w:val="000000"/>
          <w:sz w:val="24"/>
          <w:szCs w:val="24"/>
        </w:rPr>
        <w:t xml:space="preserve">under 18 who see, hear or experience the effects of domestic abuse and are related to </w:t>
      </w:r>
      <w:r w:rsidR="00A46556" w:rsidRPr="00740BEA">
        <w:rPr>
          <w:rFonts w:cstheme="minorHAnsi"/>
          <w:color w:val="000000"/>
          <w:sz w:val="24"/>
          <w:szCs w:val="24"/>
        </w:rPr>
        <w:t xml:space="preserve">the </w:t>
      </w:r>
      <w:r w:rsidRPr="00740BEA">
        <w:rPr>
          <w:rFonts w:cstheme="minorHAnsi"/>
          <w:color w:val="000000"/>
          <w:sz w:val="24"/>
          <w:szCs w:val="24"/>
        </w:rPr>
        <w:t>victim or perpetrator are classed as victims</w:t>
      </w:r>
      <w:r w:rsidR="00740BEA" w:rsidRPr="00740BEA">
        <w:rPr>
          <w:rFonts w:cstheme="minorHAnsi"/>
          <w:color w:val="000000"/>
          <w:sz w:val="24"/>
          <w:szCs w:val="24"/>
        </w:rPr>
        <w:t xml:space="preserve"> in their own right (DA Act 2021).</w:t>
      </w:r>
    </w:p>
    <w:p w14:paraId="66E69F4A" w14:textId="77777777" w:rsidR="003C7A40" w:rsidRPr="001C2CCA" w:rsidRDefault="003C7A40" w:rsidP="003C7A40">
      <w:pPr>
        <w:pStyle w:val="ListParagraph"/>
        <w:rPr>
          <w:rFonts w:asciiTheme="minorHAnsi" w:hAnsiTheme="minorHAnsi" w:cstheme="minorHAnsi"/>
          <w:sz w:val="22"/>
          <w:szCs w:val="22"/>
        </w:rPr>
      </w:pPr>
    </w:p>
    <w:p w14:paraId="3879C867" w14:textId="77777777" w:rsidR="006B7C24" w:rsidRPr="001A62FA" w:rsidRDefault="00AB7983" w:rsidP="006F2A31">
      <w:pPr>
        <w:contextualSpacing/>
        <w:rPr>
          <w:rFonts w:cstheme="minorHAnsi"/>
          <w:b/>
          <w:sz w:val="24"/>
          <w:u w:val="single"/>
        </w:rPr>
      </w:pPr>
      <w:r w:rsidRPr="001A62FA">
        <w:rPr>
          <w:rFonts w:cstheme="minorHAnsi"/>
          <w:b/>
          <w:sz w:val="24"/>
          <w:u w:val="single"/>
        </w:rPr>
        <w:t>Key Highlights:</w:t>
      </w:r>
    </w:p>
    <w:p w14:paraId="3309EE30" w14:textId="77777777" w:rsidR="00F100FA" w:rsidRDefault="00F100FA" w:rsidP="006F2A31">
      <w:pPr>
        <w:contextualSpacing/>
        <w:rPr>
          <w:rFonts w:cstheme="minorHAnsi"/>
          <w:b/>
          <w:sz w:val="24"/>
        </w:rPr>
      </w:pPr>
    </w:p>
    <w:p w14:paraId="1F0367F4" w14:textId="77777777" w:rsidR="006B7C24" w:rsidRDefault="006B7C24" w:rsidP="006F2A31">
      <w:pPr>
        <w:contextualSpacing/>
        <w:rPr>
          <w:rFonts w:cstheme="minorHAnsi"/>
          <w:b/>
          <w:sz w:val="24"/>
        </w:rPr>
      </w:pPr>
      <w:r>
        <w:rPr>
          <w:rFonts w:cstheme="minorHAnsi"/>
          <w:b/>
          <w:sz w:val="24"/>
        </w:rPr>
        <w:t xml:space="preserve">National Picture </w:t>
      </w:r>
    </w:p>
    <w:p w14:paraId="60B7BE2D" w14:textId="77777777" w:rsidR="00936959" w:rsidRPr="00936959" w:rsidRDefault="006B7C24" w:rsidP="00936959">
      <w:pPr>
        <w:pStyle w:val="ListParagraph"/>
        <w:numPr>
          <w:ilvl w:val="0"/>
          <w:numId w:val="23"/>
        </w:numPr>
        <w:spacing w:line="276" w:lineRule="auto"/>
        <w:rPr>
          <w:rFonts w:asciiTheme="minorHAnsi" w:hAnsiTheme="minorHAnsi" w:cstheme="minorHAnsi"/>
          <w:b/>
        </w:rPr>
      </w:pPr>
      <w:r w:rsidRPr="00936959">
        <w:rPr>
          <w:rFonts w:asciiTheme="minorHAnsi" w:hAnsiTheme="minorHAnsi" w:cstheme="minorHAnsi"/>
        </w:rPr>
        <w:t xml:space="preserve">1 in 4 women and 1 in </w:t>
      </w:r>
      <w:r w:rsidR="00936959" w:rsidRPr="00936959">
        <w:rPr>
          <w:rFonts w:asciiTheme="minorHAnsi" w:hAnsiTheme="minorHAnsi" w:cstheme="minorHAnsi"/>
        </w:rPr>
        <w:t>6 men experience domestic abuse</w:t>
      </w:r>
    </w:p>
    <w:p w14:paraId="0407A994" w14:textId="77777777" w:rsidR="00936959" w:rsidRPr="00936959" w:rsidRDefault="006B7C24" w:rsidP="00936959">
      <w:pPr>
        <w:pStyle w:val="ListParagraph"/>
        <w:numPr>
          <w:ilvl w:val="0"/>
          <w:numId w:val="23"/>
        </w:numPr>
        <w:spacing w:line="276" w:lineRule="auto"/>
        <w:rPr>
          <w:rFonts w:asciiTheme="minorHAnsi" w:hAnsiTheme="minorHAnsi" w:cstheme="minorHAnsi"/>
          <w:b/>
        </w:rPr>
      </w:pPr>
      <w:r w:rsidRPr="00936959">
        <w:rPr>
          <w:rFonts w:asciiTheme="minorHAnsi" w:hAnsiTheme="minorHAnsi" w:cstheme="minorHAnsi"/>
        </w:rPr>
        <w:t>Domestic abuse accounts for 35% of all homicides in England and Wales</w:t>
      </w:r>
    </w:p>
    <w:p w14:paraId="35015574" w14:textId="77777777" w:rsidR="00936959" w:rsidRPr="00936959" w:rsidRDefault="006B7C24" w:rsidP="00936959">
      <w:pPr>
        <w:pStyle w:val="ListParagraph"/>
        <w:numPr>
          <w:ilvl w:val="0"/>
          <w:numId w:val="23"/>
        </w:numPr>
        <w:spacing w:line="276" w:lineRule="auto"/>
        <w:rPr>
          <w:rFonts w:asciiTheme="minorHAnsi" w:hAnsiTheme="minorHAnsi" w:cstheme="minorHAnsi"/>
          <w:b/>
        </w:rPr>
      </w:pPr>
      <w:r w:rsidRPr="00936959">
        <w:rPr>
          <w:rFonts w:asciiTheme="minorHAnsi" w:hAnsiTheme="minorHAnsi" w:cstheme="minorHAnsi"/>
        </w:rPr>
        <w:t xml:space="preserve">Domestic abuse has high repeat victimisation compared to other crimes </w:t>
      </w:r>
    </w:p>
    <w:p w14:paraId="0F380FF2" w14:textId="77777777" w:rsidR="00936959" w:rsidRPr="00936959" w:rsidRDefault="006B7C24" w:rsidP="00936959">
      <w:pPr>
        <w:pStyle w:val="ListParagraph"/>
        <w:numPr>
          <w:ilvl w:val="0"/>
          <w:numId w:val="23"/>
        </w:numPr>
        <w:spacing w:line="276" w:lineRule="auto"/>
        <w:rPr>
          <w:rFonts w:asciiTheme="minorHAnsi" w:hAnsiTheme="minorHAnsi" w:cstheme="minorHAnsi"/>
          <w:b/>
        </w:rPr>
      </w:pPr>
      <w:r w:rsidRPr="00936959">
        <w:rPr>
          <w:rFonts w:asciiTheme="minorHAnsi" w:hAnsiTheme="minorHAnsi" w:cstheme="minorHAnsi"/>
        </w:rPr>
        <w:t>1 woman is killed every 3 days by a partner or ex-partner</w:t>
      </w:r>
    </w:p>
    <w:p w14:paraId="74C8715B" w14:textId="77777777" w:rsidR="00936959" w:rsidRPr="00936959" w:rsidRDefault="006B7C24" w:rsidP="00936959">
      <w:pPr>
        <w:pStyle w:val="ListParagraph"/>
        <w:numPr>
          <w:ilvl w:val="0"/>
          <w:numId w:val="23"/>
        </w:numPr>
        <w:spacing w:line="276" w:lineRule="auto"/>
        <w:rPr>
          <w:rFonts w:asciiTheme="minorHAnsi" w:hAnsiTheme="minorHAnsi" w:cstheme="minorHAnsi"/>
          <w:b/>
        </w:rPr>
      </w:pPr>
      <w:r w:rsidRPr="00936959">
        <w:rPr>
          <w:rFonts w:asciiTheme="minorHAnsi" w:hAnsiTheme="minorHAnsi" w:cstheme="minorHAnsi"/>
        </w:rPr>
        <w:t xml:space="preserve">54% of female victims of serious sexual assault were assaulted by their partner or ex-partner </w:t>
      </w:r>
    </w:p>
    <w:p w14:paraId="48B1A3F9" w14:textId="77777777" w:rsidR="00936959" w:rsidRPr="00936959" w:rsidRDefault="006B7C24" w:rsidP="00936959">
      <w:pPr>
        <w:pStyle w:val="ListParagraph"/>
        <w:numPr>
          <w:ilvl w:val="0"/>
          <w:numId w:val="23"/>
        </w:numPr>
        <w:spacing w:line="276" w:lineRule="auto"/>
        <w:rPr>
          <w:rFonts w:asciiTheme="minorHAnsi" w:hAnsiTheme="minorHAnsi" w:cstheme="minorHAnsi"/>
          <w:b/>
        </w:rPr>
      </w:pPr>
      <w:r w:rsidRPr="00936959">
        <w:rPr>
          <w:rFonts w:asciiTheme="minorHAnsi" w:hAnsiTheme="minorHAnsi" w:cstheme="minorHAnsi"/>
        </w:rPr>
        <w:t>Every minute</w:t>
      </w:r>
      <w:r w:rsidR="00936959">
        <w:rPr>
          <w:rFonts w:asciiTheme="minorHAnsi" w:hAnsiTheme="minorHAnsi" w:cstheme="minorHAnsi"/>
        </w:rPr>
        <w:t>,</w:t>
      </w:r>
      <w:r w:rsidRPr="00936959">
        <w:rPr>
          <w:rFonts w:asciiTheme="minorHAnsi" w:hAnsiTheme="minorHAnsi" w:cstheme="minorHAnsi"/>
        </w:rPr>
        <w:t xml:space="preserve"> police in the UK rece</w:t>
      </w:r>
      <w:r w:rsidR="00936959">
        <w:rPr>
          <w:rFonts w:asciiTheme="minorHAnsi" w:hAnsiTheme="minorHAnsi" w:cstheme="minorHAnsi"/>
        </w:rPr>
        <w:t>ive a domestic assistance call</w:t>
      </w:r>
    </w:p>
    <w:p w14:paraId="61EC614B" w14:textId="77777777" w:rsidR="00936959" w:rsidRPr="00936959" w:rsidRDefault="006B7C24" w:rsidP="00936959">
      <w:pPr>
        <w:pStyle w:val="ListParagraph"/>
        <w:numPr>
          <w:ilvl w:val="0"/>
          <w:numId w:val="23"/>
        </w:numPr>
        <w:spacing w:line="276" w:lineRule="auto"/>
        <w:rPr>
          <w:rFonts w:asciiTheme="minorHAnsi" w:hAnsiTheme="minorHAnsi" w:cstheme="minorHAnsi"/>
          <w:b/>
        </w:rPr>
      </w:pPr>
      <w:r w:rsidRPr="00936959">
        <w:rPr>
          <w:rFonts w:asciiTheme="minorHAnsi" w:hAnsiTheme="minorHAnsi" w:cstheme="minorHAnsi"/>
        </w:rPr>
        <w:t>200,000 children in England live in households where there is domestic abuse</w:t>
      </w:r>
      <w:r w:rsidR="00F100FA" w:rsidRPr="00936959">
        <w:rPr>
          <w:rFonts w:asciiTheme="minorHAnsi" w:hAnsiTheme="minorHAnsi" w:cstheme="minorHAnsi"/>
          <w:color w:val="3C4043"/>
        </w:rPr>
        <w:t xml:space="preserve"> </w:t>
      </w:r>
    </w:p>
    <w:p w14:paraId="445D7248" w14:textId="77777777" w:rsidR="00936959" w:rsidRPr="00936959" w:rsidRDefault="00F100FA" w:rsidP="00936959">
      <w:pPr>
        <w:pStyle w:val="ListParagraph"/>
        <w:numPr>
          <w:ilvl w:val="0"/>
          <w:numId w:val="23"/>
        </w:numPr>
        <w:spacing w:line="276" w:lineRule="auto"/>
        <w:rPr>
          <w:rFonts w:asciiTheme="minorHAnsi" w:hAnsiTheme="minorHAnsi" w:cstheme="minorHAnsi"/>
          <w:b/>
        </w:rPr>
      </w:pPr>
      <w:r w:rsidRPr="00936959">
        <w:rPr>
          <w:rStyle w:val="fcup0c"/>
          <w:rFonts w:asciiTheme="minorHAnsi" w:hAnsiTheme="minorHAnsi" w:cstheme="minorHAnsi"/>
        </w:rPr>
        <w:t>One in seven</w:t>
      </w:r>
      <w:r w:rsidRPr="00936959">
        <w:rPr>
          <w:rFonts w:asciiTheme="minorHAnsi" w:hAnsiTheme="minorHAnsi" w:cstheme="minorHAnsi"/>
        </w:rPr>
        <w:t xml:space="preserve"> (14.2%) children and young people under the age of 18</w:t>
      </w:r>
      <w:r w:rsidR="00936959" w:rsidRPr="00936959">
        <w:rPr>
          <w:rFonts w:asciiTheme="minorHAnsi" w:hAnsiTheme="minorHAnsi" w:cstheme="minorHAnsi"/>
        </w:rPr>
        <w:t>,</w:t>
      </w:r>
      <w:r w:rsidRPr="00936959">
        <w:rPr>
          <w:rFonts w:asciiTheme="minorHAnsi" w:hAnsiTheme="minorHAnsi" w:cstheme="minorHAnsi"/>
        </w:rPr>
        <w:t xml:space="preserve"> will have lived with domestic violence at some point in their childhood</w:t>
      </w:r>
    </w:p>
    <w:p w14:paraId="4FF60D8C" w14:textId="77777777" w:rsidR="00936959" w:rsidRPr="00936959" w:rsidRDefault="00F100FA" w:rsidP="00936959">
      <w:pPr>
        <w:pStyle w:val="ListParagraph"/>
        <w:numPr>
          <w:ilvl w:val="0"/>
          <w:numId w:val="23"/>
        </w:numPr>
        <w:spacing w:line="276" w:lineRule="auto"/>
        <w:rPr>
          <w:rFonts w:asciiTheme="minorHAnsi" w:hAnsiTheme="minorHAnsi" w:cstheme="minorHAnsi"/>
          <w:b/>
        </w:rPr>
      </w:pPr>
      <w:r w:rsidRPr="00936959">
        <w:rPr>
          <w:rFonts w:asciiTheme="minorHAnsi" w:hAnsiTheme="minorHAnsi" w:cstheme="minorHAnsi"/>
        </w:rPr>
        <w:t xml:space="preserve">62% of children living with domestic abuse are directly harmed by the perpetrator </w:t>
      </w:r>
    </w:p>
    <w:p w14:paraId="2D728216" w14:textId="77777777" w:rsidR="00936959" w:rsidRPr="00936959" w:rsidRDefault="006B7C24" w:rsidP="00936959">
      <w:pPr>
        <w:pStyle w:val="ListParagraph"/>
        <w:numPr>
          <w:ilvl w:val="0"/>
          <w:numId w:val="23"/>
        </w:numPr>
        <w:spacing w:line="276" w:lineRule="auto"/>
        <w:rPr>
          <w:rFonts w:asciiTheme="minorHAnsi" w:hAnsiTheme="minorHAnsi" w:cstheme="minorHAnsi"/>
          <w:b/>
        </w:rPr>
      </w:pPr>
      <w:r w:rsidRPr="00936959">
        <w:rPr>
          <w:rFonts w:asciiTheme="minorHAnsi" w:hAnsiTheme="minorHAnsi" w:cstheme="minorHAnsi"/>
        </w:rPr>
        <w:t>The UK Forced Marriage Unit receive 1,600 reports of forced marriage a year</w:t>
      </w:r>
    </w:p>
    <w:p w14:paraId="1CF551BF" w14:textId="77777777" w:rsidR="00936959" w:rsidRPr="00936959" w:rsidRDefault="006B7C24" w:rsidP="00936959">
      <w:pPr>
        <w:pStyle w:val="ListParagraph"/>
        <w:numPr>
          <w:ilvl w:val="0"/>
          <w:numId w:val="23"/>
        </w:numPr>
        <w:spacing w:line="276" w:lineRule="auto"/>
        <w:rPr>
          <w:rFonts w:asciiTheme="minorHAnsi" w:hAnsiTheme="minorHAnsi" w:cstheme="minorHAnsi"/>
          <w:b/>
        </w:rPr>
      </w:pPr>
      <w:r w:rsidRPr="00936959">
        <w:rPr>
          <w:rFonts w:asciiTheme="minorHAnsi" w:hAnsiTheme="minorHAnsi" w:cstheme="minorHAnsi"/>
        </w:rPr>
        <w:t xml:space="preserve">500 cases of honour based violence are reported each year (true level is expected to be 35 times higher)  </w:t>
      </w:r>
    </w:p>
    <w:p w14:paraId="0A4DD85E" w14:textId="77777777" w:rsidR="00F100FA" w:rsidRPr="00936959" w:rsidRDefault="00F100FA" w:rsidP="00936959">
      <w:pPr>
        <w:pStyle w:val="ListParagraph"/>
        <w:numPr>
          <w:ilvl w:val="0"/>
          <w:numId w:val="23"/>
        </w:numPr>
        <w:spacing w:line="276" w:lineRule="auto"/>
        <w:rPr>
          <w:rFonts w:asciiTheme="minorHAnsi" w:hAnsiTheme="minorHAnsi" w:cstheme="minorHAnsi"/>
          <w:b/>
        </w:rPr>
      </w:pPr>
      <w:r w:rsidRPr="00936959">
        <w:rPr>
          <w:rFonts w:asciiTheme="minorHAnsi" w:hAnsiTheme="minorHAnsi" w:cstheme="minorHAnsi"/>
        </w:rPr>
        <w:t>170,000 women and girls are living wi</w:t>
      </w:r>
      <w:r w:rsidR="00936959" w:rsidRPr="00936959">
        <w:rPr>
          <w:rFonts w:asciiTheme="minorHAnsi" w:hAnsiTheme="minorHAnsi" w:cstheme="minorHAnsi"/>
        </w:rPr>
        <w:t>th effects of FGM across the UK</w:t>
      </w:r>
    </w:p>
    <w:p w14:paraId="677248AA" w14:textId="77777777" w:rsidR="006B7C24" w:rsidRPr="00F100FA" w:rsidRDefault="006B7C24" w:rsidP="006F2A31">
      <w:pPr>
        <w:contextualSpacing/>
        <w:rPr>
          <w:rFonts w:cstheme="minorHAnsi"/>
          <w:sz w:val="24"/>
          <w:szCs w:val="24"/>
        </w:rPr>
      </w:pPr>
    </w:p>
    <w:p w14:paraId="265A9CA4" w14:textId="77777777" w:rsidR="006B7C24" w:rsidRPr="00904F8B" w:rsidRDefault="006B7C24" w:rsidP="006F2A31">
      <w:pPr>
        <w:contextualSpacing/>
        <w:rPr>
          <w:rFonts w:cstheme="minorHAnsi"/>
          <w:b/>
          <w:sz w:val="24"/>
          <w:szCs w:val="24"/>
        </w:rPr>
      </w:pPr>
    </w:p>
    <w:p w14:paraId="7D381538" w14:textId="77777777" w:rsidR="006B7C24" w:rsidRPr="001A62FA" w:rsidRDefault="006B7C24" w:rsidP="006F2A31">
      <w:pPr>
        <w:contextualSpacing/>
        <w:rPr>
          <w:rFonts w:cstheme="minorHAnsi"/>
          <w:b/>
          <w:sz w:val="24"/>
          <w:u w:val="single"/>
        </w:rPr>
      </w:pPr>
      <w:r w:rsidRPr="001A62FA">
        <w:rPr>
          <w:rFonts w:cstheme="minorHAnsi"/>
          <w:b/>
          <w:sz w:val="24"/>
          <w:u w:val="single"/>
        </w:rPr>
        <w:t xml:space="preserve">Warrington Picture </w:t>
      </w:r>
    </w:p>
    <w:p w14:paraId="6B92F6C8" w14:textId="77777777" w:rsidR="00904F8B" w:rsidRDefault="00042505" w:rsidP="001A62FA">
      <w:pPr>
        <w:pStyle w:val="Default"/>
        <w:contextualSpacing/>
        <w:rPr>
          <w:rFonts w:asciiTheme="minorHAnsi" w:hAnsiTheme="minorHAnsi" w:cstheme="minorHAnsi"/>
        </w:rPr>
      </w:pPr>
      <w:r w:rsidRPr="00540B68">
        <w:rPr>
          <w:rFonts w:asciiTheme="minorHAnsi" w:hAnsiTheme="minorHAnsi" w:cstheme="minorHAnsi"/>
        </w:rPr>
        <w:t>Domestic abuse</w:t>
      </w:r>
      <w:r w:rsidR="00D76732" w:rsidRPr="00540B68">
        <w:rPr>
          <w:rFonts w:asciiTheme="minorHAnsi" w:hAnsiTheme="minorHAnsi" w:cstheme="minorHAnsi"/>
        </w:rPr>
        <w:t xml:space="preserve"> affect</w:t>
      </w:r>
      <w:r w:rsidR="00482638" w:rsidRPr="00540B68">
        <w:rPr>
          <w:rFonts w:asciiTheme="minorHAnsi" w:hAnsiTheme="minorHAnsi" w:cstheme="minorHAnsi"/>
        </w:rPr>
        <w:t>s</w:t>
      </w:r>
      <w:r w:rsidR="00D76732" w:rsidRPr="00540B68">
        <w:rPr>
          <w:rFonts w:asciiTheme="minorHAnsi" w:hAnsiTheme="minorHAnsi" w:cstheme="minorHAnsi"/>
        </w:rPr>
        <w:t xml:space="preserve"> thousands of children and young people acro</w:t>
      </w:r>
      <w:r w:rsidR="00AE1CEA" w:rsidRPr="00540B68">
        <w:rPr>
          <w:rFonts w:asciiTheme="minorHAnsi" w:hAnsiTheme="minorHAnsi" w:cstheme="minorHAnsi"/>
        </w:rPr>
        <w:t>ss Warrington each year</w:t>
      </w:r>
      <w:r w:rsidR="001A62FA">
        <w:rPr>
          <w:rFonts w:asciiTheme="minorHAnsi" w:hAnsiTheme="minorHAnsi" w:cstheme="minorHAnsi"/>
        </w:rPr>
        <w:t>.</w:t>
      </w:r>
    </w:p>
    <w:p w14:paraId="0012572A" w14:textId="77777777" w:rsidR="00936959" w:rsidRPr="00904F8B" w:rsidRDefault="00936959" w:rsidP="00904F8B">
      <w:pPr>
        <w:pStyle w:val="Default"/>
        <w:ind w:left="720"/>
        <w:contextualSpacing/>
        <w:rPr>
          <w:rFonts w:asciiTheme="minorHAnsi" w:eastAsia="Times New Roman" w:hAnsiTheme="minorHAnsi" w:cstheme="minorHAnsi"/>
          <w:b/>
          <w:lang w:eastAsia="en-GB"/>
        </w:rPr>
      </w:pPr>
    </w:p>
    <w:p w14:paraId="5AA68726" w14:textId="77777777" w:rsidR="00936959" w:rsidRPr="00936959" w:rsidRDefault="004F1CEE" w:rsidP="00936959">
      <w:pPr>
        <w:pStyle w:val="Default"/>
        <w:numPr>
          <w:ilvl w:val="0"/>
          <w:numId w:val="24"/>
        </w:numPr>
        <w:spacing w:line="276" w:lineRule="auto"/>
        <w:contextualSpacing/>
        <w:rPr>
          <w:rFonts w:asciiTheme="minorHAnsi" w:eastAsia="Times New Roman" w:hAnsiTheme="minorHAnsi" w:cstheme="minorHAnsi"/>
          <w:b/>
          <w:lang w:eastAsia="en-GB"/>
        </w:rPr>
      </w:pPr>
      <w:r w:rsidRPr="00936959">
        <w:rPr>
          <w:rFonts w:asciiTheme="minorHAnsi" w:hAnsiTheme="minorHAnsi" w:cstheme="minorHAnsi"/>
        </w:rPr>
        <w:t xml:space="preserve">Between </w:t>
      </w:r>
      <w:r w:rsidR="00AE1CEA" w:rsidRPr="00936959">
        <w:rPr>
          <w:rFonts w:asciiTheme="minorHAnsi" w:hAnsiTheme="minorHAnsi" w:cstheme="minorHAnsi"/>
        </w:rPr>
        <w:t>January 20</w:t>
      </w:r>
      <w:r w:rsidR="00936959">
        <w:rPr>
          <w:rFonts w:asciiTheme="minorHAnsi" w:hAnsiTheme="minorHAnsi" w:cstheme="minorHAnsi"/>
        </w:rPr>
        <w:t>20</w:t>
      </w:r>
      <w:r w:rsidRPr="00936959">
        <w:rPr>
          <w:rFonts w:asciiTheme="minorHAnsi" w:hAnsiTheme="minorHAnsi" w:cstheme="minorHAnsi"/>
        </w:rPr>
        <w:t xml:space="preserve"> and </w:t>
      </w:r>
      <w:r w:rsidR="00AE1CEA" w:rsidRPr="00936959">
        <w:rPr>
          <w:rFonts w:asciiTheme="minorHAnsi" w:hAnsiTheme="minorHAnsi" w:cstheme="minorHAnsi"/>
        </w:rPr>
        <w:t>December 20</w:t>
      </w:r>
      <w:r w:rsidR="00936959">
        <w:rPr>
          <w:rFonts w:asciiTheme="minorHAnsi" w:hAnsiTheme="minorHAnsi" w:cstheme="minorHAnsi"/>
        </w:rPr>
        <w:t>20</w:t>
      </w:r>
      <w:r w:rsidR="00904F8B" w:rsidRPr="00936959">
        <w:rPr>
          <w:rFonts w:asciiTheme="minorHAnsi" w:hAnsiTheme="minorHAnsi" w:cstheme="minorHAnsi"/>
        </w:rPr>
        <w:t>,</w:t>
      </w:r>
      <w:r w:rsidR="00AE1CEA" w:rsidRPr="00936959">
        <w:rPr>
          <w:rFonts w:asciiTheme="minorHAnsi" w:hAnsiTheme="minorHAnsi" w:cstheme="minorHAnsi"/>
        </w:rPr>
        <w:t xml:space="preserve"> </w:t>
      </w:r>
      <w:r w:rsidR="00904F8B" w:rsidRPr="00936959">
        <w:rPr>
          <w:rFonts w:asciiTheme="minorHAnsi" w:hAnsiTheme="minorHAnsi" w:cstheme="minorHAnsi"/>
        </w:rPr>
        <w:t>the police recorded</w:t>
      </w:r>
      <w:r w:rsidR="00936959" w:rsidRPr="00936959">
        <w:rPr>
          <w:rFonts w:asciiTheme="minorHAnsi" w:hAnsiTheme="minorHAnsi" w:cstheme="minorHAnsi"/>
        </w:rPr>
        <w:t xml:space="preserve"> 3,457 domestic abuse related crimes</w:t>
      </w:r>
    </w:p>
    <w:p w14:paraId="419BB30B" w14:textId="77777777" w:rsidR="00936959" w:rsidRPr="00936959" w:rsidRDefault="00D76732" w:rsidP="00936959">
      <w:pPr>
        <w:pStyle w:val="Default"/>
        <w:numPr>
          <w:ilvl w:val="0"/>
          <w:numId w:val="24"/>
        </w:numPr>
        <w:spacing w:line="276" w:lineRule="auto"/>
        <w:contextualSpacing/>
        <w:rPr>
          <w:rFonts w:asciiTheme="minorHAnsi" w:eastAsia="Times New Roman" w:hAnsiTheme="minorHAnsi" w:cstheme="minorHAnsi"/>
          <w:b/>
          <w:lang w:eastAsia="en-GB"/>
        </w:rPr>
      </w:pPr>
      <w:r w:rsidRPr="00936959">
        <w:rPr>
          <w:rFonts w:asciiTheme="minorHAnsi" w:eastAsia="Times New Roman" w:hAnsiTheme="minorHAnsi" w:cstheme="minorHAnsi"/>
          <w:lang w:eastAsia="en-GB"/>
        </w:rPr>
        <w:t xml:space="preserve">For </w:t>
      </w:r>
      <w:r w:rsidR="006F2A31" w:rsidRPr="00936959">
        <w:rPr>
          <w:rFonts w:asciiTheme="minorHAnsi" w:eastAsia="Times New Roman" w:hAnsiTheme="minorHAnsi" w:cstheme="minorHAnsi"/>
          <w:lang w:eastAsia="en-GB"/>
        </w:rPr>
        <w:t>the same period</w:t>
      </w:r>
      <w:r w:rsidR="00042505" w:rsidRPr="00936959">
        <w:rPr>
          <w:rFonts w:asciiTheme="minorHAnsi" w:eastAsia="Times New Roman" w:hAnsiTheme="minorHAnsi" w:cstheme="minorHAnsi"/>
          <w:lang w:eastAsia="en-GB"/>
        </w:rPr>
        <w:t>,</w:t>
      </w:r>
      <w:r w:rsidR="006F2A31" w:rsidRPr="00936959">
        <w:rPr>
          <w:rFonts w:asciiTheme="minorHAnsi" w:eastAsia="Times New Roman" w:hAnsiTheme="minorHAnsi" w:cstheme="minorHAnsi"/>
          <w:lang w:eastAsia="en-GB"/>
        </w:rPr>
        <w:t xml:space="preserve"> </w:t>
      </w:r>
      <w:r w:rsidR="00BB5694" w:rsidRPr="00936959">
        <w:rPr>
          <w:rFonts w:asciiTheme="minorHAnsi" w:eastAsia="Times New Roman" w:hAnsiTheme="minorHAnsi" w:cstheme="minorHAnsi"/>
          <w:lang w:eastAsia="en-GB"/>
        </w:rPr>
        <w:t>88% of cases discussed at M</w:t>
      </w:r>
      <w:r w:rsidR="001C2CCA" w:rsidRPr="00936959">
        <w:rPr>
          <w:rFonts w:asciiTheme="minorHAnsi" w:eastAsia="Times New Roman" w:hAnsiTheme="minorHAnsi" w:cstheme="minorHAnsi"/>
          <w:lang w:eastAsia="en-GB"/>
        </w:rPr>
        <w:t xml:space="preserve">ARAC </w:t>
      </w:r>
      <w:r w:rsidR="00BB5694" w:rsidRPr="00936959">
        <w:rPr>
          <w:rFonts w:asciiTheme="minorHAnsi" w:eastAsia="Times New Roman" w:hAnsiTheme="minorHAnsi" w:cstheme="minorHAnsi"/>
          <w:lang w:eastAsia="en-GB"/>
        </w:rPr>
        <w:t xml:space="preserve">had children and young people </w:t>
      </w:r>
      <w:r w:rsidR="00936959">
        <w:rPr>
          <w:rFonts w:asciiTheme="minorHAnsi" w:eastAsia="Times New Roman" w:hAnsiTheme="minorHAnsi" w:cstheme="minorHAnsi"/>
          <w:lang w:eastAsia="en-GB"/>
        </w:rPr>
        <w:t>living in the household (a</w:t>
      </w:r>
      <w:r w:rsidR="001C2CCA" w:rsidRPr="00936959">
        <w:rPr>
          <w:rFonts w:asciiTheme="minorHAnsi" w:eastAsia="Times New Roman" w:hAnsiTheme="minorHAnsi" w:cstheme="minorHAnsi"/>
          <w:lang w:eastAsia="en-GB"/>
        </w:rPr>
        <w:t xml:space="preserve"> MARAC</w:t>
      </w:r>
      <w:r w:rsidR="00BB5694" w:rsidRPr="00936959">
        <w:rPr>
          <w:rFonts w:asciiTheme="minorHAnsi" w:eastAsia="Times New Roman" w:hAnsiTheme="minorHAnsi" w:cstheme="minorHAnsi"/>
          <w:lang w:eastAsia="en-GB"/>
        </w:rPr>
        <w:t xml:space="preserve"> is a meeting where cases are </w:t>
      </w:r>
      <w:r w:rsidRPr="00936959">
        <w:rPr>
          <w:rFonts w:asciiTheme="minorHAnsi" w:eastAsia="Times New Roman" w:hAnsiTheme="minorHAnsi" w:cstheme="minorHAnsi"/>
          <w:lang w:eastAsia="en-GB"/>
        </w:rPr>
        <w:t xml:space="preserve">referred due </w:t>
      </w:r>
      <w:r w:rsidR="004F1CEE" w:rsidRPr="00936959">
        <w:rPr>
          <w:rFonts w:asciiTheme="minorHAnsi" w:eastAsia="Times New Roman" w:hAnsiTheme="minorHAnsi" w:cstheme="minorHAnsi"/>
          <w:lang w:eastAsia="en-GB"/>
        </w:rPr>
        <w:t xml:space="preserve">to </w:t>
      </w:r>
      <w:r w:rsidRPr="00936959">
        <w:rPr>
          <w:rFonts w:asciiTheme="minorHAnsi" w:eastAsia="Times New Roman" w:hAnsiTheme="minorHAnsi" w:cstheme="minorHAnsi"/>
          <w:lang w:eastAsia="en-GB"/>
        </w:rPr>
        <w:t xml:space="preserve">being at high risk of injury </w:t>
      </w:r>
      <w:r w:rsidR="002C65EB" w:rsidRPr="00936959">
        <w:rPr>
          <w:rFonts w:asciiTheme="minorHAnsi" w:eastAsia="Times New Roman" w:hAnsiTheme="minorHAnsi" w:cstheme="minorHAnsi"/>
          <w:lang w:eastAsia="en-GB"/>
        </w:rPr>
        <w:t>and or</w:t>
      </w:r>
      <w:r w:rsidRPr="00936959">
        <w:rPr>
          <w:rFonts w:asciiTheme="minorHAnsi" w:eastAsia="Times New Roman" w:hAnsiTheme="minorHAnsi" w:cstheme="minorHAnsi"/>
          <w:lang w:eastAsia="en-GB"/>
        </w:rPr>
        <w:t xml:space="preserve"> harm </w:t>
      </w:r>
      <w:r w:rsidR="00936959">
        <w:rPr>
          <w:rFonts w:asciiTheme="minorHAnsi" w:eastAsia="Times New Roman" w:hAnsiTheme="minorHAnsi" w:cstheme="minorHAnsi"/>
          <w:lang w:eastAsia="en-GB"/>
        </w:rPr>
        <w:t>from a connected person)</w:t>
      </w:r>
    </w:p>
    <w:p w14:paraId="0D30863D" w14:textId="77777777" w:rsidR="00936959" w:rsidRPr="00936959" w:rsidRDefault="00D76732" w:rsidP="00936959">
      <w:pPr>
        <w:pStyle w:val="Default"/>
        <w:numPr>
          <w:ilvl w:val="0"/>
          <w:numId w:val="24"/>
        </w:numPr>
        <w:spacing w:line="276" w:lineRule="auto"/>
        <w:contextualSpacing/>
        <w:rPr>
          <w:rFonts w:asciiTheme="minorHAnsi" w:eastAsia="Times New Roman" w:hAnsiTheme="minorHAnsi" w:cstheme="minorHAnsi"/>
          <w:b/>
          <w:lang w:eastAsia="en-GB"/>
        </w:rPr>
      </w:pPr>
      <w:r w:rsidRPr="00936959">
        <w:rPr>
          <w:rFonts w:asciiTheme="minorHAnsi" w:eastAsia="Times New Roman" w:hAnsiTheme="minorHAnsi" w:cstheme="minorHAnsi"/>
        </w:rPr>
        <w:t>In the period</w:t>
      </w:r>
      <w:r w:rsidR="00904F8B" w:rsidRPr="00936959">
        <w:rPr>
          <w:rFonts w:asciiTheme="minorHAnsi" w:eastAsia="Times New Roman" w:hAnsiTheme="minorHAnsi" w:cstheme="minorHAnsi"/>
        </w:rPr>
        <w:t xml:space="preserve"> Apr</w:t>
      </w:r>
      <w:r w:rsidR="00CD20D6" w:rsidRPr="00936959">
        <w:rPr>
          <w:rFonts w:asciiTheme="minorHAnsi" w:eastAsia="Times New Roman" w:hAnsiTheme="minorHAnsi" w:cstheme="minorHAnsi"/>
        </w:rPr>
        <w:t xml:space="preserve">il 2020 to March </w:t>
      </w:r>
      <w:r w:rsidR="00936959">
        <w:rPr>
          <w:rFonts w:asciiTheme="minorHAnsi" w:eastAsia="Times New Roman" w:hAnsiTheme="minorHAnsi" w:cstheme="minorHAnsi"/>
        </w:rPr>
        <w:t>20</w:t>
      </w:r>
      <w:r w:rsidR="00CD20D6" w:rsidRPr="00936959">
        <w:rPr>
          <w:rFonts w:asciiTheme="minorHAnsi" w:eastAsia="Times New Roman" w:hAnsiTheme="minorHAnsi" w:cstheme="minorHAnsi"/>
        </w:rPr>
        <w:t xml:space="preserve">21, MASH received </w:t>
      </w:r>
      <w:r w:rsidR="00904F8B" w:rsidRPr="00936959">
        <w:rPr>
          <w:rFonts w:asciiTheme="minorHAnsi" w:hAnsiTheme="minorHAnsi" w:cstheme="minorHAnsi"/>
        </w:rPr>
        <w:t>1</w:t>
      </w:r>
      <w:r w:rsidR="00936959">
        <w:rPr>
          <w:rFonts w:asciiTheme="minorHAnsi" w:hAnsiTheme="minorHAnsi" w:cstheme="minorHAnsi"/>
        </w:rPr>
        <w:t>,</w:t>
      </w:r>
      <w:r w:rsidR="00904F8B" w:rsidRPr="00936959">
        <w:rPr>
          <w:rFonts w:asciiTheme="minorHAnsi" w:hAnsiTheme="minorHAnsi" w:cstheme="minorHAnsi"/>
        </w:rPr>
        <w:t>315</w:t>
      </w:r>
      <w:r w:rsidR="00CD20D6" w:rsidRPr="00936959">
        <w:rPr>
          <w:rFonts w:asciiTheme="minorHAnsi" w:eastAsia="Times New Roman" w:hAnsiTheme="minorHAnsi" w:cstheme="minorHAnsi"/>
        </w:rPr>
        <w:t xml:space="preserve"> calls related</w:t>
      </w:r>
      <w:r w:rsidR="00904F8B" w:rsidRPr="00936959">
        <w:rPr>
          <w:rFonts w:asciiTheme="minorHAnsi" w:eastAsia="Times New Roman" w:hAnsiTheme="minorHAnsi" w:cstheme="minorHAnsi"/>
        </w:rPr>
        <w:t xml:space="preserve"> to domestic</w:t>
      </w:r>
      <w:r w:rsidR="00CD20D6" w:rsidRPr="00936959">
        <w:rPr>
          <w:rFonts w:asciiTheme="minorHAnsi" w:eastAsia="Times New Roman" w:hAnsiTheme="minorHAnsi" w:cstheme="minorHAnsi"/>
        </w:rPr>
        <w:t xml:space="preserve"> abuse. From this, </w:t>
      </w:r>
      <w:r w:rsidR="00904F8B" w:rsidRPr="00936959">
        <w:rPr>
          <w:rFonts w:asciiTheme="minorHAnsi" w:hAnsiTheme="minorHAnsi" w:cstheme="minorHAnsi"/>
        </w:rPr>
        <w:t xml:space="preserve">408 </w:t>
      </w:r>
      <w:r w:rsidR="00936959" w:rsidRPr="00936959">
        <w:rPr>
          <w:rFonts w:asciiTheme="minorHAnsi" w:eastAsia="Times New Roman" w:hAnsiTheme="minorHAnsi" w:cstheme="minorHAnsi"/>
        </w:rPr>
        <w:t xml:space="preserve">(31%) </w:t>
      </w:r>
      <w:r w:rsidR="00936959">
        <w:rPr>
          <w:rFonts w:asciiTheme="minorHAnsi" w:hAnsiTheme="minorHAnsi" w:cstheme="minorHAnsi"/>
        </w:rPr>
        <w:t>were referred to Children Social C</w:t>
      </w:r>
      <w:r w:rsidR="00904F8B" w:rsidRPr="00936959">
        <w:rPr>
          <w:rFonts w:asciiTheme="minorHAnsi" w:hAnsiTheme="minorHAnsi" w:cstheme="minorHAnsi"/>
        </w:rPr>
        <w:t>are for furth</w:t>
      </w:r>
      <w:r w:rsidR="00936959">
        <w:rPr>
          <w:rFonts w:asciiTheme="minorHAnsi" w:hAnsiTheme="minorHAnsi" w:cstheme="minorHAnsi"/>
        </w:rPr>
        <w:t>er assessment and 167 families</w:t>
      </w:r>
    </w:p>
    <w:p w14:paraId="199A9274" w14:textId="77777777" w:rsidR="00A04250" w:rsidRPr="00936959" w:rsidRDefault="00A04250" w:rsidP="00936959">
      <w:pPr>
        <w:pStyle w:val="Default"/>
        <w:numPr>
          <w:ilvl w:val="0"/>
          <w:numId w:val="24"/>
        </w:numPr>
        <w:spacing w:line="276" w:lineRule="auto"/>
        <w:contextualSpacing/>
        <w:rPr>
          <w:rFonts w:asciiTheme="minorHAnsi" w:eastAsia="Times New Roman" w:hAnsiTheme="minorHAnsi" w:cstheme="minorHAnsi"/>
          <w:b/>
          <w:lang w:eastAsia="en-GB"/>
        </w:rPr>
      </w:pPr>
      <w:r w:rsidRPr="00936959">
        <w:rPr>
          <w:rFonts w:asciiTheme="minorHAnsi" w:hAnsiTheme="minorHAnsi" w:cstheme="minorHAnsi"/>
          <w:color w:val="auto"/>
        </w:rPr>
        <w:t>From April 2020 to March 2021, 217</w:t>
      </w:r>
      <w:r w:rsidR="004F0E18" w:rsidRPr="00936959">
        <w:rPr>
          <w:rFonts w:asciiTheme="minorHAnsi" w:hAnsiTheme="minorHAnsi" w:cstheme="minorHAnsi"/>
          <w:color w:val="auto"/>
        </w:rPr>
        <w:t xml:space="preserve"> children and young people (u</w:t>
      </w:r>
      <w:r w:rsidR="00936959">
        <w:rPr>
          <w:rFonts w:asciiTheme="minorHAnsi" w:hAnsiTheme="minorHAnsi" w:cstheme="minorHAnsi"/>
          <w:color w:val="auto"/>
        </w:rPr>
        <w:t xml:space="preserve">nder </w:t>
      </w:r>
      <w:r w:rsidR="004F0E18" w:rsidRPr="00936959">
        <w:rPr>
          <w:rFonts w:asciiTheme="minorHAnsi" w:hAnsiTheme="minorHAnsi" w:cstheme="minorHAnsi"/>
          <w:color w:val="auto"/>
        </w:rPr>
        <w:t>18)</w:t>
      </w:r>
      <w:r w:rsidRPr="00936959">
        <w:rPr>
          <w:rFonts w:asciiTheme="minorHAnsi" w:hAnsiTheme="minorHAnsi" w:cstheme="minorHAnsi"/>
          <w:color w:val="auto"/>
        </w:rPr>
        <w:t xml:space="preserve"> presented as homeless due to domestic </w:t>
      </w:r>
      <w:r w:rsidR="004F0E18" w:rsidRPr="00936959">
        <w:rPr>
          <w:rFonts w:asciiTheme="minorHAnsi" w:hAnsiTheme="minorHAnsi" w:cstheme="minorHAnsi"/>
          <w:color w:val="auto"/>
        </w:rPr>
        <w:t xml:space="preserve">abuse with </w:t>
      </w:r>
      <w:r w:rsidRPr="00936959">
        <w:rPr>
          <w:rFonts w:asciiTheme="minorHAnsi" w:hAnsiTheme="minorHAnsi" w:cstheme="minorHAnsi"/>
          <w:color w:val="auto"/>
        </w:rPr>
        <w:t>their parent</w:t>
      </w:r>
      <w:r w:rsidR="00936959">
        <w:rPr>
          <w:rFonts w:asciiTheme="minorHAnsi" w:hAnsiTheme="minorHAnsi" w:cstheme="minorHAnsi"/>
          <w:color w:val="auto"/>
        </w:rPr>
        <w:t>. T</w:t>
      </w:r>
      <w:r w:rsidRPr="00936959">
        <w:rPr>
          <w:rFonts w:asciiTheme="minorHAnsi" w:hAnsiTheme="minorHAnsi" w:cstheme="minorHAnsi"/>
          <w:color w:val="auto"/>
        </w:rPr>
        <w:t>his was 48%</w:t>
      </w:r>
      <w:r w:rsidR="00AB7983" w:rsidRPr="00936959">
        <w:rPr>
          <w:rFonts w:asciiTheme="minorHAnsi" w:hAnsiTheme="minorHAnsi" w:cstheme="minorHAnsi"/>
          <w:color w:val="auto"/>
        </w:rPr>
        <w:t xml:space="preserve"> </w:t>
      </w:r>
      <w:r w:rsidRPr="00936959">
        <w:rPr>
          <w:rFonts w:asciiTheme="minorHAnsi" w:hAnsiTheme="minorHAnsi" w:cstheme="minorHAnsi"/>
          <w:color w:val="auto"/>
        </w:rPr>
        <w:t>of</w:t>
      </w:r>
      <w:r w:rsidR="004F0E18" w:rsidRPr="00936959">
        <w:rPr>
          <w:rFonts w:asciiTheme="minorHAnsi" w:hAnsiTheme="minorHAnsi" w:cstheme="minorHAnsi"/>
          <w:color w:val="auto"/>
        </w:rPr>
        <w:t xml:space="preserve"> all</w:t>
      </w:r>
      <w:r w:rsidRPr="00936959">
        <w:rPr>
          <w:rFonts w:asciiTheme="minorHAnsi" w:hAnsiTheme="minorHAnsi" w:cstheme="minorHAnsi"/>
          <w:color w:val="auto"/>
        </w:rPr>
        <w:t xml:space="preserve"> homelessness</w:t>
      </w:r>
      <w:r w:rsidR="004F0E18" w:rsidRPr="00936959">
        <w:rPr>
          <w:rFonts w:asciiTheme="minorHAnsi" w:hAnsiTheme="minorHAnsi" w:cstheme="minorHAnsi"/>
          <w:color w:val="auto"/>
        </w:rPr>
        <w:t xml:space="preserve"> applications </w:t>
      </w:r>
      <w:r w:rsidR="00AB7983" w:rsidRPr="00936959">
        <w:rPr>
          <w:rFonts w:asciiTheme="minorHAnsi" w:hAnsiTheme="minorHAnsi" w:cstheme="minorHAnsi"/>
          <w:color w:val="auto"/>
        </w:rPr>
        <w:t xml:space="preserve">made as a result of </w:t>
      </w:r>
      <w:r w:rsidRPr="00936959">
        <w:rPr>
          <w:rFonts w:asciiTheme="minorHAnsi" w:hAnsiTheme="minorHAnsi" w:cstheme="minorHAnsi"/>
          <w:color w:val="auto"/>
        </w:rPr>
        <w:t>domestic</w:t>
      </w:r>
      <w:r w:rsidR="00AB7983" w:rsidRPr="00936959">
        <w:rPr>
          <w:rFonts w:asciiTheme="minorHAnsi" w:hAnsiTheme="minorHAnsi" w:cstheme="minorHAnsi"/>
          <w:color w:val="1F497D"/>
        </w:rPr>
        <w:t xml:space="preserve"> </w:t>
      </w:r>
      <w:r w:rsidR="00936959">
        <w:rPr>
          <w:rFonts w:asciiTheme="minorHAnsi" w:hAnsiTheme="minorHAnsi" w:cstheme="minorHAnsi"/>
          <w:color w:val="auto"/>
        </w:rPr>
        <w:t>abuse</w:t>
      </w:r>
    </w:p>
    <w:p w14:paraId="59F119C5" w14:textId="77777777" w:rsidR="00A04250" w:rsidRPr="00DF00E8" w:rsidRDefault="00A04250" w:rsidP="00A04250">
      <w:pPr>
        <w:pStyle w:val="ListParagraph"/>
        <w:rPr>
          <w:rFonts w:asciiTheme="minorHAnsi" w:hAnsiTheme="minorHAnsi" w:cstheme="minorHAnsi"/>
          <w:color w:val="1F497D"/>
        </w:rPr>
      </w:pPr>
    </w:p>
    <w:p w14:paraId="11768C29" w14:textId="77777777" w:rsidR="0092635B" w:rsidRPr="00540B68" w:rsidRDefault="004F0E18" w:rsidP="004F0E18">
      <w:pPr>
        <w:pStyle w:val="Default"/>
        <w:contextualSpacing/>
        <w:rPr>
          <w:rFonts w:asciiTheme="minorHAnsi" w:eastAsia="Times New Roman" w:hAnsiTheme="minorHAnsi" w:cstheme="minorHAnsi"/>
          <w:b/>
          <w:lang w:eastAsia="en-GB"/>
        </w:rPr>
      </w:pPr>
      <w:r>
        <w:rPr>
          <w:rFonts w:asciiTheme="minorHAnsi" w:eastAsia="Times New Roman" w:hAnsiTheme="minorHAnsi" w:cstheme="minorHAnsi"/>
        </w:rPr>
        <w:lastRenderedPageBreak/>
        <w:t>The number</w:t>
      </w:r>
      <w:r w:rsidR="003C7A40" w:rsidRPr="00540B68">
        <w:rPr>
          <w:rFonts w:asciiTheme="minorHAnsi" w:eastAsia="Times New Roman" w:hAnsiTheme="minorHAnsi" w:cstheme="minorHAnsi"/>
        </w:rPr>
        <w:t xml:space="preserve"> of children</w:t>
      </w:r>
      <w:r w:rsidR="002D71E1" w:rsidRPr="00540B68">
        <w:rPr>
          <w:rFonts w:asciiTheme="minorHAnsi" w:eastAsia="Times New Roman" w:hAnsiTheme="minorHAnsi" w:cstheme="minorHAnsi"/>
        </w:rPr>
        <w:t xml:space="preserve"> and young people</w:t>
      </w:r>
      <w:r w:rsidR="002D71E1" w:rsidRPr="00AB7983">
        <w:rPr>
          <w:rFonts w:asciiTheme="minorHAnsi" w:eastAsia="Times New Roman" w:hAnsiTheme="minorHAnsi" w:cstheme="minorHAnsi"/>
        </w:rPr>
        <w:t xml:space="preserve"> </w:t>
      </w:r>
      <w:r w:rsidR="00AB7983">
        <w:rPr>
          <w:rFonts w:asciiTheme="minorHAnsi" w:eastAsia="Times New Roman" w:hAnsiTheme="minorHAnsi" w:cstheme="minorHAnsi"/>
        </w:rPr>
        <w:t>affected</w:t>
      </w:r>
      <w:r w:rsidR="00AB7983" w:rsidRPr="00540B68">
        <w:rPr>
          <w:rFonts w:asciiTheme="minorHAnsi" w:eastAsia="Times New Roman" w:hAnsiTheme="minorHAnsi" w:cstheme="minorHAnsi"/>
        </w:rPr>
        <w:t xml:space="preserve"> </w:t>
      </w:r>
      <w:r w:rsidR="00AB7983">
        <w:rPr>
          <w:rFonts w:asciiTheme="minorHAnsi" w:eastAsia="Times New Roman" w:hAnsiTheme="minorHAnsi" w:cstheme="minorHAnsi"/>
        </w:rPr>
        <w:t xml:space="preserve">by domestic abuse </w:t>
      </w:r>
      <w:r>
        <w:rPr>
          <w:rFonts w:asciiTheme="minorHAnsi" w:eastAsia="Times New Roman" w:hAnsiTheme="minorHAnsi" w:cstheme="minorHAnsi"/>
        </w:rPr>
        <w:t xml:space="preserve">makes it incumbent </w:t>
      </w:r>
      <w:r w:rsidR="003C7A40" w:rsidRPr="00540B68">
        <w:rPr>
          <w:rFonts w:asciiTheme="minorHAnsi" w:eastAsia="Times New Roman" w:hAnsiTheme="minorHAnsi" w:cstheme="minorHAnsi"/>
        </w:rPr>
        <w:t xml:space="preserve">that as a </w:t>
      </w:r>
      <w:r w:rsidR="006F2A31" w:rsidRPr="00540B68">
        <w:rPr>
          <w:rFonts w:asciiTheme="minorHAnsi" w:eastAsia="Times New Roman" w:hAnsiTheme="minorHAnsi" w:cstheme="minorHAnsi"/>
        </w:rPr>
        <w:t>borough</w:t>
      </w:r>
      <w:r w:rsidR="00936959">
        <w:rPr>
          <w:rFonts w:asciiTheme="minorHAnsi" w:eastAsia="Times New Roman" w:hAnsiTheme="minorHAnsi" w:cstheme="minorHAnsi"/>
        </w:rPr>
        <w:t>,</w:t>
      </w:r>
      <w:r w:rsidR="003C7A40" w:rsidRPr="00540B68">
        <w:rPr>
          <w:rFonts w:asciiTheme="minorHAnsi" w:eastAsia="Times New Roman" w:hAnsiTheme="minorHAnsi" w:cstheme="minorHAnsi"/>
        </w:rPr>
        <w:t xml:space="preserve"> we aim to work towards embedding a </w:t>
      </w:r>
      <w:r w:rsidR="00A664EA" w:rsidRPr="00540B68">
        <w:rPr>
          <w:rFonts w:asciiTheme="minorHAnsi" w:eastAsia="Times New Roman" w:hAnsiTheme="minorHAnsi" w:cstheme="minorHAnsi"/>
        </w:rPr>
        <w:t xml:space="preserve">consistent approach </w:t>
      </w:r>
      <w:r w:rsidR="00A620BF" w:rsidRPr="00540B68">
        <w:rPr>
          <w:rFonts w:asciiTheme="minorHAnsi" w:eastAsia="Times New Roman" w:hAnsiTheme="minorHAnsi" w:cstheme="minorHAnsi"/>
        </w:rPr>
        <w:t xml:space="preserve">in </w:t>
      </w:r>
      <w:r w:rsidR="00BB5694" w:rsidRPr="00540B68">
        <w:rPr>
          <w:rFonts w:asciiTheme="minorHAnsi" w:eastAsia="Times New Roman" w:hAnsiTheme="minorHAnsi" w:cstheme="minorHAnsi"/>
        </w:rPr>
        <w:t xml:space="preserve">our response. </w:t>
      </w:r>
    </w:p>
    <w:p w14:paraId="0BEBC276" w14:textId="77777777" w:rsidR="001C2CCA" w:rsidRDefault="001C2CCA" w:rsidP="005F1A77">
      <w:pPr>
        <w:ind w:left="720" w:hanging="720"/>
        <w:contextualSpacing/>
        <w:rPr>
          <w:rFonts w:eastAsia="Times New Roman" w:cstheme="minorHAnsi"/>
          <w:color w:val="000000"/>
        </w:rPr>
      </w:pPr>
    </w:p>
    <w:p w14:paraId="2FE2345F" w14:textId="77777777" w:rsidR="0031759D" w:rsidRPr="00540B68" w:rsidRDefault="001A7404" w:rsidP="005F1A77">
      <w:pPr>
        <w:ind w:left="720" w:hanging="720"/>
        <w:contextualSpacing/>
        <w:rPr>
          <w:rFonts w:eastAsia="Times New Roman" w:cstheme="minorHAnsi"/>
          <w:color w:val="000000" w:themeColor="text1"/>
          <w:sz w:val="32"/>
          <w:u w:val="single"/>
        </w:rPr>
      </w:pPr>
      <w:r w:rsidRPr="00540B68">
        <w:rPr>
          <w:rFonts w:eastAsiaTheme="majorEastAsia" w:cstheme="minorHAnsi"/>
          <w:b/>
          <w:bCs/>
          <w:color w:val="000000" w:themeColor="text1"/>
          <w:sz w:val="32"/>
          <w:u w:val="single"/>
        </w:rPr>
        <w:t>Re</w:t>
      </w:r>
      <w:r w:rsidR="008A1B5C" w:rsidRPr="00540B68">
        <w:rPr>
          <w:rFonts w:eastAsiaTheme="majorEastAsia" w:cstheme="minorHAnsi"/>
          <w:b/>
          <w:bCs/>
          <w:color w:val="000000" w:themeColor="text1"/>
          <w:sz w:val="32"/>
          <w:u w:val="single"/>
        </w:rPr>
        <w:t xml:space="preserve">sponding to a </w:t>
      </w:r>
      <w:r w:rsidR="00701545" w:rsidRPr="00540B68">
        <w:rPr>
          <w:rFonts w:eastAsiaTheme="majorEastAsia" w:cstheme="minorHAnsi"/>
          <w:b/>
          <w:bCs/>
          <w:color w:val="000000" w:themeColor="text1"/>
          <w:sz w:val="32"/>
          <w:u w:val="single"/>
        </w:rPr>
        <w:t>(DA)</w:t>
      </w:r>
      <w:r w:rsidRPr="00540B68">
        <w:rPr>
          <w:rFonts w:eastAsiaTheme="majorEastAsia" w:cstheme="minorHAnsi"/>
          <w:b/>
          <w:bCs/>
          <w:color w:val="000000" w:themeColor="text1"/>
          <w:sz w:val="32"/>
          <w:u w:val="single"/>
        </w:rPr>
        <w:t xml:space="preserve"> Notification</w:t>
      </w:r>
      <w:r w:rsidR="008A1B5C" w:rsidRPr="00540B68">
        <w:rPr>
          <w:rFonts w:eastAsiaTheme="majorEastAsia" w:cstheme="minorHAnsi"/>
          <w:b/>
          <w:bCs/>
          <w:color w:val="000000" w:themeColor="text1"/>
          <w:sz w:val="32"/>
          <w:u w:val="single"/>
        </w:rPr>
        <w:t xml:space="preserve"> </w:t>
      </w:r>
      <w:r w:rsidR="00AB7983">
        <w:rPr>
          <w:rFonts w:eastAsiaTheme="majorEastAsia" w:cstheme="minorHAnsi"/>
          <w:b/>
          <w:bCs/>
          <w:color w:val="000000" w:themeColor="text1"/>
          <w:sz w:val="32"/>
          <w:u w:val="single"/>
        </w:rPr>
        <w:t>Operation</w:t>
      </w:r>
      <w:r w:rsidR="00335B14">
        <w:rPr>
          <w:rFonts w:eastAsiaTheme="majorEastAsia" w:cstheme="minorHAnsi"/>
          <w:b/>
          <w:bCs/>
          <w:color w:val="000000" w:themeColor="text1"/>
          <w:sz w:val="32"/>
          <w:u w:val="single"/>
        </w:rPr>
        <w:t xml:space="preserve"> Encompass </w:t>
      </w:r>
      <w:r w:rsidR="008A1B5C" w:rsidRPr="00540B68">
        <w:rPr>
          <w:rFonts w:eastAsiaTheme="majorEastAsia" w:cstheme="minorHAnsi"/>
          <w:b/>
          <w:bCs/>
          <w:color w:val="000000" w:themeColor="text1"/>
          <w:sz w:val="32"/>
          <w:u w:val="single"/>
        </w:rPr>
        <w:t>or VPA</w:t>
      </w:r>
    </w:p>
    <w:p w14:paraId="13FFE0E1" w14:textId="77777777" w:rsidR="001A7404" w:rsidRPr="00C423E9" w:rsidRDefault="001A7404" w:rsidP="001A7404">
      <w:pPr>
        <w:pStyle w:val="NoSpacing"/>
      </w:pPr>
      <w:r>
        <w:rPr>
          <w:noProof/>
          <w:lang w:eastAsia="en-GB"/>
        </w:rPr>
        <w:drawing>
          <wp:inline distT="0" distB="0" distL="0" distR="0" wp14:anchorId="330F9522" wp14:editId="7B99F0B1">
            <wp:extent cx="5596890" cy="6489700"/>
            <wp:effectExtent l="0" t="0" r="22860"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A62CC56" w14:textId="77777777" w:rsidR="001A7404" w:rsidRDefault="001A7404" w:rsidP="005D5A46">
      <w:pPr>
        <w:pStyle w:val="NoSpacing"/>
        <w:rPr>
          <w:rFonts w:ascii="Arial" w:hAnsi="Arial" w:cs="Arial"/>
          <w:b/>
          <w:color w:val="000000" w:themeColor="text1"/>
        </w:rPr>
      </w:pPr>
    </w:p>
    <w:p w14:paraId="1B45ECB7" w14:textId="77777777" w:rsidR="001A7404" w:rsidRDefault="001A7404" w:rsidP="005D5A46">
      <w:pPr>
        <w:pStyle w:val="NoSpacing"/>
        <w:rPr>
          <w:rFonts w:ascii="Arial" w:hAnsi="Arial" w:cs="Arial"/>
          <w:b/>
          <w:color w:val="000000" w:themeColor="text1"/>
        </w:rPr>
      </w:pPr>
    </w:p>
    <w:p w14:paraId="6496EA6A" w14:textId="77777777" w:rsidR="001A7404" w:rsidRDefault="001A7404" w:rsidP="005D5A46">
      <w:pPr>
        <w:pStyle w:val="NoSpacing"/>
        <w:rPr>
          <w:rFonts w:ascii="Arial" w:hAnsi="Arial" w:cs="Arial"/>
          <w:b/>
          <w:color w:val="000000" w:themeColor="text1"/>
        </w:rPr>
      </w:pPr>
    </w:p>
    <w:p w14:paraId="4B76352C" w14:textId="77777777" w:rsidR="00F27182" w:rsidRDefault="00F27182" w:rsidP="005D5A46">
      <w:pPr>
        <w:pStyle w:val="NoSpacing"/>
        <w:rPr>
          <w:rFonts w:ascii="Arial" w:hAnsi="Arial" w:cs="Arial"/>
          <w:b/>
          <w:color w:val="000000" w:themeColor="text1"/>
        </w:rPr>
      </w:pPr>
    </w:p>
    <w:p w14:paraId="10E2AB55" w14:textId="77777777" w:rsidR="00F27182" w:rsidRDefault="00F27182" w:rsidP="005D5A46">
      <w:pPr>
        <w:pStyle w:val="NoSpacing"/>
        <w:rPr>
          <w:rFonts w:ascii="Arial" w:hAnsi="Arial" w:cs="Arial"/>
          <w:b/>
          <w:color w:val="000000" w:themeColor="text1"/>
        </w:rPr>
      </w:pPr>
    </w:p>
    <w:p w14:paraId="0CABDEB8" w14:textId="77777777" w:rsidR="008A1B5C" w:rsidRDefault="008A1B5C" w:rsidP="00D655D0">
      <w:pPr>
        <w:pStyle w:val="NoSpacing"/>
        <w:rPr>
          <w:rFonts w:ascii="Arial" w:hAnsi="Arial" w:cs="Arial"/>
          <w:b/>
          <w:color w:val="000000" w:themeColor="text1"/>
        </w:rPr>
      </w:pPr>
    </w:p>
    <w:p w14:paraId="5F5D5B0F" w14:textId="77777777" w:rsidR="00D655D0" w:rsidRPr="00540B68" w:rsidRDefault="009F427F" w:rsidP="00D655D0">
      <w:pPr>
        <w:pStyle w:val="NoSpacing"/>
        <w:rPr>
          <w:rFonts w:cstheme="minorHAnsi"/>
          <w:b/>
          <w:sz w:val="32"/>
          <w:u w:val="single"/>
        </w:rPr>
      </w:pPr>
      <w:r w:rsidRPr="00540B68">
        <w:rPr>
          <w:rFonts w:cstheme="minorHAnsi"/>
          <w:b/>
          <w:sz w:val="32"/>
          <w:u w:val="single"/>
        </w:rPr>
        <w:lastRenderedPageBreak/>
        <w:t>What to do when a child</w:t>
      </w:r>
      <w:r w:rsidR="008A1B5C" w:rsidRPr="00540B68">
        <w:rPr>
          <w:rFonts w:cstheme="minorHAnsi"/>
          <w:b/>
          <w:sz w:val="32"/>
          <w:u w:val="single"/>
        </w:rPr>
        <w:t>/young person (CYP)</w:t>
      </w:r>
      <w:r w:rsidRPr="00540B68">
        <w:rPr>
          <w:rFonts w:cstheme="minorHAnsi"/>
          <w:b/>
          <w:sz w:val="32"/>
          <w:u w:val="single"/>
        </w:rPr>
        <w:t xml:space="preserve"> discloses </w:t>
      </w:r>
      <w:r w:rsidR="00701545" w:rsidRPr="00540B68">
        <w:rPr>
          <w:rFonts w:cstheme="minorHAnsi"/>
          <w:b/>
          <w:sz w:val="32"/>
          <w:u w:val="single"/>
        </w:rPr>
        <w:t>D</w:t>
      </w:r>
      <w:r w:rsidR="0091350C" w:rsidRPr="00540B68">
        <w:rPr>
          <w:rFonts w:cstheme="minorHAnsi"/>
          <w:b/>
          <w:sz w:val="32"/>
          <w:u w:val="single"/>
        </w:rPr>
        <w:t>A</w:t>
      </w:r>
      <w:r w:rsidR="00A57E29">
        <w:rPr>
          <w:rFonts w:cstheme="minorHAnsi"/>
          <w:b/>
          <w:sz w:val="32"/>
          <w:u w:val="single"/>
        </w:rPr>
        <w:t xml:space="preserve"> under 13</w:t>
      </w:r>
    </w:p>
    <w:p w14:paraId="1B7B2B96" w14:textId="77777777" w:rsidR="004D024B" w:rsidRDefault="004D024B" w:rsidP="00D655D0">
      <w:pPr>
        <w:pStyle w:val="NoSpacing"/>
        <w:rPr>
          <w:rFonts w:ascii="Arial" w:hAnsi="Arial" w:cs="Arial"/>
          <w:b/>
        </w:rPr>
      </w:pPr>
    </w:p>
    <w:p w14:paraId="5F576942" w14:textId="3FFB7C9F" w:rsidR="00FD13BE" w:rsidRPr="00F27182" w:rsidRDefault="00E6191F" w:rsidP="005D5A46">
      <w:pPr>
        <w:pStyle w:val="NoSpacing"/>
        <w:rPr>
          <w:rFonts w:ascii="Arial" w:eastAsiaTheme="majorEastAsia" w:hAnsi="Arial" w:cs="Arial"/>
          <w:b/>
          <w:bCs/>
          <w:color w:val="000000" w:themeColor="text1"/>
        </w:rPr>
      </w:pPr>
      <w:r>
        <w:rPr>
          <w:noProof/>
          <w:lang w:eastAsia="en-GB"/>
        </w:rPr>
        <w:drawing>
          <wp:inline distT="0" distB="0" distL="0" distR="0" wp14:anchorId="5D4C35C6" wp14:editId="751B7922">
            <wp:extent cx="5594985" cy="8267065"/>
            <wp:effectExtent l="0" t="0" r="0" b="63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B96042A" w14:textId="77777777" w:rsidR="00C16F09" w:rsidRPr="00540B68" w:rsidRDefault="00924737" w:rsidP="005D5A46">
      <w:pPr>
        <w:pStyle w:val="NoSpacing"/>
        <w:rPr>
          <w:rFonts w:cstheme="minorHAnsi"/>
          <w:b/>
          <w:sz w:val="32"/>
          <w:u w:val="single"/>
        </w:rPr>
      </w:pPr>
      <w:r w:rsidRPr="00540B68">
        <w:rPr>
          <w:rFonts w:cstheme="minorHAnsi"/>
          <w:b/>
          <w:sz w:val="32"/>
          <w:u w:val="single"/>
        </w:rPr>
        <w:lastRenderedPageBreak/>
        <w:t>What to do when a Parent discloses</w:t>
      </w:r>
      <w:r w:rsidR="00701545" w:rsidRPr="00540B68">
        <w:rPr>
          <w:rFonts w:cstheme="minorHAnsi"/>
          <w:b/>
          <w:sz w:val="32"/>
          <w:u w:val="single"/>
        </w:rPr>
        <w:t xml:space="preserve"> D</w:t>
      </w:r>
      <w:r w:rsidR="008A1B5C" w:rsidRPr="00540B68">
        <w:rPr>
          <w:rFonts w:cstheme="minorHAnsi"/>
          <w:b/>
          <w:sz w:val="32"/>
          <w:u w:val="single"/>
        </w:rPr>
        <w:t>A</w:t>
      </w:r>
    </w:p>
    <w:p w14:paraId="552A9DF7" w14:textId="77777777" w:rsidR="0031759D" w:rsidRDefault="0031759D" w:rsidP="005D5A46">
      <w:pPr>
        <w:pStyle w:val="NoSpacing"/>
        <w:rPr>
          <w:rFonts w:ascii="Arial" w:hAnsi="Arial" w:cs="Arial"/>
          <w:b/>
        </w:rPr>
      </w:pPr>
    </w:p>
    <w:p w14:paraId="5EFAFD59" w14:textId="77777777" w:rsidR="0031759D" w:rsidRPr="005D5A46" w:rsidRDefault="0031759D" w:rsidP="005D5A46">
      <w:pPr>
        <w:pStyle w:val="NoSpacing"/>
        <w:rPr>
          <w:rFonts w:ascii="Arial" w:eastAsiaTheme="majorEastAsia" w:hAnsi="Arial" w:cs="Arial"/>
          <w:b/>
          <w:bCs/>
          <w:color w:val="365F91" w:themeColor="accent1" w:themeShade="BF"/>
        </w:rPr>
      </w:pPr>
    </w:p>
    <w:p w14:paraId="5DD61965" w14:textId="77777777" w:rsidR="009964F8" w:rsidRDefault="0031759D">
      <w:pPr>
        <w:rPr>
          <w:rFonts w:ascii="Arial" w:hAnsi="Arial" w:cs="Arial"/>
          <w:b/>
          <w:u w:val="single"/>
        </w:rPr>
      </w:pPr>
      <w:r>
        <w:rPr>
          <w:noProof/>
          <w:lang w:eastAsia="en-GB"/>
        </w:rPr>
        <w:drawing>
          <wp:inline distT="0" distB="0" distL="0" distR="0" wp14:anchorId="5A95EB1D" wp14:editId="3A973619">
            <wp:extent cx="5486400" cy="8209503"/>
            <wp:effectExtent l="19050" t="0" r="38100" b="2032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9964F8">
        <w:rPr>
          <w:rFonts w:ascii="Arial" w:hAnsi="Arial" w:cs="Arial"/>
          <w:b/>
          <w:u w:val="single"/>
        </w:rPr>
        <w:br w:type="page"/>
      </w:r>
    </w:p>
    <w:p w14:paraId="79991E44" w14:textId="77777777" w:rsidR="00990BA4" w:rsidRDefault="009964F8" w:rsidP="00540B68">
      <w:pPr>
        <w:rPr>
          <w:rStyle w:val="NoSpacingChar"/>
          <w:rFonts w:cstheme="minorHAnsi"/>
          <w:b/>
          <w:sz w:val="32"/>
          <w:u w:val="single"/>
        </w:rPr>
      </w:pPr>
      <w:r w:rsidRPr="009B08D2">
        <w:rPr>
          <w:rStyle w:val="NoSpacingChar"/>
          <w:rFonts w:cstheme="minorHAnsi"/>
          <w:b/>
          <w:sz w:val="32"/>
          <w:u w:val="single"/>
        </w:rPr>
        <w:lastRenderedPageBreak/>
        <w:t xml:space="preserve">Disclosure by Young Person experiencing Domestic </w:t>
      </w:r>
      <w:r w:rsidR="00AE076D">
        <w:rPr>
          <w:rStyle w:val="NoSpacingChar"/>
          <w:rFonts w:cstheme="minorHAnsi"/>
          <w:b/>
          <w:sz w:val="32"/>
          <w:u w:val="single"/>
        </w:rPr>
        <w:t>Abuse</w:t>
      </w:r>
    </w:p>
    <w:p w14:paraId="022B0A19" w14:textId="77777777" w:rsidR="009964F8" w:rsidRPr="009B08D2" w:rsidRDefault="00AE076D" w:rsidP="00540B68">
      <w:pPr>
        <w:rPr>
          <w:rStyle w:val="NoSpacingChar"/>
          <w:rFonts w:cstheme="minorHAnsi"/>
          <w:sz w:val="32"/>
          <w:u w:val="single"/>
        </w:rPr>
      </w:pPr>
      <w:r>
        <w:rPr>
          <w:rStyle w:val="NoSpacingChar"/>
          <w:rFonts w:cstheme="minorHAnsi"/>
          <w:b/>
          <w:sz w:val="32"/>
          <w:u w:val="single"/>
        </w:rPr>
        <w:t xml:space="preserve"> (13</w:t>
      </w:r>
      <w:r w:rsidR="009964F8" w:rsidRPr="009B08D2">
        <w:rPr>
          <w:rStyle w:val="NoSpacingChar"/>
          <w:rFonts w:cstheme="minorHAnsi"/>
          <w:b/>
          <w:sz w:val="32"/>
          <w:u w:val="single"/>
        </w:rPr>
        <w:t>-1</w:t>
      </w:r>
      <w:r w:rsidR="00D85EC1" w:rsidRPr="009B08D2">
        <w:rPr>
          <w:rStyle w:val="NoSpacingChar"/>
          <w:rFonts w:cstheme="minorHAnsi"/>
          <w:b/>
          <w:sz w:val="32"/>
          <w:u w:val="single"/>
        </w:rPr>
        <w:t>7</w:t>
      </w:r>
      <w:r w:rsidR="009B08D2" w:rsidRPr="009B08D2">
        <w:rPr>
          <w:rStyle w:val="NoSpacingChar"/>
          <w:rFonts w:cstheme="minorHAnsi"/>
          <w:b/>
          <w:sz w:val="32"/>
          <w:u w:val="single"/>
        </w:rPr>
        <w:t xml:space="preserve"> year olds) in own relationship</w:t>
      </w:r>
      <w:r w:rsidR="008832D5">
        <w:rPr>
          <w:rStyle w:val="NoSpacingChar"/>
          <w:rFonts w:cstheme="minorHAnsi"/>
          <w:b/>
          <w:sz w:val="32"/>
          <w:u w:val="single"/>
        </w:rPr>
        <w:t xml:space="preserve">/connected person </w:t>
      </w:r>
    </w:p>
    <w:p w14:paraId="482F0A11" w14:textId="77777777" w:rsidR="00552E49" w:rsidRPr="00A2161D" w:rsidRDefault="00325E55" w:rsidP="00325E55">
      <w:pPr>
        <w:jc w:val="center"/>
        <w:rPr>
          <w:rFonts w:ascii="Arial" w:hAnsi="Arial" w:cs="Arial"/>
          <w:b/>
          <w:u w:val="single"/>
        </w:rPr>
      </w:pPr>
      <w:r>
        <w:rPr>
          <w:noProof/>
          <w:lang w:eastAsia="en-GB"/>
        </w:rPr>
        <w:drawing>
          <wp:inline distT="0" distB="0" distL="0" distR="0" wp14:anchorId="22A44E69" wp14:editId="1F514458">
            <wp:extent cx="5486400" cy="7772400"/>
            <wp:effectExtent l="0" t="0" r="9525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00552E49" w:rsidRPr="00A2161D">
        <w:rPr>
          <w:rFonts w:ascii="Arial" w:hAnsi="Arial" w:cs="Arial"/>
          <w:b/>
          <w:u w:val="single"/>
        </w:rPr>
        <w:br w:type="page"/>
      </w:r>
    </w:p>
    <w:p w14:paraId="4FA215BA" w14:textId="77777777" w:rsidR="00552E49" w:rsidRPr="009B08D2" w:rsidRDefault="009B08D2" w:rsidP="00552E49">
      <w:pPr>
        <w:pStyle w:val="Default"/>
        <w:rPr>
          <w:rFonts w:asciiTheme="minorHAnsi" w:hAnsiTheme="minorHAnsi" w:cstheme="minorHAnsi"/>
          <w:b/>
          <w:bCs/>
          <w:color w:val="000000" w:themeColor="text1"/>
          <w:sz w:val="32"/>
          <w:szCs w:val="22"/>
          <w:u w:val="single"/>
        </w:rPr>
      </w:pPr>
      <w:r>
        <w:rPr>
          <w:rFonts w:asciiTheme="minorHAnsi" w:hAnsiTheme="minorHAnsi" w:cstheme="minorHAnsi"/>
          <w:b/>
          <w:bCs/>
          <w:color w:val="000000" w:themeColor="text1"/>
          <w:sz w:val="32"/>
          <w:szCs w:val="22"/>
          <w:u w:val="single"/>
        </w:rPr>
        <w:lastRenderedPageBreak/>
        <w:t>Additional G</w:t>
      </w:r>
      <w:r w:rsidR="000C3AB7" w:rsidRPr="009B08D2">
        <w:rPr>
          <w:rFonts w:asciiTheme="minorHAnsi" w:hAnsiTheme="minorHAnsi" w:cstheme="minorHAnsi"/>
          <w:b/>
          <w:bCs/>
          <w:color w:val="000000" w:themeColor="text1"/>
          <w:sz w:val="32"/>
          <w:szCs w:val="22"/>
          <w:u w:val="single"/>
        </w:rPr>
        <w:t>uidance</w:t>
      </w:r>
    </w:p>
    <w:p w14:paraId="18287277" w14:textId="77777777" w:rsidR="000C3AB7" w:rsidRDefault="000C3AB7" w:rsidP="00552E49">
      <w:pPr>
        <w:pStyle w:val="Default"/>
        <w:rPr>
          <w:b/>
          <w:bCs/>
          <w:sz w:val="22"/>
          <w:szCs w:val="22"/>
        </w:rPr>
      </w:pPr>
    </w:p>
    <w:p w14:paraId="62BBF64D" w14:textId="77777777" w:rsidR="00552E49" w:rsidRPr="008832D5" w:rsidRDefault="000C3AB7" w:rsidP="00552E49">
      <w:pPr>
        <w:pStyle w:val="Default"/>
        <w:rPr>
          <w:rFonts w:asciiTheme="minorHAnsi" w:hAnsiTheme="minorHAnsi" w:cstheme="minorHAnsi"/>
          <w:b/>
          <w:bCs/>
          <w:u w:val="single"/>
        </w:rPr>
      </w:pPr>
      <w:r w:rsidRPr="008832D5">
        <w:rPr>
          <w:rFonts w:asciiTheme="minorHAnsi" w:hAnsiTheme="minorHAnsi" w:cstheme="minorHAnsi"/>
          <w:b/>
          <w:bCs/>
          <w:u w:val="single"/>
        </w:rPr>
        <w:t>The impact on children and young people experiencing domestic abuse</w:t>
      </w:r>
    </w:p>
    <w:p w14:paraId="5FE4D537" w14:textId="77777777" w:rsidR="000C3AB7" w:rsidRPr="009B08D2" w:rsidRDefault="000C3AB7" w:rsidP="00552E49">
      <w:pPr>
        <w:pStyle w:val="Default"/>
        <w:rPr>
          <w:rFonts w:asciiTheme="minorHAnsi" w:hAnsiTheme="minorHAnsi" w:cstheme="minorHAnsi"/>
          <w:b/>
          <w:bCs/>
        </w:rPr>
      </w:pPr>
    </w:p>
    <w:p w14:paraId="68D498BD" w14:textId="77777777" w:rsidR="002D55A3" w:rsidRPr="00350BB2" w:rsidRDefault="00904D54" w:rsidP="005254D8">
      <w:pPr>
        <w:pStyle w:val="Default"/>
        <w:rPr>
          <w:rFonts w:asciiTheme="minorHAnsi" w:hAnsiTheme="minorHAnsi" w:cstheme="minorHAnsi"/>
        </w:rPr>
      </w:pPr>
      <w:r w:rsidRPr="00BB0F46">
        <w:rPr>
          <w:rFonts w:asciiTheme="minorHAnsi" w:hAnsiTheme="minorHAnsi" w:cstheme="minorHAnsi"/>
          <w:lang w:val="en"/>
        </w:rPr>
        <w:t>C</w:t>
      </w:r>
      <w:r w:rsidR="00FD7062" w:rsidRPr="00BB0F46">
        <w:rPr>
          <w:rFonts w:asciiTheme="minorHAnsi" w:hAnsiTheme="minorHAnsi" w:cstheme="minorHAnsi"/>
          <w:lang w:val="en"/>
        </w:rPr>
        <w:t>hildren and young people</w:t>
      </w:r>
      <w:r w:rsidRPr="00BB0F46">
        <w:rPr>
          <w:rFonts w:asciiTheme="minorHAnsi" w:hAnsiTheme="minorHAnsi" w:cstheme="minorHAnsi"/>
          <w:lang w:val="en"/>
        </w:rPr>
        <w:t xml:space="preserve"> </w:t>
      </w:r>
      <w:r w:rsidR="00BB0F46" w:rsidRPr="00BB0F46">
        <w:rPr>
          <w:rFonts w:asciiTheme="minorHAnsi" w:hAnsiTheme="minorHAnsi" w:cstheme="minorHAnsi"/>
          <w:lang w:val="en"/>
        </w:rPr>
        <w:t>can be impacted in numerous ways</w:t>
      </w:r>
      <w:r w:rsidR="00BB0F46" w:rsidRPr="00BB0F46">
        <w:rPr>
          <w:rFonts w:asciiTheme="minorHAnsi" w:hAnsiTheme="minorHAnsi" w:cstheme="minorHAnsi"/>
        </w:rPr>
        <w:t xml:space="preserve"> depending on a wide-range of factors and different children</w:t>
      </w:r>
      <w:r w:rsidR="00A46556">
        <w:rPr>
          <w:rFonts w:asciiTheme="minorHAnsi" w:hAnsiTheme="minorHAnsi" w:cstheme="minorHAnsi"/>
        </w:rPr>
        <w:t xml:space="preserve"> within the household experiences will differ</w:t>
      </w:r>
      <w:r w:rsidR="00BB0F46">
        <w:rPr>
          <w:rFonts w:asciiTheme="minorHAnsi" w:hAnsiTheme="minorHAnsi" w:cstheme="minorHAnsi"/>
        </w:rPr>
        <w:t>.</w:t>
      </w:r>
      <w:r w:rsidR="00BB0F46" w:rsidRPr="00BB0F46">
        <w:rPr>
          <w:rFonts w:asciiTheme="minorHAnsi" w:hAnsiTheme="minorHAnsi" w:cstheme="minorHAnsi"/>
          <w:lang w:val="en"/>
        </w:rPr>
        <w:t xml:space="preserve"> </w:t>
      </w:r>
      <w:r w:rsidR="00BB0F46">
        <w:rPr>
          <w:rFonts w:asciiTheme="minorHAnsi" w:hAnsiTheme="minorHAnsi" w:cstheme="minorHAnsi"/>
          <w:lang w:val="en"/>
        </w:rPr>
        <w:t>The level of impact will vary on factors such as</w:t>
      </w:r>
      <w:r w:rsidR="00350BB2">
        <w:rPr>
          <w:rFonts w:asciiTheme="minorHAnsi" w:hAnsiTheme="minorHAnsi" w:cstheme="minorHAnsi"/>
          <w:lang w:val="en"/>
        </w:rPr>
        <w:t>; the</w:t>
      </w:r>
      <w:r w:rsidR="00BB0F46">
        <w:rPr>
          <w:rFonts w:asciiTheme="minorHAnsi" w:hAnsiTheme="minorHAnsi" w:cstheme="minorHAnsi"/>
          <w:lang w:val="en"/>
        </w:rPr>
        <w:t xml:space="preserve"> type of abuse they are experiencing at home, the length of time the abuse has been taking place, their wider support structure,</w:t>
      </w:r>
      <w:r w:rsidR="00350BB2">
        <w:rPr>
          <w:rFonts w:asciiTheme="minorHAnsi" w:hAnsiTheme="minorHAnsi" w:cstheme="minorHAnsi"/>
          <w:lang w:val="en"/>
        </w:rPr>
        <w:t xml:space="preserve"> gender, age, race, disability, are all factors that determine the level of impact and vulnerability on a child/young person</w:t>
      </w:r>
      <w:r w:rsidR="00AE0E7D" w:rsidRPr="009B08D2">
        <w:rPr>
          <w:rFonts w:asciiTheme="minorHAnsi" w:hAnsiTheme="minorHAnsi" w:cstheme="minorHAnsi"/>
          <w:color w:val="auto"/>
          <w:lang w:val="en"/>
        </w:rPr>
        <w:t>.</w:t>
      </w:r>
      <w:r w:rsidR="00350BB2">
        <w:rPr>
          <w:rFonts w:asciiTheme="minorHAnsi" w:hAnsiTheme="minorHAnsi" w:cstheme="minorHAnsi"/>
          <w:color w:val="auto"/>
          <w:lang w:val="en"/>
        </w:rPr>
        <w:t xml:space="preserve"> The impact can last into adulthood over time, </w:t>
      </w:r>
      <w:r w:rsidR="00BB0F46">
        <w:rPr>
          <w:rFonts w:asciiTheme="minorHAnsi" w:hAnsiTheme="minorHAnsi" w:cstheme="minorHAnsi"/>
        </w:rPr>
        <w:t>domestic a</w:t>
      </w:r>
      <w:r w:rsidR="00BB0F46" w:rsidRPr="008808F0">
        <w:rPr>
          <w:rFonts w:asciiTheme="minorHAnsi" w:hAnsiTheme="minorHAnsi" w:cstheme="minorHAnsi"/>
        </w:rPr>
        <w:t>buse has been identified as an Adverse Childhood Experience</w:t>
      </w:r>
      <w:r w:rsidR="00BB0F46">
        <w:rPr>
          <w:rFonts w:asciiTheme="minorHAnsi" w:hAnsiTheme="minorHAnsi" w:cstheme="minorHAnsi"/>
        </w:rPr>
        <w:t>.</w:t>
      </w:r>
      <w:r w:rsidR="00BB0F46" w:rsidRPr="008808F0">
        <w:rPr>
          <w:rFonts w:asciiTheme="minorHAnsi" w:hAnsiTheme="minorHAnsi" w:cstheme="minorHAnsi"/>
        </w:rPr>
        <w:t xml:space="preserve"> </w:t>
      </w:r>
    </w:p>
    <w:p w14:paraId="3EF46ADE" w14:textId="77777777" w:rsidR="002D55A3" w:rsidRPr="009B08D2" w:rsidRDefault="002D55A3" w:rsidP="00552E49">
      <w:pPr>
        <w:pStyle w:val="Default"/>
        <w:rPr>
          <w:rFonts w:asciiTheme="minorHAnsi" w:hAnsiTheme="minorHAnsi" w:cstheme="minorHAnsi"/>
          <w:b/>
          <w:bCs/>
        </w:rPr>
      </w:pPr>
    </w:p>
    <w:p w14:paraId="41B4A92E" w14:textId="77777777" w:rsidR="00AE0E7D" w:rsidRPr="00FD7062" w:rsidRDefault="00AE0E7D" w:rsidP="00552E49">
      <w:pPr>
        <w:pStyle w:val="Default"/>
        <w:rPr>
          <w:rFonts w:asciiTheme="minorHAnsi" w:hAnsiTheme="minorHAnsi" w:cstheme="minorHAnsi"/>
          <w:b/>
          <w:lang w:val="en"/>
        </w:rPr>
      </w:pPr>
      <w:r w:rsidRPr="00FD7062">
        <w:rPr>
          <w:rFonts w:asciiTheme="minorHAnsi" w:hAnsiTheme="minorHAnsi" w:cstheme="minorHAnsi"/>
          <w:b/>
          <w:lang w:val="en"/>
        </w:rPr>
        <w:t xml:space="preserve">Signs that a child has </w:t>
      </w:r>
      <w:r w:rsidR="004D024B" w:rsidRPr="00FD7062">
        <w:rPr>
          <w:rFonts w:asciiTheme="minorHAnsi" w:hAnsiTheme="minorHAnsi" w:cstheme="minorHAnsi"/>
          <w:b/>
          <w:lang w:val="en"/>
        </w:rPr>
        <w:t xml:space="preserve">been a victim of </w:t>
      </w:r>
      <w:r w:rsidRPr="00FD7062">
        <w:rPr>
          <w:rFonts w:asciiTheme="minorHAnsi" w:hAnsiTheme="minorHAnsi" w:cstheme="minorHAnsi"/>
          <w:b/>
          <w:lang w:val="en"/>
        </w:rPr>
        <w:t>domestic abuse can include:</w:t>
      </w:r>
    </w:p>
    <w:p w14:paraId="4ACB1E14" w14:textId="77777777" w:rsidR="00AE0E7D" w:rsidRPr="009B08D2" w:rsidRDefault="00AE0E7D" w:rsidP="001A62FA">
      <w:pPr>
        <w:numPr>
          <w:ilvl w:val="0"/>
          <w:numId w:val="17"/>
        </w:numPr>
        <w:spacing w:before="100" w:beforeAutospacing="1" w:after="100" w:afterAutospacing="1"/>
        <w:rPr>
          <w:rFonts w:eastAsia="Times New Roman" w:cstheme="minorHAnsi"/>
          <w:sz w:val="24"/>
          <w:szCs w:val="24"/>
          <w:lang w:val="en" w:eastAsia="en-GB"/>
        </w:rPr>
      </w:pPr>
      <w:r w:rsidRPr="009B08D2">
        <w:rPr>
          <w:rFonts w:eastAsia="Times New Roman" w:cstheme="minorHAnsi"/>
          <w:sz w:val="24"/>
          <w:szCs w:val="24"/>
          <w:lang w:val="en" w:eastAsia="en-GB"/>
        </w:rPr>
        <w:t xml:space="preserve">aggression or bullying </w:t>
      </w:r>
    </w:p>
    <w:p w14:paraId="6D4DD355" w14:textId="77777777" w:rsidR="00AE0E7D" w:rsidRPr="009B08D2" w:rsidRDefault="00AE0E7D" w:rsidP="001A62FA">
      <w:pPr>
        <w:numPr>
          <w:ilvl w:val="0"/>
          <w:numId w:val="17"/>
        </w:numPr>
        <w:spacing w:before="100" w:beforeAutospacing="1" w:after="100" w:afterAutospacing="1"/>
        <w:rPr>
          <w:rFonts w:eastAsia="Times New Roman" w:cstheme="minorHAnsi"/>
          <w:sz w:val="24"/>
          <w:szCs w:val="24"/>
          <w:lang w:val="en" w:eastAsia="en-GB"/>
        </w:rPr>
      </w:pPr>
      <w:r w:rsidRPr="009B08D2">
        <w:rPr>
          <w:rFonts w:eastAsia="Times New Roman" w:cstheme="minorHAnsi"/>
          <w:sz w:val="24"/>
          <w:szCs w:val="24"/>
          <w:lang w:val="en" w:eastAsia="en-GB"/>
        </w:rPr>
        <w:t xml:space="preserve">anti-social </w:t>
      </w:r>
      <w:r w:rsidR="009B08D2" w:rsidRPr="009B08D2">
        <w:rPr>
          <w:rFonts w:eastAsia="Times New Roman" w:cstheme="minorHAnsi"/>
          <w:sz w:val="24"/>
          <w:szCs w:val="24"/>
          <w:lang w:val="en" w:eastAsia="en-GB"/>
        </w:rPr>
        <w:t>behavior</w:t>
      </w:r>
      <w:r w:rsidRPr="009B08D2">
        <w:rPr>
          <w:rFonts w:eastAsia="Times New Roman" w:cstheme="minorHAnsi"/>
          <w:sz w:val="24"/>
          <w:szCs w:val="24"/>
          <w:lang w:val="en" w:eastAsia="en-GB"/>
        </w:rPr>
        <w:t>, like vandalism</w:t>
      </w:r>
    </w:p>
    <w:p w14:paraId="5DB15D90" w14:textId="77777777" w:rsidR="00AE0E7D" w:rsidRPr="009B08D2" w:rsidRDefault="00AE0E7D" w:rsidP="001A62FA">
      <w:pPr>
        <w:numPr>
          <w:ilvl w:val="0"/>
          <w:numId w:val="17"/>
        </w:numPr>
        <w:spacing w:before="100" w:beforeAutospacing="1" w:after="100" w:afterAutospacing="1"/>
        <w:rPr>
          <w:rFonts w:eastAsia="Times New Roman" w:cstheme="minorHAnsi"/>
          <w:sz w:val="24"/>
          <w:szCs w:val="24"/>
          <w:lang w:val="en" w:eastAsia="en-GB"/>
        </w:rPr>
      </w:pPr>
      <w:r w:rsidRPr="009B08D2">
        <w:rPr>
          <w:rFonts w:eastAsia="Times New Roman" w:cstheme="minorHAnsi"/>
          <w:sz w:val="24"/>
          <w:szCs w:val="24"/>
          <w:lang w:val="en" w:eastAsia="en-GB"/>
        </w:rPr>
        <w:t>attention seeking</w:t>
      </w:r>
    </w:p>
    <w:p w14:paraId="785F368D" w14:textId="77777777" w:rsidR="00AE0E7D" w:rsidRPr="009B08D2" w:rsidRDefault="00AE0E7D" w:rsidP="001A62FA">
      <w:pPr>
        <w:numPr>
          <w:ilvl w:val="0"/>
          <w:numId w:val="17"/>
        </w:numPr>
        <w:spacing w:before="100" w:beforeAutospacing="1" w:after="100" w:afterAutospacing="1"/>
        <w:rPr>
          <w:rFonts w:eastAsia="Times New Roman" w:cstheme="minorHAnsi"/>
          <w:sz w:val="24"/>
          <w:szCs w:val="24"/>
          <w:lang w:val="en" w:eastAsia="en-GB"/>
        </w:rPr>
      </w:pPr>
      <w:r w:rsidRPr="009B08D2">
        <w:rPr>
          <w:rFonts w:eastAsia="Times New Roman" w:cstheme="minorHAnsi"/>
          <w:sz w:val="24"/>
          <w:szCs w:val="24"/>
          <w:lang w:val="en" w:eastAsia="en-GB"/>
        </w:rPr>
        <w:t>bed-wetting, nightmares or insomnia</w:t>
      </w:r>
    </w:p>
    <w:p w14:paraId="77BCA5DF" w14:textId="77777777" w:rsidR="00AE0E7D" w:rsidRPr="009B08D2" w:rsidRDefault="00AE0E7D" w:rsidP="001A62FA">
      <w:pPr>
        <w:numPr>
          <w:ilvl w:val="0"/>
          <w:numId w:val="17"/>
        </w:numPr>
        <w:spacing w:before="100" w:beforeAutospacing="1" w:after="100" w:afterAutospacing="1"/>
        <w:rPr>
          <w:rFonts w:eastAsia="Times New Roman" w:cstheme="minorHAnsi"/>
          <w:sz w:val="24"/>
          <w:szCs w:val="24"/>
          <w:lang w:val="en" w:eastAsia="en-GB"/>
        </w:rPr>
      </w:pPr>
      <w:r w:rsidRPr="009B08D2">
        <w:rPr>
          <w:rFonts w:eastAsia="Times New Roman" w:cstheme="minorHAnsi"/>
          <w:sz w:val="24"/>
          <w:szCs w:val="24"/>
          <w:lang w:val="en" w:eastAsia="en-GB"/>
        </w:rPr>
        <w:t>constant or regular sickness, like colds, headaches and mouth ulcers</w:t>
      </w:r>
    </w:p>
    <w:p w14:paraId="1B345686" w14:textId="77777777" w:rsidR="00AE0E7D" w:rsidRPr="009B08D2" w:rsidRDefault="00AE0E7D" w:rsidP="001A62FA">
      <w:pPr>
        <w:numPr>
          <w:ilvl w:val="0"/>
          <w:numId w:val="17"/>
        </w:numPr>
        <w:spacing w:before="100" w:beforeAutospacing="1" w:after="100" w:afterAutospacing="1"/>
        <w:rPr>
          <w:rFonts w:eastAsia="Times New Roman" w:cstheme="minorHAnsi"/>
          <w:sz w:val="24"/>
          <w:szCs w:val="24"/>
          <w:lang w:val="en" w:eastAsia="en-GB"/>
        </w:rPr>
      </w:pPr>
      <w:r w:rsidRPr="009B08D2">
        <w:rPr>
          <w:rFonts w:eastAsia="Times New Roman" w:cstheme="minorHAnsi"/>
          <w:sz w:val="24"/>
          <w:szCs w:val="24"/>
          <w:lang w:val="en" w:eastAsia="en-GB"/>
        </w:rPr>
        <w:t>Anxiety, depression suicidal thoughts</w:t>
      </w:r>
    </w:p>
    <w:p w14:paraId="41E8058E" w14:textId="77777777" w:rsidR="00AE0E7D" w:rsidRPr="009B08D2" w:rsidRDefault="00AE0E7D" w:rsidP="001A62FA">
      <w:pPr>
        <w:numPr>
          <w:ilvl w:val="0"/>
          <w:numId w:val="17"/>
        </w:numPr>
        <w:spacing w:before="100" w:beforeAutospacing="1" w:after="100" w:afterAutospacing="1"/>
        <w:rPr>
          <w:rFonts w:eastAsia="Times New Roman" w:cstheme="minorHAnsi"/>
          <w:sz w:val="24"/>
          <w:szCs w:val="24"/>
          <w:lang w:val="en" w:eastAsia="en-GB"/>
        </w:rPr>
      </w:pPr>
      <w:r w:rsidRPr="009B08D2">
        <w:rPr>
          <w:rFonts w:eastAsia="Times New Roman" w:cstheme="minorHAnsi"/>
          <w:sz w:val="24"/>
          <w:szCs w:val="24"/>
          <w:lang w:val="en" w:eastAsia="en-GB"/>
        </w:rPr>
        <w:t xml:space="preserve">Drugs and alcohol abuse </w:t>
      </w:r>
    </w:p>
    <w:p w14:paraId="7D29FF3C" w14:textId="77777777" w:rsidR="00AE0E7D" w:rsidRPr="009B08D2" w:rsidRDefault="00AE0E7D" w:rsidP="001A62FA">
      <w:pPr>
        <w:numPr>
          <w:ilvl w:val="0"/>
          <w:numId w:val="17"/>
        </w:numPr>
        <w:spacing w:before="100" w:beforeAutospacing="1" w:after="100" w:afterAutospacing="1"/>
        <w:rPr>
          <w:rFonts w:eastAsia="Times New Roman" w:cstheme="minorHAnsi"/>
          <w:sz w:val="24"/>
          <w:szCs w:val="24"/>
          <w:lang w:val="en" w:eastAsia="en-GB"/>
        </w:rPr>
      </w:pPr>
      <w:r w:rsidRPr="009B08D2">
        <w:rPr>
          <w:rFonts w:eastAsia="Times New Roman" w:cstheme="minorHAnsi"/>
          <w:sz w:val="24"/>
          <w:szCs w:val="24"/>
          <w:lang w:val="en" w:eastAsia="en-GB"/>
        </w:rPr>
        <w:t>eating disorders</w:t>
      </w:r>
    </w:p>
    <w:p w14:paraId="4F319B27" w14:textId="77777777" w:rsidR="00AE0E7D" w:rsidRPr="009B08D2" w:rsidRDefault="00AE0E7D" w:rsidP="001A62FA">
      <w:pPr>
        <w:numPr>
          <w:ilvl w:val="0"/>
          <w:numId w:val="17"/>
        </w:numPr>
        <w:spacing w:before="100" w:beforeAutospacing="1" w:after="100" w:afterAutospacing="1"/>
        <w:rPr>
          <w:rFonts w:eastAsia="Times New Roman" w:cstheme="minorHAnsi"/>
          <w:sz w:val="24"/>
          <w:szCs w:val="24"/>
          <w:lang w:val="en" w:eastAsia="en-GB"/>
        </w:rPr>
      </w:pPr>
      <w:r w:rsidRPr="009B08D2">
        <w:rPr>
          <w:rFonts w:eastAsia="Times New Roman" w:cstheme="minorHAnsi"/>
          <w:sz w:val="24"/>
          <w:szCs w:val="24"/>
          <w:lang w:val="en" w:eastAsia="en-GB"/>
        </w:rPr>
        <w:t>problems in school or trouble learning</w:t>
      </w:r>
    </w:p>
    <w:p w14:paraId="3D1A18D6" w14:textId="77777777" w:rsidR="00AE0E7D" w:rsidRPr="009B08D2" w:rsidRDefault="00AE0E7D" w:rsidP="001A62FA">
      <w:pPr>
        <w:numPr>
          <w:ilvl w:val="0"/>
          <w:numId w:val="17"/>
        </w:numPr>
        <w:spacing w:before="100" w:beforeAutospacing="1" w:after="100" w:afterAutospacing="1"/>
        <w:rPr>
          <w:rFonts w:eastAsia="Times New Roman" w:cstheme="minorHAnsi"/>
          <w:sz w:val="24"/>
          <w:szCs w:val="24"/>
          <w:lang w:val="en" w:eastAsia="en-GB"/>
        </w:rPr>
      </w:pPr>
      <w:r w:rsidRPr="009B08D2">
        <w:rPr>
          <w:rFonts w:eastAsia="Times New Roman" w:cstheme="minorHAnsi"/>
          <w:sz w:val="24"/>
          <w:szCs w:val="24"/>
          <w:lang w:val="en" w:eastAsia="en-GB"/>
        </w:rPr>
        <w:t>tantrums</w:t>
      </w:r>
    </w:p>
    <w:p w14:paraId="2D379246" w14:textId="77777777" w:rsidR="00AE0E7D" w:rsidRPr="009B08D2" w:rsidRDefault="00AE0E7D" w:rsidP="001A62FA">
      <w:pPr>
        <w:numPr>
          <w:ilvl w:val="0"/>
          <w:numId w:val="17"/>
        </w:numPr>
        <w:spacing w:before="100" w:beforeAutospacing="1" w:after="100" w:afterAutospacing="1"/>
        <w:rPr>
          <w:rFonts w:eastAsia="Times New Roman" w:cstheme="minorHAnsi"/>
          <w:sz w:val="24"/>
          <w:szCs w:val="24"/>
          <w:lang w:val="en" w:eastAsia="en-GB"/>
        </w:rPr>
      </w:pPr>
      <w:r w:rsidRPr="009B08D2">
        <w:rPr>
          <w:rFonts w:eastAsia="Times New Roman" w:cstheme="minorHAnsi"/>
          <w:sz w:val="24"/>
          <w:szCs w:val="24"/>
          <w:lang w:val="en" w:eastAsia="en-GB"/>
        </w:rPr>
        <w:t>withdrawal</w:t>
      </w:r>
    </w:p>
    <w:p w14:paraId="47F35AAD" w14:textId="77777777" w:rsidR="00552E49" w:rsidRPr="00FD7062" w:rsidRDefault="00AE0E7D" w:rsidP="001A62FA">
      <w:pPr>
        <w:numPr>
          <w:ilvl w:val="0"/>
          <w:numId w:val="17"/>
        </w:numPr>
        <w:spacing w:before="100" w:beforeAutospacing="1" w:after="100" w:afterAutospacing="1"/>
        <w:rPr>
          <w:rFonts w:eastAsia="Times New Roman" w:cstheme="minorHAnsi"/>
          <w:sz w:val="24"/>
          <w:szCs w:val="24"/>
          <w:lang w:val="en" w:eastAsia="en-GB"/>
        </w:rPr>
      </w:pPr>
      <w:r w:rsidRPr="009B08D2">
        <w:rPr>
          <w:rFonts w:eastAsia="Times New Roman" w:cstheme="minorHAnsi"/>
          <w:sz w:val="24"/>
          <w:szCs w:val="24"/>
          <w:lang w:val="en" w:eastAsia="en-GB"/>
        </w:rPr>
        <w:t xml:space="preserve">truancy/frequent unexplained absences  </w:t>
      </w:r>
    </w:p>
    <w:p w14:paraId="5DEA711E" w14:textId="77777777" w:rsidR="00552E49" w:rsidRPr="009B08D2" w:rsidRDefault="00552E49" w:rsidP="001A62FA">
      <w:pPr>
        <w:pStyle w:val="Default"/>
        <w:rPr>
          <w:rFonts w:asciiTheme="minorHAnsi" w:hAnsiTheme="minorHAnsi" w:cstheme="minorHAnsi"/>
          <w:b/>
          <w:bCs/>
          <w:szCs w:val="22"/>
        </w:rPr>
      </w:pPr>
      <w:r w:rsidRPr="009B08D2">
        <w:rPr>
          <w:rFonts w:asciiTheme="minorHAnsi" w:hAnsiTheme="minorHAnsi" w:cstheme="minorHAnsi"/>
          <w:szCs w:val="22"/>
        </w:rPr>
        <w:t>The table below indicates the detail of the impact and risks f</w:t>
      </w:r>
      <w:r w:rsidR="008832D5">
        <w:rPr>
          <w:rFonts w:asciiTheme="minorHAnsi" w:hAnsiTheme="minorHAnsi" w:cstheme="minorHAnsi"/>
          <w:szCs w:val="22"/>
        </w:rPr>
        <w:t>or children</w:t>
      </w:r>
      <w:r w:rsidR="00A46556">
        <w:rPr>
          <w:rFonts w:asciiTheme="minorHAnsi" w:hAnsiTheme="minorHAnsi" w:cstheme="minorHAnsi"/>
          <w:szCs w:val="22"/>
        </w:rPr>
        <w:t xml:space="preserve"> and young people living with or experienced</w:t>
      </w:r>
      <w:r w:rsidR="008832D5">
        <w:rPr>
          <w:rFonts w:asciiTheme="minorHAnsi" w:hAnsiTheme="minorHAnsi" w:cstheme="minorHAnsi"/>
          <w:szCs w:val="22"/>
        </w:rPr>
        <w:t xml:space="preserve"> </w:t>
      </w:r>
      <w:r w:rsidRPr="009B08D2">
        <w:rPr>
          <w:rFonts w:asciiTheme="minorHAnsi" w:hAnsiTheme="minorHAnsi" w:cstheme="minorHAnsi"/>
          <w:szCs w:val="22"/>
        </w:rPr>
        <w:t>domestic abuse.</w:t>
      </w:r>
      <w:r w:rsidR="00B83146" w:rsidRPr="009B08D2">
        <w:rPr>
          <w:rFonts w:asciiTheme="minorHAnsi" w:hAnsiTheme="minorHAnsi" w:cstheme="minorHAnsi"/>
          <w:szCs w:val="22"/>
        </w:rPr>
        <w:t xml:space="preserve"> </w:t>
      </w:r>
      <w:r w:rsidRPr="009B08D2">
        <w:rPr>
          <w:rFonts w:asciiTheme="minorHAnsi" w:hAnsiTheme="minorHAnsi" w:cstheme="minorHAnsi"/>
          <w:szCs w:val="22"/>
        </w:rPr>
        <w:t xml:space="preserve"> It provides some of t</w:t>
      </w:r>
      <w:r w:rsidR="008832D5">
        <w:rPr>
          <w:rFonts w:asciiTheme="minorHAnsi" w:hAnsiTheme="minorHAnsi" w:cstheme="minorHAnsi"/>
          <w:szCs w:val="22"/>
        </w:rPr>
        <w:t>he signs and symptoms that educational</w:t>
      </w:r>
      <w:r w:rsidRPr="009B08D2">
        <w:rPr>
          <w:rFonts w:asciiTheme="minorHAnsi" w:hAnsiTheme="minorHAnsi" w:cstheme="minorHAnsi"/>
          <w:szCs w:val="22"/>
        </w:rPr>
        <w:t xml:space="preserve"> staff may recognise as a cause for concern and action. It also highlights some of the issues </w:t>
      </w:r>
      <w:r w:rsidR="008832D5" w:rsidRPr="009B08D2">
        <w:rPr>
          <w:rFonts w:asciiTheme="minorHAnsi" w:hAnsiTheme="minorHAnsi" w:cstheme="minorHAnsi"/>
          <w:szCs w:val="22"/>
        </w:rPr>
        <w:t xml:space="preserve">a </w:t>
      </w:r>
      <w:r w:rsidR="008832D5">
        <w:rPr>
          <w:rFonts w:asciiTheme="minorHAnsi" w:hAnsiTheme="minorHAnsi" w:cstheme="minorHAnsi"/>
          <w:szCs w:val="22"/>
        </w:rPr>
        <w:t xml:space="preserve">child and </w:t>
      </w:r>
      <w:r w:rsidRPr="009B08D2">
        <w:rPr>
          <w:rFonts w:asciiTheme="minorHAnsi" w:hAnsiTheme="minorHAnsi" w:cstheme="minorHAnsi"/>
          <w:szCs w:val="22"/>
        </w:rPr>
        <w:t>young person is experiencing that require support.</w:t>
      </w:r>
    </w:p>
    <w:p w14:paraId="060276AD" w14:textId="77777777" w:rsidR="004D024B" w:rsidRPr="00A2161D" w:rsidRDefault="004D024B" w:rsidP="004D024B">
      <w:pPr>
        <w:rPr>
          <w:rFonts w:ascii="Arial" w:hAnsi="Arial" w:cs="Arial"/>
        </w:rPr>
      </w:pPr>
    </w:p>
    <w:tbl>
      <w:tblPr>
        <w:tblStyle w:val="TableGrid"/>
        <w:tblW w:w="0" w:type="auto"/>
        <w:tblLook w:val="04A0" w:firstRow="1" w:lastRow="0" w:firstColumn="1" w:lastColumn="0" w:noHBand="0" w:noVBand="1"/>
      </w:tblPr>
      <w:tblGrid>
        <w:gridCol w:w="4503"/>
        <w:gridCol w:w="4394"/>
      </w:tblGrid>
      <w:tr w:rsidR="004D024B" w:rsidRPr="00A2161D" w14:paraId="543E0A7B" w14:textId="77777777" w:rsidTr="001C2CCA">
        <w:tc>
          <w:tcPr>
            <w:tcW w:w="4503" w:type="dxa"/>
          </w:tcPr>
          <w:tbl>
            <w:tblPr>
              <w:tblW w:w="0" w:type="auto"/>
              <w:tblBorders>
                <w:top w:val="nil"/>
                <w:left w:val="nil"/>
                <w:bottom w:val="nil"/>
                <w:right w:val="nil"/>
              </w:tblBorders>
              <w:tblLook w:val="0000" w:firstRow="0" w:lastRow="0" w:firstColumn="0" w:lastColumn="0" w:noHBand="0" w:noVBand="0"/>
            </w:tblPr>
            <w:tblGrid>
              <w:gridCol w:w="4287"/>
            </w:tblGrid>
            <w:tr w:rsidR="004D024B" w:rsidRPr="009B08D2" w14:paraId="45FF728F" w14:textId="77777777" w:rsidTr="001C2CCA">
              <w:trPr>
                <w:trHeight w:val="214"/>
              </w:trPr>
              <w:tc>
                <w:tcPr>
                  <w:tcW w:w="0" w:type="auto"/>
                </w:tcPr>
                <w:p w14:paraId="278F781B" w14:textId="77777777" w:rsidR="004D024B" w:rsidRPr="001A62FA" w:rsidRDefault="004D024B" w:rsidP="001C2CCA">
                  <w:pPr>
                    <w:autoSpaceDE w:val="0"/>
                    <w:autoSpaceDN w:val="0"/>
                    <w:adjustRightInd w:val="0"/>
                    <w:spacing w:after="0" w:line="240" w:lineRule="auto"/>
                    <w:rPr>
                      <w:rFonts w:cstheme="minorHAnsi"/>
                      <w:color w:val="000000"/>
                    </w:rPr>
                  </w:pPr>
                  <w:r w:rsidRPr="001A62FA">
                    <w:rPr>
                      <w:rFonts w:cstheme="minorHAnsi"/>
                      <w:b/>
                      <w:bCs/>
                      <w:color w:val="000000"/>
                    </w:rPr>
                    <w:t xml:space="preserve">When </w:t>
                  </w:r>
                  <w:r w:rsidRPr="001A62FA">
                    <w:rPr>
                      <w:rFonts w:cstheme="minorHAnsi"/>
                      <w:b/>
                      <w:bCs/>
                      <w:color w:val="000000"/>
                      <w:u w:val="single"/>
                    </w:rPr>
                    <w:t>Living</w:t>
                  </w:r>
                  <w:r w:rsidR="001A62FA" w:rsidRPr="001A62FA">
                    <w:rPr>
                      <w:rFonts w:cstheme="minorHAnsi"/>
                      <w:b/>
                      <w:bCs/>
                      <w:color w:val="000000"/>
                    </w:rPr>
                    <w:t xml:space="preserve"> with Domestic Violence and</w:t>
                  </w:r>
                  <w:r w:rsidRPr="001A62FA">
                    <w:rPr>
                      <w:rFonts w:cstheme="minorHAnsi"/>
                      <w:b/>
                      <w:bCs/>
                      <w:color w:val="000000"/>
                    </w:rPr>
                    <w:t xml:space="preserve"> Abuse: </w:t>
                  </w:r>
                </w:p>
              </w:tc>
            </w:tr>
          </w:tbl>
          <w:p w14:paraId="73DAAE1D" w14:textId="77777777" w:rsidR="004D024B" w:rsidRPr="009B08D2" w:rsidRDefault="004D024B" w:rsidP="001C2CCA">
            <w:pPr>
              <w:rPr>
                <w:rFonts w:cstheme="minorHAnsi"/>
              </w:rPr>
            </w:pPr>
          </w:p>
        </w:tc>
        <w:tc>
          <w:tcPr>
            <w:tcW w:w="4394" w:type="dxa"/>
          </w:tcPr>
          <w:p w14:paraId="27568A65" w14:textId="77777777" w:rsidR="004D024B" w:rsidRPr="001A62FA" w:rsidRDefault="004D024B" w:rsidP="001C2CCA">
            <w:pPr>
              <w:pStyle w:val="Default"/>
              <w:rPr>
                <w:rFonts w:asciiTheme="minorHAnsi" w:hAnsiTheme="minorHAnsi" w:cstheme="minorHAnsi"/>
                <w:sz w:val="22"/>
                <w:szCs w:val="22"/>
              </w:rPr>
            </w:pPr>
            <w:r w:rsidRPr="001A62FA">
              <w:rPr>
                <w:rFonts w:asciiTheme="minorHAnsi" w:hAnsiTheme="minorHAnsi" w:cstheme="minorHAnsi"/>
                <w:b/>
                <w:bCs/>
                <w:sz w:val="22"/>
                <w:szCs w:val="22"/>
              </w:rPr>
              <w:t xml:space="preserve">When </w:t>
            </w:r>
            <w:r w:rsidRPr="001A62FA">
              <w:rPr>
                <w:rFonts w:asciiTheme="minorHAnsi" w:hAnsiTheme="minorHAnsi" w:cstheme="minorHAnsi"/>
                <w:b/>
                <w:bCs/>
                <w:sz w:val="22"/>
                <w:szCs w:val="22"/>
                <w:u w:val="single"/>
              </w:rPr>
              <w:t>Leaving</w:t>
            </w:r>
            <w:r w:rsidRPr="001A62FA">
              <w:rPr>
                <w:rFonts w:asciiTheme="minorHAnsi" w:hAnsiTheme="minorHAnsi" w:cstheme="minorHAnsi"/>
                <w:b/>
                <w:bCs/>
                <w:sz w:val="22"/>
                <w:szCs w:val="22"/>
              </w:rPr>
              <w:t xml:space="preserve"> Domestic Violence and Abuse:</w:t>
            </w:r>
          </w:p>
          <w:p w14:paraId="3E0801E9" w14:textId="77777777" w:rsidR="004D024B" w:rsidRPr="009B08D2" w:rsidRDefault="004D024B" w:rsidP="001C2CCA">
            <w:pPr>
              <w:rPr>
                <w:rFonts w:cstheme="minorHAnsi"/>
              </w:rPr>
            </w:pPr>
          </w:p>
        </w:tc>
      </w:tr>
      <w:tr w:rsidR="004D024B" w:rsidRPr="00A2161D" w14:paraId="026866CE" w14:textId="77777777" w:rsidTr="001C2CCA">
        <w:tc>
          <w:tcPr>
            <w:tcW w:w="8897" w:type="dxa"/>
            <w:gridSpan w:val="2"/>
          </w:tcPr>
          <w:p w14:paraId="6B24EB6B" w14:textId="77777777" w:rsidR="004D024B" w:rsidRPr="009B08D2" w:rsidRDefault="004D024B" w:rsidP="001C2CCA">
            <w:pPr>
              <w:jc w:val="center"/>
              <w:rPr>
                <w:rFonts w:cstheme="minorHAnsi"/>
                <w:b/>
              </w:rPr>
            </w:pPr>
            <w:r w:rsidRPr="009B08D2">
              <w:rPr>
                <w:rFonts w:cstheme="minorHAnsi"/>
                <w:b/>
              </w:rPr>
              <w:t>Safety</w:t>
            </w:r>
          </w:p>
        </w:tc>
      </w:tr>
      <w:tr w:rsidR="004D024B" w:rsidRPr="00A2161D" w14:paraId="53AF0AB0" w14:textId="77777777" w:rsidTr="001C2CCA">
        <w:tc>
          <w:tcPr>
            <w:tcW w:w="4503" w:type="dxa"/>
          </w:tcPr>
          <w:p w14:paraId="7A3C94EB" w14:textId="77777777" w:rsidR="004D024B" w:rsidRPr="009B08D2" w:rsidRDefault="004D024B" w:rsidP="001C2CCA">
            <w:pPr>
              <w:pStyle w:val="Default"/>
              <w:rPr>
                <w:rFonts w:asciiTheme="minorHAnsi" w:hAnsiTheme="minorHAnsi" w:cstheme="minorHAnsi"/>
                <w:color w:val="auto"/>
                <w:sz w:val="22"/>
                <w:szCs w:val="22"/>
              </w:rPr>
            </w:pPr>
          </w:p>
          <w:p w14:paraId="012A0266" w14:textId="77777777" w:rsidR="004D024B" w:rsidRPr="001A62FA" w:rsidRDefault="004D024B" w:rsidP="001C2CCA">
            <w:pPr>
              <w:pStyle w:val="Default"/>
              <w:numPr>
                <w:ilvl w:val="0"/>
                <w:numId w:val="6"/>
              </w:numPr>
              <w:rPr>
                <w:rFonts w:asciiTheme="minorHAnsi" w:hAnsiTheme="minorHAnsi" w:cstheme="minorHAnsi"/>
                <w:sz w:val="22"/>
                <w:szCs w:val="22"/>
              </w:rPr>
            </w:pPr>
            <w:r w:rsidRPr="001A62FA">
              <w:rPr>
                <w:rFonts w:asciiTheme="minorHAnsi" w:hAnsiTheme="minorHAnsi" w:cstheme="minorHAnsi"/>
                <w:sz w:val="22"/>
                <w:szCs w:val="22"/>
              </w:rPr>
              <w:t xml:space="preserve">Injury/threats if attempts to intervene </w:t>
            </w:r>
          </w:p>
          <w:p w14:paraId="43AAB362" w14:textId="77777777" w:rsidR="004D024B" w:rsidRPr="001A62FA" w:rsidRDefault="004D024B" w:rsidP="001C2CCA">
            <w:pPr>
              <w:pStyle w:val="Default"/>
              <w:numPr>
                <w:ilvl w:val="0"/>
                <w:numId w:val="5"/>
              </w:numPr>
              <w:rPr>
                <w:rFonts w:asciiTheme="minorHAnsi" w:hAnsiTheme="minorHAnsi" w:cstheme="minorHAnsi"/>
                <w:sz w:val="22"/>
                <w:szCs w:val="22"/>
              </w:rPr>
            </w:pPr>
            <w:r w:rsidRPr="001A62FA">
              <w:rPr>
                <w:rFonts w:asciiTheme="minorHAnsi" w:hAnsiTheme="minorHAnsi" w:cstheme="minorHAnsi"/>
                <w:sz w:val="22"/>
                <w:szCs w:val="22"/>
              </w:rPr>
              <w:t xml:space="preserve">Having to leave the house to get help or be safe </w:t>
            </w:r>
          </w:p>
          <w:p w14:paraId="06B09684" w14:textId="77777777" w:rsidR="004D024B" w:rsidRPr="001A62FA" w:rsidRDefault="004D024B" w:rsidP="001C2CCA">
            <w:pPr>
              <w:pStyle w:val="Default"/>
              <w:numPr>
                <w:ilvl w:val="0"/>
                <w:numId w:val="5"/>
              </w:numPr>
              <w:rPr>
                <w:rFonts w:asciiTheme="minorHAnsi" w:hAnsiTheme="minorHAnsi" w:cstheme="minorHAnsi"/>
                <w:sz w:val="22"/>
                <w:szCs w:val="22"/>
              </w:rPr>
            </w:pPr>
            <w:r w:rsidRPr="001A62FA">
              <w:rPr>
                <w:rFonts w:asciiTheme="minorHAnsi" w:hAnsiTheme="minorHAnsi" w:cstheme="minorHAnsi"/>
                <w:sz w:val="22"/>
                <w:szCs w:val="22"/>
              </w:rPr>
              <w:t xml:space="preserve">Running away </w:t>
            </w:r>
          </w:p>
          <w:p w14:paraId="3F8AF1B6" w14:textId="77777777" w:rsidR="004D024B" w:rsidRPr="001A62FA" w:rsidRDefault="004D024B" w:rsidP="001C2CCA">
            <w:pPr>
              <w:pStyle w:val="Default"/>
              <w:numPr>
                <w:ilvl w:val="0"/>
                <w:numId w:val="5"/>
              </w:numPr>
              <w:rPr>
                <w:rFonts w:asciiTheme="minorHAnsi" w:hAnsiTheme="minorHAnsi" w:cstheme="minorHAnsi"/>
                <w:sz w:val="22"/>
                <w:szCs w:val="22"/>
              </w:rPr>
            </w:pPr>
            <w:r w:rsidRPr="001A62FA">
              <w:rPr>
                <w:rFonts w:asciiTheme="minorHAnsi" w:hAnsiTheme="minorHAnsi" w:cstheme="minorHAnsi"/>
                <w:sz w:val="22"/>
                <w:szCs w:val="22"/>
              </w:rPr>
              <w:t xml:space="preserve">Being injured before birth, or as baby </w:t>
            </w:r>
          </w:p>
          <w:p w14:paraId="5067AFF4" w14:textId="77777777" w:rsidR="004D024B" w:rsidRPr="001A62FA" w:rsidRDefault="004D024B" w:rsidP="001C2CCA">
            <w:pPr>
              <w:pStyle w:val="Default"/>
              <w:numPr>
                <w:ilvl w:val="0"/>
                <w:numId w:val="5"/>
              </w:numPr>
              <w:rPr>
                <w:rFonts w:asciiTheme="minorHAnsi" w:hAnsiTheme="minorHAnsi" w:cstheme="minorHAnsi"/>
                <w:sz w:val="22"/>
                <w:szCs w:val="22"/>
              </w:rPr>
            </w:pPr>
            <w:r w:rsidRPr="001A62FA">
              <w:rPr>
                <w:rFonts w:asciiTheme="minorHAnsi" w:hAnsiTheme="minorHAnsi" w:cstheme="minorHAnsi"/>
                <w:sz w:val="22"/>
                <w:szCs w:val="22"/>
              </w:rPr>
              <w:t xml:space="preserve">Self-harming in order to cope </w:t>
            </w:r>
          </w:p>
          <w:p w14:paraId="34D5FF81" w14:textId="77777777" w:rsidR="004D024B" w:rsidRPr="009B08D2" w:rsidRDefault="004D024B" w:rsidP="001C2CCA">
            <w:pPr>
              <w:rPr>
                <w:rFonts w:cstheme="minorHAnsi"/>
              </w:rPr>
            </w:pPr>
          </w:p>
        </w:tc>
        <w:tc>
          <w:tcPr>
            <w:tcW w:w="4394" w:type="dxa"/>
          </w:tcPr>
          <w:p w14:paraId="10B7C5DE" w14:textId="77777777" w:rsidR="004D024B" w:rsidRPr="009B08D2" w:rsidRDefault="004D024B" w:rsidP="001C2CCA">
            <w:pPr>
              <w:rPr>
                <w:rFonts w:cstheme="minorHAnsi"/>
              </w:rPr>
            </w:pPr>
          </w:p>
          <w:p w14:paraId="752E8C7E" w14:textId="77777777" w:rsidR="004D024B" w:rsidRPr="001A62FA" w:rsidRDefault="004D024B" w:rsidP="001C2CCA">
            <w:pPr>
              <w:pStyle w:val="Default"/>
              <w:numPr>
                <w:ilvl w:val="0"/>
                <w:numId w:val="5"/>
              </w:numPr>
              <w:rPr>
                <w:rFonts w:asciiTheme="minorHAnsi" w:hAnsiTheme="minorHAnsi" w:cstheme="minorHAnsi"/>
                <w:sz w:val="22"/>
                <w:szCs w:val="22"/>
              </w:rPr>
            </w:pPr>
            <w:r w:rsidRPr="001A62FA">
              <w:rPr>
                <w:rFonts w:asciiTheme="minorHAnsi" w:hAnsiTheme="minorHAnsi" w:cstheme="minorHAnsi"/>
                <w:sz w:val="22"/>
                <w:szCs w:val="22"/>
              </w:rPr>
              <w:t>Continued threat from abuser</w:t>
            </w:r>
          </w:p>
          <w:p w14:paraId="15D0BC7B" w14:textId="77777777" w:rsidR="004D024B" w:rsidRPr="001A62FA" w:rsidRDefault="004D024B" w:rsidP="001C2CCA">
            <w:pPr>
              <w:pStyle w:val="Default"/>
              <w:numPr>
                <w:ilvl w:val="0"/>
                <w:numId w:val="5"/>
              </w:numPr>
              <w:rPr>
                <w:rFonts w:asciiTheme="minorHAnsi" w:hAnsiTheme="minorHAnsi" w:cstheme="minorHAnsi"/>
                <w:sz w:val="22"/>
                <w:szCs w:val="22"/>
              </w:rPr>
            </w:pPr>
            <w:r w:rsidRPr="001A62FA">
              <w:rPr>
                <w:rFonts w:asciiTheme="minorHAnsi" w:hAnsiTheme="minorHAnsi" w:cstheme="minorHAnsi"/>
                <w:sz w:val="22"/>
                <w:szCs w:val="22"/>
              </w:rPr>
              <w:t xml:space="preserve">Continued contact with abusive parent through a ‘Contact order’ </w:t>
            </w:r>
          </w:p>
          <w:p w14:paraId="03DB7428" w14:textId="77777777" w:rsidR="004D024B" w:rsidRPr="001A62FA" w:rsidRDefault="004D024B" w:rsidP="001C2CCA">
            <w:pPr>
              <w:pStyle w:val="Default"/>
              <w:numPr>
                <w:ilvl w:val="0"/>
                <w:numId w:val="5"/>
              </w:numPr>
              <w:rPr>
                <w:rFonts w:asciiTheme="minorHAnsi" w:hAnsiTheme="minorHAnsi" w:cstheme="minorHAnsi"/>
                <w:sz w:val="22"/>
                <w:szCs w:val="22"/>
              </w:rPr>
            </w:pPr>
            <w:r w:rsidRPr="001A62FA">
              <w:rPr>
                <w:rFonts w:asciiTheme="minorHAnsi" w:hAnsiTheme="minorHAnsi" w:cstheme="minorHAnsi"/>
                <w:sz w:val="22"/>
                <w:szCs w:val="22"/>
              </w:rPr>
              <w:t>Greater risk to health and safety when in temporary accommodation</w:t>
            </w:r>
          </w:p>
          <w:p w14:paraId="1503E239" w14:textId="77777777" w:rsidR="004D024B" w:rsidRPr="001A62FA" w:rsidRDefault="004D024B" w:rsidP="001C2CCA">
            <w:pPr>
              <w:pStyle w:val="Default"/>
              <w:numPr>
                <w:ilvl w:val="0"/>
                <w:numId w:val="5"/>
              </w:numPr>
              <w:rPr>
                <w:rFonts w:asciiTheme="minorHAnsi" w:hAnsiTheme="minorHAnsi" w:cstheme="minorHAnsi"/>
                <w:sz w:val="22"/>
                <w:szCs w:val="22"/>
              </w:rPr>
            </w:pPr>
            <w:r w:rsidRPr="001A62FA">
              <w:rPr>
                <w:rFonts w:asciiTheme="minorHAnsi" w:hAnsiTheme="minorHAnsi" w:cstheme="minorHAnsi"/>
                <w:sz w:val="22"/>
                <w:szCs w:val="22"/>
              </w:rPr>
              <w:t>At greater risk of being killed at this point or recently separated</w:t>
            </w:r>
          </w:p>
          <w:p w14:paraId="510A6751" w14:textId="77777777" w:rsidR="001A62FA" w:rsidRPr="009B08D2" w:rsidRDefault="001A62FA" w:rsidP="001A62FA">
            <w:pPr>
              <w:pStyle w:val="Default"/>
              <w:ind w:left="720"/>
              <w:rPr>
                <w:rFonts w:asciiTheme="minorHAnsi" w:hAnsiTheme="minorHAnsi" w:cstheme="minorHAnsi"/>
                <w:sz w:val="22"/>
                <w:szCs w:val="22"/>
              </w:rPr>
            </w:pPr>
          </w:p>
          <w:p w14:paraId="172A7AA0" w14:textId="77777777" w:rsidR="004D024B" w:rsidRPr="009B08D2" w:rsidRDefault="004D024B" w:rsidP="001C2CCA">
            <w:pPr>
              <w:ind w:firstLine="720"/>
              <w:rPr>
                <w:rFonts w:cstheme="minorHAnsi"/>
              </w:rPr>
            </w:pPr>
          </w:p>
        </w:tc>
      </w:tr>
      <w:tr w:rsidR="004D024B" w:rsidRPr="00A2161D" w14:paraId="338B269B" w14:textId="77777777" w:rsidTr="001C2CCA">
        <w:tc>
          <w:tcPr>
            <w:tcW w:w="8897" w:type="dxa"/>
            <w:gridSpan w:val="2"/>
          </w:tcPr>
          <w:p w14:paraId="7D39F579" w14:textId="77777777" w:rsidR="004D024B" w:rsidRPr="009B08D2" w:rsidRDefault="004D024B" w:rsidP="001C2CCA">
            <w:pPr>
              <w:jc w:val="center"/>
              <w:rPr>
                <w:rFonts w:cstheme="minorHAnsi"/>
                <w:b/>
              </w:rPr>
            </w:pPr>
            <w:r w:rsidRPr="009B08D2">
              <w:rPr>
                <w:rFonts w:cstheme="minorHAnsi"/>
                <w:b/>
              </w:rPr>
              <w:lastRenderedPageBreak/>
              <w:t xml:space="preserve">Education </w:t>
            </w:r>
          </w:p>
        </w:tc>
      </w:tr>
      <w:tr w:rsidR="004D024B" w:rsidRPr="00A2161D" w14:paraId="092F4A74" w14:textId="77777777" w:rsidTr="001C2CCA">
        <w:trPr>
          <w:trHeight w:val="3151"/>
        </w:trPr>
        <w:tc>
          <w:tcPr>
            <w:tcW w:w="4503" w:type="dxa"/>
          </w:tcPr>
          <w:p w14:paraId="7C54E7B0" w14:textId="77777777" w:rsidR="004D024B" w:rsidRPr="009B08D2" w:rsidRDefault="004D024B" w:rsidP="001C2CCA">
            <w:pPr>
              <w:pStyle w:val="Default"/>
              <w:numPr>
                <w:ilvl w:val="0"/>
                <w:numId w:val="7"/>
              </w:numPr>
              <w:rPr>
                <w:rFonts w:asciiTheme="minorHAnsi" w:hAnsiTheme="minorHAnsi" w:cstheme="minorHAnsi"/>
                <w:sz w:val="22"/>
                <w:szCs w:val="22"/>
              </w:rPr>
            </w:pPr>
            <w:r w:rsidRPr="009B08D2">
              <w:rPr>
                <w:rFonts w:asciiTheme="minorHAnsi" w:hAnsiTheme="minorHAnsi" w:cstheme="minorHAnsi"/>
                <w:sz w:val="22"/>
                <w:szCs w:val="22"/>
              </w:rPr>
              <w:t xml:space="preserve">Erratic school attendance </w:t>
            </w:r>
          </w:p>
          <w:p w14:paraId="604953E8" w14:textId="77777777" w:rsidR="004D024B" w:rsidRPr="009B08D2" w:rsidRDefault="004D024B" w:rsidP="001C2CCA">
            <w:pPr>
              <w:pStyle w:val="Default"/>
              <w:numPr>
                <w:ilvl w:val="0"/>
                <w:numId w:val="7"/>
              </w:numPr>
              <w:rPr>
                <w:rFonts w:asciiTheme="minorHAnsi" w:hAnsiTheme="minorHAnsi" w:cstheme="minorHAnsi"/>
                <w:sz w:val="22"/>
                <w:szCs w:val="22"/>
              </w:rPr>
            </w:pPr>
            <w:r w:rsidRPr="009B08D2">
              <w:rPr>
                <w:rFonts w:asciiTheme="minorHAnsi" w:hAnsiTheme="minorHAnsi" w:cstheme="minorHAnsi"/>
                <w:sz w:val="22"/>
                <w:szCs w:val="22"/>
              </w:rPr>
              <w:t xml:space="preserve">Late to school </w:t>
            </w:r>
          </w:p>
          <w:p w14:paraId="7824C69E" w14:textId="77777777" w:rsidR="004D024B" w:rsidRPr="009B08D2" w:rsidRDefault="004D024B" w:rsidP="001C2CCA">
            <w:pPr>
              <w:pStyle w:val="Default"/>
              <w:numPr>
                <w:ilvl w:val="0"/>
                <w:numId w:val="7"/>
              </w:numPr>
              <w:rPr>
                <w:rFonts w:asciiTheme="minorHAnsi" w:hAnsiTheme="minorHAnsi" w:cstheme="minorHAnsi"/>
                <w:sz w:val="22"/>
                <w:szCs w:val="22"/>
              </w:rPr>
            </w:pPr>
            <w:r w:rsidRPr="009B08D2">
              <w:rPr>
                <w:rFonts w:asciiTheme="minorHAnsi" w:hAnsiTheme="minorHAnsi" w:cstheme="minorHAnsi"/>
                <w:sz w:val="22"/>
                <w:szCs w:val="22"/>
              </w:rPr>
              <w:t xml:space="preserve">Attending school when ill because they do not want to be at home </w:t>
            </w:r>
          </w:p>
          <w:p w14:paraId="35E48559" w14:textId="77777777" w:rsidR="004D024B" w:rsidRPr="009B08D2" w:rsidRDefault="004D024B" w:rsidP="001C2CCA">
            <w:pPr>
              <w:pStyle w:val="Default"/>
              <w:numPr>
                <w:ilvl w:val="0"/>
                <w:numId w:val="7"/>
              </w:numPr>
              <w:rPr>
                <w:rFonts w:asciiTheme="minorHAnsi" w:hAnsiTheme="minorHAnsi" w:cstheme="minorHAnsi"/>
                <w:sz w:val="22"/>
                <w:szCs w:val="22"/>
              </w:rPr>
            </w:pPr>
            <w:r w:rsidRPr="009B08D2">
              <w:rPr>
                <w:rFonts w:asciiTheme="minorHAnsi" w:hAnsiTheme="minorHAnsi" w:cstheme="minorHAnsi"/>
                <w:sz w:val="22"/>
                <w:szCs w:val="22"/>
              </w:rPr>
              <w:t>Faking illness to stay at home to protect abused parent/carer</w:t>
            </w:r>
          </w:p>
          <w:p w14:paraId="1ADC7B2E" w14:textId="77777777" w:rsidR="004D024B" w:rsidRPr="009B08D2" w:rsidRDefault="004D024B" w:rsidP="001C2CCA">
            <w:pPr>
              <w:pStyle w:val="Default"/>
              <w:numPr>
                <w:ilvl w:val="0"/>
                <w:numId w:val="7"/>
              </w:numPr>
              <w:rPr>
                <w:rFonts w:asciiTheme="minorHAnsi" w:hAnsiTheme="minorHAnsi" w:cstheme="minorHAnsi"/>
                <w:sz w:val="22"/>
                <w:szCs w:val="22"/>
              </w:rPr>
            </w:pPr>
            <w:r w:rsidRPr="009B08D2">
              <w:rPr>
                <w:rFonts w:asciiTheme="minorHAnsi" w:hAnsiTheme="minorHAnsi" w:cstheme="minorHAnsi"/>
                <w:sz w:val="22"/>
                <w:szCs w:val="22"/>
              </w:rPr>
              <w:t xml:space="preserve">Disturbed sleep leading to a loss of concentration </w:t>
            </w:r>
          </w:p>
          <w:p w14:paraId="176E5101" w14:textId="77777777" w:rsidR="004D024B" w:rsidRPr="009B08D2" w:rsidRDefault="004D024B" w:rsidP="001C2CCA">
            <w:pPr>
              <w:pStyle w:val="Default"/>
              <w:numPr>
                <w:ilvl w:val="0"/>
                <w:numId w:val="7"/>
              </w:numPr>
              <w:rPr>
                <w:rFonts w:asciiTheme="minorHAnsi" w:hAnsiTheme="minorHAnsi" w:cstheme="minorHAnsi"/>
                <w:sz w:val="22"/>
                <w:szCs w:val="22"/>
              </w:rPr>
            </w:pPr>
            <w:r w:rsidRPr="009B08D2">
              <w:rPr>
                <w:rFonts w:asciiTheme="minorHAnsi" w:hAnsiTheme="minorHAnsi" w:cstheme="minorHAnsi"/>
                <w:sz w:val="22"/>
                <w:szCs w:val="22"/>
              </w:rPr>
              <w:t xml:space="preserve">Unable to complete homework </w:t>
            </w:r>
          </w:p>
          <w:p w14:paraId="7E265D2A" w14:textId="77777777" w:rsidR="004D024B" w:rsidRPr="009B08D2" w:rsidRDefault="004D024B" w:rsidP="001C2CCA">
            <w:pPr>
              <w:pStyle w:val="Default"/>
              <w:numPr>
                <w:ilvl w:val="0"/>
                <w:numId w:val="7"/>
              </w:numPr>
              <w:rPr>
                <w:rFonts w:asciiTheme="minorHAnsi" w:hAnsiTheme="minorHAnsi" w:cstheme="minorHAnsi"/>
                <w:sz w:val="22"/>
                <w:szCs w:val="22"/>
              </w:rPr>
            </w:pPr>
            <w:r w:rsidRPr="009B08D2">
              <w:rPr>
                <w:rFonts w:asciiTheme="minorHAnsi" w:hAnsiTheme="minorHAnsi" w:cstheme="minorHAnsi"/>
                <w:sz w:val="22"/>
                <w:szCs w:val="22"/>
              </w:rPr>
              <w:t xml:space="preserve">Concentrating extra hard to escape </w:t>
            </w:r>
          </w:p>
          <w:p w14:paraId="20D1113E" w14:textId="77777777" w:rsidR="004D024B" w:rsidRPr="009B08D2" w:rsidRDefault="004D024B" w:rsidP="001C2CCA">
            <w:pPr>
              <w:pStyle w:val="Default"/>
              <w:numPr>
                <w:ilvl w:val="0"/>
                <w:numId w:val="7"/>
              </w:numPr>
              <w:rPr>
                <w:rFonts w:asciiTheme="minorHAnsi" w:hAnsiTheme="minorHAnsi" w:cstheme="minorHAnsi"/>
                <w:sz w:val="22"/>
                <w:szCs w:val="22"/>
              </w:rPr>
            </w:pPr>
            <w:r w:rsidRPr="009B08D2">
              <w:rPr>
                <w:rFonts w:asciiTheme="minorHAnsi" w:hAnsiTheme="minorHAnsi" w:cstheme="minorHAnsi"/>
                <w:sz w:val="22"/>
                <w:szCs w:val="22"/>
              </w:rPr>
              <w:t>Not being able to take part in extra-curricular activities</w:t>
            </w:r>
          </w:p>
          <w:p w14:paraId="0F8F2A1A" w14:textId="77777777" w:rsidR="004D024B" w:rsidRPr="009B08D2" w:rsidRDefault="004D024B" w:rsidP="001C2CCA">
            <w:pPr>
              <w:rPr>
                <w:rFonts w:cstheme="minorHAnsi"/>
              </w:rPr>
            </w:pPr>
          </w:p>
        </w:tc>
        <w:tc>
          <w:tcPr>
            <w:tcW w:w="4394" w:type="dxa"/>
          </w:tcPr>
          <w:p w14:paraId="024EF23A" w14:textId="77777777" w:rsidR="004D024B" w:rsidRPr="009B08D2" w:rsidRDefault="004D024B" w:rsidP="001C2CCA">
            <w:pPr>
              <w:pStyle w:val="Default"/>
              <w:numPr>
                <w:ilvl w:val="0"/>
                <w:numId w:val="7"/>
              </w:numPr>
              <w:rPr>
                <w:rFonts w:asciiTheme="minorHAnsi" w:hAnsiTheme="minorHAnsi" w:cstheme="minorHAnsi"/>
                <w:sz w:val="22"/>
                <w:szCs w:val="22"/>
              </w:rPr>
            </w:pPr>
            <w:r w:rsidRPr="009B08D2">
              <w:rPr>
                <w:rFonts w:asciiTheme="minorHAnsi" w:hAnsiTheme="minorHAnsi" w:cstheme="minorHAnsi"/>
                <w:sz w:val="22"/>
                <w:szCs w:val="22"/>
              </w:rPr>
              <w:t xml:space="preserve">Disturbed sleep leading to a loss of concentration </w:t>
            </w:r>
          </w:p>
          <w:p w14:paraId="29AF5930" w14:textId="77777777" w:rsidR="004D024B" w:rsidRPr="009B08D2" w:rsidRDefault="004D024B" w:rsidP="001C2CCA">
            <w:pPr>
              <w:pStyle w:val="Default"/>
              <w:numPr>
                <w:ilvl w:val="0"/>
                <w:numId w:val="7"/>
              </w:numPr>
              <w:rPr>
                <w:rFonts w:asciiTheme="minorHAnsi" w:hAnsiTheme="minorHAnsi" w:cstheme="minorHAnsi"/>
                <w:sz w:val="22"/>
                <w:szCs w:val="22"/>
              </w:rPr>
            </w:pPr>
            <w:r w:rsidRPr="009B08D2">
              <w:rPr>
                <w:rFonts w:asciiTheme="minorHAnsi" w:hAnsiTheme="minorHAnsi" w:cstheme="minorHAnsi"/>
                <w:sz w:val="22"/>
                <w:szCs w:val="22"/>
              </w:rPr>
              <w:t xml:space="preserve">Not getting a new school place </w:t>
            </w:r>
          </w:p>
          <w:p w14:paraId="46FD502B" w14:textId="77777777" w:rsidR="004D024B" w:rsidRPr="009B08D2" w:rsidRDefault="004D024B" w:rsidP="001C2CCA">
            <w:pPr>
              <w:pStyle w:val="Default"/>
              <w:numPr>
                <w:ilvl w:val="0"/>
                <w:numId w:val="7"/>
              </w:numPr>
              <w:rPr>
                <w:rFonts w:asciiTheme="minorHAnsi" w:hAnsiTheme="minorHAnsi" w:cstheme="minorHAnsi"/>
                <w:sz w:val="22"/>
                <w:szCs w:val="22"/>
              </w:rPr>
            </w:pPr>
            <w:r w:rsidRPr="009B08D2">
              <w:rPr>
                <w:rFonts w:asciiTheme="minorHAnsi" w:hAnsiTheme="minorHAnsi" w:cstheme="minorHAnsi"/>
                <w:sz w:val="22"/>
                <w:szCs w:val="22"/>
              </w:rPr>
              <w:t xml:space="preserve">Late to school because of new accommodation </w:t>
            </w:r>
          </w:p>
          <w:p w14:paraId="7EF96845" w14:textId="77777777" w:rsidR="004D024B" w:rsidRPr="009B08D2" w:rsidRDefault="004D024B" w:rsidP="001C2CCA">
            <w:pPr>
              <w:pStyle w:val="Default"/>
              <w:numPr>
                <w:ilvl w:val="0"/>
                <w:numId w:val="7"/>
              </w:numPr>
              <w:rPr>
                <w:rFonts w:asciiTheme="minorHAnsi" w:hAnsiTheme="minorHAnsi" w:cstheme="minorHAnsi"/>
                <w:sz w:val="22"/>
                <w:szCs w:val="22"/>
              </w:rPr>
            </w:pPr>
            <w:r w:rsidRPr="009B08D2">
              <w:rPr>
                <w:rFonts w:asciiTheme="minorHAnsi" w:hAnsiTheme="minorHAnsi" w:cstheme="minorHAnsi"/>
                <w:sz w:val="22"/>
                <w:szCs w:val="22"/>
              </w:rPr>
              <w:t xml:space="preserve">Missing school </w:t>
            </w:r>
            <w:r w:rsidR="00FD7062">
              <w:rPr>
                <w:rFonts w:asciiTheme="minorHAnsi" w:hAnsiTheme="minorHAnsi" w:cstheme="minorHAnsi"/>
                <w:sz w:val="22"/>
                <w:szCs w:val="22"/>
              </w:rPr>
              <w:t>to support parent</w:t>
            </w:r>
          </w:p>
          <w:p w14:paraId="4122196D" w14:textId="77777777" w:rsidR="004D024B" w:rsidRPr="009B08D2" w:rsidRDefault="004D024B" w:rsidP="001C2CCA">
            <w:pPr>
              <w:pStyle w:val="Default"/>
              <w:numPr>
                <w:ilvl w:val="0"/>
                <w:numId w:val="7"/>
              </w:numPr>
              <w:rPr>
                <w:rFonts w:asciiTheme="minorHAnsi" w:hAnsiTheme="minorHAnsi" w:cstheme="minorHAnsi"/>
                <w:sz w:val="22"/>
                <w:szCs w:val="22"/>
              </w:rPr>
            </w:pPr>
            <w:r w:rsidRPr="009B08D2">
              <w:rPr>
                <w:rFonts w:asciiTheme="minorHAnsi" w:hAnsiTheme="minorHAnsi" w:cstheme="minorHAnsi"/>
                <w:sz w:val="22"/>
                <w:szCs w:val="22"/>
              </w:rPr>
              <w:t xml:space="preserve">Unable to complete homework </w:t>
            </w:r>
          </w:p>
          <w:p w14:paraId="543635E6" w14:textId="77777777" w:rsidR="004D024B" w:rsidRPr="009B08D2" w:rsidRDefault="004D024B" w:rsidP="001C2CCA">
            <w:pPr>
              <w:pStyle w:val="Default"/>
              <w:numPr>
                <w:ilvl w:val="0"/>
                <w:numId w:val="7"/>
              </w:numPr>
              <w:rPr>
                <w:rFonts w:asciiTheme="minorHAnsi" w:hAnsiTheme="minorHAnsi" w:cstheme="minorHAnsi"/>
                <w:sz w:val="22"/>
                <w:szCs w:val="22"/>
              </w:rPr>
            </w:pPr>
            <w:r w:rsidRPr="009B08D2">
              <w:rPr>
                <w:rFonts w:asciiTheme="minorHAnsi" w:hAnsiTheme="minorHAnsi" w:cstheme="minorHAnsi"/>
                <w:sz w:val="22"/>
                <w:szCs w:val="22"/>
              </w:rPr>
              <w:t xml:space="preserve">Reduced finances affecting ability to buy uniform or take part in extra-curricular activities </w:t>
            </w:r>
          </w:p>
          <w:p w14:paraId="3EBEA773" w14:textId="77777777" w:rsidR="004D024B" w:rsidRPr="009B08D2" w:rsidRDefault="004D024B" w:rsidP="001C2CCA">
            <w:pPr>
              <w:pStyle w:val="Default"/>
              <w:numPr>
                <w:ilvl w:val="0"/>
                <w:numId w:val="7"/>
              </w:numPr>
              <w:rPr>
                <w:rFonts w:asciiTheme="minorHAnsi" w:hAnsiTheme="minorHAnsi" w:cstheme="minorHAnsi"/>
                <w:sz w:val="22"/>
                <w:szCs w:val="22"/>
              </w:rPr>
            </w:pPr>
            <w:r w:rsidRPr="009B08D2">
              <w:rPr>
                <w:rFonts w:asciiTheme="minorHAnsi" w:hAnsiTheme="minorHAnsi" w:cstheme="minorHAnsi"/>
                <w:sz w:val="22"/>
                <w:szCs w:val="22"/>
              </w:rPr>
              <w:t xml:space="preserve">Risk of abduction because they can be found via school </w:t>
            </w:r>
          </w:p>
          <w:p w14:paraId="332ABA06" w14:textId="77777777" w:rsidR="004D024B" w:rsidRPr="009B08D2" w:rsidRDefault="004D024B" w:rsidP="001C2CCA">
            <w:pPr>
              <w:rPr>
                <w:rFonts w:cstheme="minorHAnsi"/>
              </w:rPr>
            </w:pPr>
          </w:p>
        </w:tc>
      </w:tr>
      <w:tr w:rsidR="004D024B" w:rsidRPr="00A2161D" w14:paraId="447CDCD8" w14:textId="77777777" w:rsidTr="001C2CCA">
        <w:trPr>
          <w:trHeight w:val="255"/>
        </w:trPr>
        <w:tc>
          <w:tcPr>
            <w:tcW w:w="8897" w:type="dxa"/>
            <w:gridSpan w:val="2"/>
          </w:tcPr>
          <w:p w14:paraId="7648088C" w14:textId="77777777" w:rsidR="004D024B" w:rsidRPr="009B08D2" w:rsidRDefault="004D024B" w:rsidP="001C2CCA">
            <w:pPr>
              <w:pStyle w:val="Default"/>
              <w:jc w:val="center"/>
              <w:rPr>
                <w:rFonts w:asciiTheme="minorHAnsi" w:hAnsiTheme="minorHAnsi" w:cstheme="minorHAnsi"/>
                <w:sz w:val="22"/>
                <w:szCs w:val="22"/>
              </w:rPr>
            </w:pPr>
            <w:r w:rsidRPr="009B08D2">
              <w:rPr>
                <w:rFonts w:asciiTheme="minorHAnsi" w:hAnsiTheme="minorHAnsi" w:cstheme="minorHAnsi"/>
                <w:b/>
                <w:bCs/>
                <w:sz w:val="22"/>
                <w:szCs w:val="22"/>
              </w:rPr>
              <w:t xml:space="preserve">Emotional Health and Development </w:t>
            </w:r>
          </w:p>
        </w:tc>
      </w:tr>
      <w:tr w:rsidR="004D024B" w:rsidRPr="00A2161D" w14:paraId="28BE602B" w14:textId="77777777" w:rsidTr="001C2CCA">
        <w:trPr>
          <w:trHeight w:val="1318"/>
        </w:trPr>
        <w:tc>
          <w:tcPr>
            <w:tcW w:w="4503" w:type="dxa"/>
          </w:tcPr>
          <w:p w14:paraId="05311939" w14:textId="77777777" w:rsidR="004D024B" w:rsidRPr="009B08D2" w:rsidRDefault="004D024B" w:rsidP="001C2CCA">
            <w:pPr>
              <w:pStyle w:val="Default"/>
              <w:numPr>
                <w:ilvl w:val="0"/>
                <w:numId w:val="8"/>
              </w:numPr>
              <w:rPr>
                <w:rFonts w:asciiTheme="minorHAnsi" w:hAnsiTheme="minorHAnsi" w:cstheme="minorHAnsi"/>
                <w:sz w:val="22"/>
                <w:szCs w:val="22"/>
              </w:rPr>
            </w:pPr>
            <w:r w:rsidRPr="009B08D2">
              <w:rPr>
                <w:rFonts w:asciiTheme="minorHAnsi" w:hAnsiTheme="minorHAnsi" w:cstheme="minorHAnsi"/>
                <w:sz w:val="22"/>
                <w:szCs w:val="22"/>
              </w:rPr>
              <w:t>Restricted access to health care</w:t>
            </w:r>
          </w:p>
          <w:p w14:paraId="47A14F83" w14:textId="77777777" w:rsidR="004D024B" w:rsidRPr="009B08D2" w:rsidRDefault="004D024B" w:rsidP="001C2CCA">
            <w:pPr>
              <w:pStyle w:val="Default"/>
              <w:numPr>
                <w:ilvl w:val="0"/>
                <w:numId w:val="8"/>
              </w:numPr>
              <w:rPr>
                <w:rFonts w:asciiTheme="minorHAnsi" w:hAnsiTheme="minorHAnsi" w:cstheme="minorHAnsi"/>
                <w:sz w:val="22"/>
                <w:szCs w:val="22"/>
              </w:rPr>
            </w:pPr>
            <w:r w:rsidRPr="009B08D2">
              <w:rPr>
                <w:rFonts w:asciiTheme="minorHAnsi" w:hAnsiTheme="minorHAnsi" w:cstheme="minorHAnsi"/>
                <w:sz w:val="22"/>
                <w:szCs w:val="22"/>
              </w:rPr>
              <w:t xml:space="preserve">Restricted access to food and clothing </w:t>
            </w:r>
          </w:p>
          <w:p w14:paraId="12742A16" w14:textId="77777777" w:rsidR="004D024B" w:rsidRPr="009B08D2" w:rsidRDefault="004D024B" w:rsidP="001C2CCA">
            <w:pPr>
              <w:pStyle w:val="Default"/>
              <w:numPr>
                <w:ilvl w:val="0"/>
                <w:numId w:val="8"/>
              </w:numPr>
              <w:rPr>
                <w:rFonts w:asciiTheme="minorHAnsi" w:hAnsiTheme="minorHAnsi" w:cstheme="minorHAnsi"/>
                <w:sz w:val="22"/>
                <w:szCs w:val="22"/>
              </w:rPr>
            </w:pPr>
            <w:r w:rsidRPr="009B08D2">
              <w:rPr>
                <w:rFonts w:asciiTheme="minorHAnsi" w:hAnsiTheme="minorHAnsi" w:cstheme="minorHAnsi"/>
                <w:sz w:val="22"/>
                <w:szCs w:val="22"/>
              </w:rPr>
              <w:t xml:space="preserve">Unwilling or unable to bring friends home </w:t>
            </w:r>
          </w:p>
          <w:p w14:paraId="0D7F4B23" w14:textId="77777777" w:rsidR="004D024B" w:rsidRPr="009B08D2" w:rsidRDefault="004D024B" w:rsidP="001C2CCA">
            <w:pPr>
              <w:pStyle w:val="Default"/>
              <w:numPr>
                <w:ilvl w:val="0"/>
                <w:numId w:val="8"/>
              </w:numPr>
              <w:rPr>
                <w:rFonts w:asciiTheme="minorHAnsi" w:hAnsiTheme="minorHAnsi" w:cstheme="minorHAnsi"/>
                <w:sz w:val="22"/>
                <w:szCs w:val="22"/>
              </w:rPr>
            </w:pPr>
            <w:r w:rsidRPr="009B08D2">
              <w:rPr>
                <w:rFonts w:asciiTheme="minorHAnsi" w:hAnsiTheme="minorHAnsi" w:cstheme="minorHAnsi"/>
                <w:sz w:val="22"/>
                <w:szCs w:val="22"/>
              </w:rPr>
              <w:t xml:space="preserve">Erratic school attendance </w:t>
            </w:r>
          </w:p>
          <w:p w14:paraId="67723995" w14:textId="77777777" w:rsidR="004D024B" w:rsidRPr="009B08D2" w:rsidRDefault="004D024B" w:rsidP="001C2CCA">
            <w:pPr>
              <w:pStyle w:val="Default"/>
              <w:numPr>
                <w:ilvl w:val="0"/>
                <w:numId w:val="8"/>
              </w:numPr>
              <w:rPr>
                <w:rFonts w:asciiTheme="minorHAnsi" w:hAnsiTheme="minorHAnsi" w:cstheme="minorHAnsi"/>
                <w:sz w:val="22"/>
                <w:szCs w:val="22"/>
              </w:rPr>
            </w:pPr>
            <w:r w:rsidRPr="009B08D2">
              <w:rPr>
                <w:rFonts w:asciiTheme="minorHAnsi" w:hAnsiTheme="minorHAnsi" w:cstheme="minorHAnsi"/>
                <w:sz w:val="22"/>
                <w:szCs w:val="22"/>
              </w:rPr>
              <w:t xml:space="preserve">Disturbed sleep </w:t>
            </w:r>
          </w:p>
          <w:p w14:paraId="2417E7FD" w14:textId="77777777" w:rsidR="004D024B" w:rsidRPr="009B08D2" w:rsidRDefault="004D024B" w:rsidP="001C2CCA">
            <w:pPr>
              <w:pStyle w:val="Default"/>
              <w:numPr>
                <w:ilvl w:val="0"/>
                <w:numId w:val="8"/>
              </w:numPr>
              <w:rPr>
                <w:rFonts w:asciiTheme="minorHAnsi" w:hAnsiTheme="minorHAnsi" w:cstheme="minorHAnsi"/>
                <w:sz w:val="22"/>
                <w:szCs w:val="22"/>
              </w:rPr>
            </w:pPr>
            <w:r w:rsidRPr="009B08D2">
              <w:rPr>
                <w:rFonts w:asciiTheme="minorHAnsi" w:hAnsiTheme="minorHAnsi" w:cstheme="minorHAnsi"/>
                <w:sz w:val="22"/>
                <w:szCs w:val="22"/>
              </w:rPr>
              <w:t xml:space="preserve">Altered brain development </w:t>
            </w:r>
          </w:p>
          <w:p w14:paraId="442BAD1A" w14:textId="77777777" w:rsidR="004D024B" w:rsidRPr="009B08D2" w:rsidRDefault="004D024B" w:rsidP="001C2CCA">
            <w:pPr>
              <w:pStyle w:val="Default"/>
              <w:numPr>
                <w:ilvl w:val="0"/>
                <w:numId w:val="8"/>
              </w:numPr>
              <w:rPr>
                <w:rFonts w:asciiTheme="minorHAnsi" w:hAnsiTheme="minorHAnsi" w:cstheme="minorHAnsi"/>
                <w:sz w:val="22"/>
                <w:szCs w:val="22"/>
              </w:rPr>
            </w:pPr>
            <w:r w:rsidRPr="009B08D2">
              <w:rPr>
                <w:rFonts w:asciiTheme="minorHAnsi" w:hAnsiTheme="minorHAnsi" w:cstheme="minorHAnsi"/>
                <w:sz w:val="22"/>
                <w:szCs w:val="22"/>
              </w:rPr>
              <w:t xml:space="preserve">Living with conflict and tension </w:t>
            </w:r>
          </w:p>
          <w:p w14:paraId="5A9C9044" w14:textId="77777777" w:rsidR="004D024B" w:rsidRPr="009B08D2" w:rsidRDefault="004D024B" w:rsidP="001C2CCA">
            <w:pPr>
              <w:pStyle w:val="Default"/>
              <w:numPr>
                <w:ilvl w:val="0"/>
                <w:numId w:val="8"/>
              </w:numPr>
              <w:rPr>
                <w:rFonts w:asciiTheme="minorHAnsi" w:hAnsiTheme="minorHAnsi" w:cstheme="minorHAnsi"/>
                <w:sz w:val="22"/>
                <w:szCs w:val="22"/>
              </w:rPr>
            </w:pPr>
            <w:r w:rsidRPr="009B08D2">
              <w:rPr>
                <w:rFonts w:asciiTheme="minorHAnsi" w:hAnsiTheme="minorHAnsi" w:cstheme="minorHAnsi"/>
                <w:sz w:val="22"/>
                <w:szCs w:val="22"/>
              </w:rPr>
              <w:t xml:space="preserve">Distorted vision of relationships </w:t>
            </w:r>
          </w:p>
          <w:p w14:paraId="43576808" w14:textId="77777777" w:rsidR="004D024B" w:rsidRPr="009B08D2" w:rsidRDefault="004D024B" w:rsidP="001C2CCA">
            <w:pPr>
              <w:pStyle w:val="Default"/>
              <w:numPr>
                <w:ilvl w:val="0"/>
                <w:numId w:val="8"/>
              </w:numPr>
              <w:rPr>
                <w:rFonts w:asciiTheme="minorHAnsi" w:hAnsiTheme="minorHAnsi" w:cstheme="minorHAnsi"/>
                <w:sz w:val="22"/>
                <w:szCs w:val="22"/>
              </w:rPr>
            </w:pPr>
            <w:r w:rsidRPr="009B08D2">
              <w:rPr>
                <w:rFonts w:asciiTheme="minorHAnsi" w:hAnsiTheme="minorHAnsi" w:cstheme="minorHAnsi"/>
                <w:sz w:val="22"/>
                <w:szCs w:val="22"/>
              </w:rPr>
              <w:t xml:space="preserve">Being forced to take part in abuse of parent </w:t>
            </w:r>
          </w:p>
          <w:p w14:paraId="0B3EC0E5" w14:textId="77777777" w:rsidR="004D024B" w:rsidRPr="009B08D2" w:rsidRDefault="004D024B" w:rsidP="001C2CCA">
            <w:pPr>
              <w:pStyle w:val="Default"/>
              <w:numPr>
                <w:ilvl w:val="0"/>
                <w:numId w:val="8"/>
              </w:numPr>
              <w:rPr>
                <w:rFonts w:asciiTheme="minorHAnsi" w:hAnsiTheme="minorHAnsi" w:cstheme="minorHAnsi"/>
                <w:sz w:val="22"/>
                <w:szCs w:val="22"/>
              </w:rPr>
            </w:pPr>
            <w:r w:rsidRPr="009B08D2">
              <w:rPr>
                <w:rFonts w:asciiTheme="minorHAnsi" w:hAnsiTheme="minorHAnsi" w:cstheme="minorHAnsi"/>
                <w:sz w:val="22"/>
                <w:szCs w:val="22"/>
              </w:rPr>
              <w:t xml:space="preserve">Upset at death/ injury to pet </w:t>
            </w:r>
          </w:p>
          <w:p w14:paraId="017AB756" w14:textId="77777777" w:rsidR="004D024B" w:rsidRDefault="004D024B" w:rsidP="001C2CCA">
            <w:pPr>
              <w:rPr>
                <w:rFonts w:cstheme="minorHAnsi"/>
              </w:rPr>
            </w:pPr>
          </w:p>
          <w:p w14:paraId="5BD7FCD0" w14:textId="77777777" w:rsidR="00FD274F" w:rsidRPr="009B08D2" w:rsidRDefault="00FD274F" w:rsidP="001C2CCA">
            <w:pPr>
              <w:rPr>
                <w:rFonts w:cstheme="minorHAnsi"/>
              </w:rPr>
            </w:pPr>
          </w:p>
          <w:p w14:paraId="080A959A" w14:textId="77777777" w:rsidR="004D024B" w:rsidRPr="009B08D2" w:rsidRDefault="004D024B" w:rsidP="001C2CCA">
            <w:pPr>
              <w:rPr>
                <w:rFonts w:cstheme="minorHAnsi"/>
              </w:rPr>
            </w:pPr>
          </w:p>
        </w:tc>
        <w:tc>
          <w:tcPr>
            <w:tcW w:w="4394" w:type="dxa"/>
          </w:tcPr>
          <w:p w14:paraId="1919F250" w14:textId="77777777" w:rsidR="004D024B" w:rsidRPr="009B08D2" w:rsidRDefault="004D024B" w:rsidP="001C2CCA">
            <w:pPr>
              <w:pStyle w:val="Default"/>
              <w:numPr>
                <w:ilvl w:val="0"/>
                <w:numId w:val="8"/>
              </w:numPr>
              <w:rPr>
                <w:rFonts w:asciiTheme="minorHAnsi" w:hAnsiTheme="minorHAnsi" w:cstheme="minorHAnsi"/>
                <w:sz w:val="22"/>
                <w:szCs w:val="22"/>
              </w:rPr>
            </w:pPr>
            <w:r w:rsidRPr="009B08D2">
              <w:rPr>
                <w:rFonts w:asciiTheme="minorHAnsi" w:hAnsiTheme="minorHAnsi" w:cstheme="minorHAnsi"/>
                <w:sz w:val="22"/>
                <w:szCs w:val="22"/>
              </w:rPr>
              <w:t xml:space="preserve">Not being able to see friends and family </w:t>
            </w:r>
          </w:p>
          <w:p w14:paraId="1371B7D7" w14:textId="77777777" w:rsidR="004D024B" w:rsidRPr="009B08D2" w:rsidRDefault="004D024B" w:rsidP="001C2CCA">
            <w:pPr>
              <w:pStyle w:val="Default"/>
              <w:numPr>
                <w:ilvl w:val="0"/>
                <w:numId w:val="8"/>
              </w:numPr>
              <w:rPr>
                <w:rFonts w:asciiTheme="minorHAnsi" w:hAnsiTheme="minorHAnsi" w:cstheme="minorHAnsi"/>
                <w:sz w:val="22"/>
                <w:szCs w:val="22"/>
              </w:rPr>
            </w:pPr>
            <w:r w:rsidRPr="009B08D2">
              <w:rPr>
                <w:rFonts w:asciiTheme="minorHAnsi" w:hAnsiTheme="minorHAnsi" w:cstheme="minorHAnsi"/>
                <w:sz w:val="22"/>
                <w:szCs w:val="22"/>
              </w:rPr>
              <w:t xml:space="preserve">Possible loss of a pet, possessions and all that is familiar </w:t>
            </w:r>
          </w:p>
          <w:p w14:paraId="0CA65F3E" w14:textId="77777777" w:rsidR="004D024B" w:rsidRPr="009B08D2" w:rsidRDefault="004D024B" w:rsidP="001C2CCA">
            <w:pPr>
              <w:pStyle w:val="Default"/>
              <w:numPr>
                <w:ilvl w:val="0"/>
                <w:numId w:val="8"/>
              </w:numPr>
              <w:rPr>
                <w:rFonts w:asciiTheme="minorHAnsi" w:hAnsiTheme="minorHAnsi" w:cstheme="minorHAnsi"/>
                <w:sz w:val="22"/>
                <w:szCs w:val="22"/>
              </w:rPr>
            </w:pPr>
            <w:r w:rsidRPr="009B08D2">
              <w:rPr>
                <w:rFonts w:asciiTheme="minorHAnsi" w:hAnsiTheme="minorHAnsi" w:cstheme="minorHAnsi"/>
                <w:sz w:val="22"/>
                <w:szCs w:val="22"/>
              </w:rPr>
              <w:t xml:space="preserve">Stigma of being in temporary accommodation </w:t>
            </w:r>
          </w:p>
          <w:p w14:paraId="65A08079" w14:textId="77777777" w:rsidR="004D024B" w:rsidRPr="009B08D2" w:rsidRDefault="004D024B" w:rsidP="001C2CCA">
            <w:pPr>
              <w:pStyle w:val="Default"/>
              <w:numPr>
                <w:ilvl w:val="0"/>
                <w:numId w:val="8"/>
              </w:numPr>
              <w:rPr>
                <w:rFonts w:asciiTheme="minorHAnsi" w:hAnsiTheme="minorHAnsi" w:cstheme="minorHAnsi"/>
                <w:sz w:val="22"/>
                <w:szCs w:val="22"/>
              </w:rPr>
            </w:pPr>
            <w:r w:rsidRPr="009B08D2">
              <w:rPr>
                <w:rFonts w:asciiTheme="minorHAnsi" w:hAnsiTheme="minorHAnsi" w:cstheme="minorHAnsi"/>
                <w:sz w:val="22"/>
                <w:szCs w:val="22"/>
              </w:rPr>
              <w:t xml:space="preserve">Loss of access to activities e.g. sport or drama </w:t>
            </w:r>
          </w:p>
          <w:p w14:paraId="596D8F93" w14:textId="77777777" w:rsidR="004D024B" w:rsidRPr="009B08D2" w:rsidRDefault="004D024B" w:rsidP="001C2CCA">
            <w:pPr>
              <w:pStyle w:val="Default"/>
              <w:numPr>
                <w:ilvl w:val="0"/>
                <w:numId w:val="8"/>
              </w:numPr>
              <w:rPr>
                <w:rFonts w:asciiTheme="minorHAnsi" w:hAnsiTheme="minorHAnsi" w:cstheme="minorHAnsi"/>
                <w:sz w:val="22"/>
                <w:szCs w:val="22"/>
              </w:rPr>
            </w:pPr>
            <w:r w:rsidRPr="009B08D2">
              <w:rPr>
                <w:rFonts w:asciiTheme="minorHAnsi" w:hAnsiTheme="minorHAnsi" w:cstheme="minorHAnsi"/>
                <w:sz w:val="22"/>
                <w:szCs w:val="22"/>
              </w:rPr>
              <w:t xml:space="preserve">Finances can improve or get worse </w:t>
            </w:r>
          </w:p>
          <w:p w14:paraId="5B29F0A3" w14:textId="77777777" w:rsidR="004D024B" w:rsidRPr="009B08D2" w:rsidRDefault="004D024B" w:rsidP="001C2CCA">
            <w:pPr>
              <w:pStyle w:val="Default"/>
              <w:numPr>
                <w:ilvl w:val="0"/>
                <w:numId w:val="8"/>
              </w:numPr>
              <w:rPr>
                <w:rFonts w:asciiTheme="minorHAnsi" w:hAnsiTheme="minorHAnsi" w:cstheme="minorHAnsi"/>
                <w:sz w:val="22"/>
                <w:szCs w:val="22"/>
              </w:rPr>
            </w:pPr>
            <w:r w:rsidRPr="009B08D2">
              <w:rPr>
                <w:rFonts w:asciiTheme="minorHAnsi" w:hAnsiTheme="minorHAnsi" w:cstheme="minorHAnsi"/>
                <w:sz w:val="22"/>
                <w:szCs w:val="22"/>
              </w:rPr>
              <w:t xml:space="preserve">Maybe subject to an child protection investigation </w:t>
            </w:r>
          </w:p>
          <w:p w14:paraId="73018F2E" w14:textId="77777777" w:rsidR="004D024B" w:rsidRPr="009B08D2" w:rsidRDefault="004D024B" w:rsidP="001C2CCA">
            <w:pPr>
              <w:pStyle w:val="Default"/>
              <w:numPr>
                <w:ilvl w:val="0"/>
                <w:numId w:val="8"/>
              </w:numPr>
              <w:rPr>
                <w:rFonts w:asciiTheme="minorHAnsi" w:hAnsiTheme="minorHAnsi" w:cstheme="minorHAnsi"/>
                <w:sz w:val="22"/>
                <w:szCs w:val="22"/>
              </w:rPr>
            </w:pPr>
            <w:r w:rsidRPr="009B08D2">
              <w:rPr>
                <w:rFonts w:asciiTheme="minorHAnsi" w:hAnsiTheme="minorHAnsi" w:cstheme="minorHAnsi"/>
                <w:sz w:val="22"/>
                <w:szCs w:val="22"/>
              </w:rPr>
              <w:t xml:space="preserve">Disturbed sleep </w:t>
            </w:r>
          </w:p>
          <w:p w14:paraId="1DDEBC1E" w14:textId="77777777" w:rsidR="004D024B" w:rsidRPr="009B08D2" w:rsidRDefault="004D024B" w:rsidP="001C2CCA">
            <w:pPr>
              <w:pStyle w:val="Default"/>
              <w:numPr>
                <w:ilvl w:val="0"/>
                <w:numId w:val="8"/>
              </w:numPr>
              <w:rPr>
                <w:rFonts w:asciiTheme="minorHAnsi" w:hAnsiTheme="minorHAnsi" w:cstheme="minorHAnsi"/>
                <w:sz w:val="22"/>
                <w:szCs w:val="22"/>
              </w:rPr>
            </w:pPr>
            <w:r w:rsidRPr="009B08D2">
              <w:rPr>
                <w:rFonts w:asciiTheme="minorHAnsi" w:hAnsiTheme="minorHAnsi" w:cstheme="minorHAnsi"/>
                <w:sz w:val="22"/>
                <w:szCs w:val="22"/>
              </w:rPr>
              <w:t xml:space="preserve">Stress related illness and/or behaviours </w:t>
            </w:r>
          </w:p>
          <w:p w14:paraId="04E38DAA" w14:textId="77777777" w:rsidR="004D024B" w:rsidRPr="009B08D2" w:rsidRDefault="004D024B" w:rsidP="001C2CCA">
            <w:pPr>
              <w:pStyle w:val="Default"/>
              <w:ind w:left="720"/>
              <w:rPr>
                <w:rFonts w:asciiTheme="minorHAnsi" w:hAnsiTheme="minorHAnsi" w:cstheme="minorHAnsi"/>
                <w:sz w:val="22"/>
                <w:szCs w:val="22"/>
              </w:rPr>
            </w:pPr>
          </w:p>
        </w:tc>
      </w:tr>
    </w:tbl>
    <w:p w14:paraId="2A7C07F2" w14:textId="77777777" w:rsidR="004D024B" w:rsidRDefault="004D024B" w:rsidP="00552E49">
      <w:pPr>
        <w:pStyle w:val="Default"/>
        <w:rPr>
          <w:b/>
          <w:bCs/>
          <w:sz w:val="22"/>
          <w:szCs w:val="22"/>
        </w:rPr>
      </w:pPr>
    </w:p>
    <w:p w14:paraId="73499CD6" w14:textId="77777777" w:rsidR="0096680F" w:rsidRDefault="0096680F" w:rsidP="00552E49">
      <w:pPr>
        <w:pStyle w:val="Default"/>
      </w:pPr>
    </w:p>
    <w:p w14:paraId="6A12BA58" w14:textId="77777777" w:rsidR="001A62FA" w:rsidRPr="001A62FA" w:rsidRDefault="0096680F" w:rsidP="001A62FA">
      <w:pPr>
        <w:pStyle w:val="Default"/>
        <w:rPr>
          <w:rFonts w:asciiTheme="minorHAnsi" w:hAnsiTheme="minorHAnsi" w:cstheme="minorHAnsi"/>
          <w:b/>
          <w:u w:val="single"/>
        </w:rPr>
      </w:pPr>
      <w:r w:rsidRPr="001A62FA">
        <w:rPr>
          <w:rFonts w:asciiTheme="minorHAnsi" w:hAnsiTheme="minorHAnsi" w:cstheme="minorHAnsi"/>
          <w:b/>
          <w:u w:val="single"/>
        </w:rPr>
        <w:t xml:space="preserve">Domestic Abuse &amp; Child Abuse </w:t>
      </w:r>
    </w:p>
    <w:p w14:paraId="6B83C4DE" w14:textId="77777777" w:rsidR="001A62FA" w:rsidRPr="00BB0F46" w:rsidRDefault="001A62FA" w:rsidP="001A62FA">
      <w:pPr>
        <w:pStyle w:val="Default"/>
        <w:rPr>
          <w:rFonts w:asciiTheme="minorHAnsi" w:hAnsiTheme="minorHAnsi" w:cstheme="minorHAnsi"/>
          <w:b/>
        </w:rPr>
      </w:pPr>
    </w:p>
    <w:p w14:paraId="39245F00" w14:textId="77777777" w:rsidR="0096680F" w:rsidRPr="00BB0F46" w:rsidRDefault="0096680F" w:rsidP="001A62FA">
      <w:pPr>
        <w:pStyle w:val="Default"/>
        <w:rPr>
          <w:rFonts w:asciiTheme="minorHAnsi" w:hAnsiTheme="minorHAnsi" w:cstheme="minorHAnsi"/>
          <w:b/>
          <w:bCs/>
        </w:rPr>
      </w:pPr>
      <w:r w:rsidRPr="00BB0F46">
        <w:rPr>
          <w:rFonts w:asciiTheme="minorHAnsi" w:hAnsiTheme="minorHAnsi" w:cstheme="minorHAnsi"/>
        </w:rPr>
        <w:t>It is now widely accepted that children living with domestic violence are also at greater risk of experiencing neglect, physical and/or sexual abuse. The NSPCC prevalence study found that young people experiencing family violence and abuse were between 2.9 and 4.4 times more likely to experience physical violence and neglect from a caregiver than those young people not exposed to family violence (Radford et al., 2011).</w:t>
      </w:r>
    </w:p>
    <w:p w14:paraId="435D61A2" w14:textId="77777777" w:rsidR="0096680F" w:rsidRPr="00BB0F46" w:rsidRDefault="0096680F" w:rsidP="00552E49">
      <w:pPr>
        <w:pStyle w:val="Default"/>
        <w:rPr>
          <w:rFonts w:asciiTheme="minorHAnsi" w:hAnsiTheme="minorHAnsi" w:cstheme="minorHAnsi"/>
          <w:b/>
          <w:bCs/>
        </w:rPr>
      </w:pPr>
    </w:p>
    <w:p w14:paraId="70776D7F" w14:textId="77777777" w:rsidR="00350BB2" w:rsidRPr="001A62FA" w:rsidRDefault="00BB0F46" w:rsidP="00552E49">
      <w:pPr>
        <w:pStyle w:val="Default"/>
        <w:rPr>
          <w:rFonts w:asciiTheme="minorHAnsi" w:hAnsiTheme="minorHAnsi" w:cstheme="minorHAnsi"/>
          <w:b/>
          <w:bCs/>
          <w:szCs w:val="22"/>
          <w:u w:val="single"/>
        </w:rPr>
      </w:pPr>
      <w:r w:rsidRPr="001A62FA">
        <w:rPr>
          <w:rFonts w:asciiTheme="minorHAnsi" w:hAnsiTheme="minorHAnsi" w:cstheme="minorHAnsi"/>
          <w:b/>
          <w:bCs/>
          <w:szCs w:val="22"/>
          <w:u w:val="single"/>
        </w:rPr>
        <w:t>Domestic</w:t>
      </w:r>
      <w:r w:rsidR="001A62FA" w:rsidRPr="001A62FA">
        <w:rPr>
          <w:rFonts w:asciiTheme="minorHAnsi" w:hAnsiTheme="minorHAnsi" w:cstheme="minorHAnsi"/>
          <w:b/>
          <w:bCs/>
          <w:szCs w:val="22"/>
          <w:u w:val="single"/>
        </w:rPr>
        <w:t xml:space="preserve"> Abuse and Impact on Parenting </w:t>
      </w:r>
    </w:p>
    <w:p w14:paraId="30B0A5B0" w14:textId="77777777" w:rsidR="001A62FA" w:rsidRDefault="001A62FA" w:rsidP="00552E49">
      <w:pPr>
        <w:pStyle w:val="Default"/>
        <w:rPr>
          <w:rFonts w:asciiTheme="minorHAnsi" w:hAnsiTheme="minorHAnsi" w:cstheme="minorHAnsi"/>
          <w:b/>
          <w:bCs/>
          <w:szCs w:val="22"/>
        </w:rPr>
      </w:pPr>
    </w:p>
    <w:p w14:paraId="03D110DB" w14:textId="77777777" w:rsidR="00350BB2" w:rsidRDefault="00350BB2" w:rsidP="00350BB2">
      <w:pPr>
        <w:pStyle w:val="Pa0"/>
        <w:rPr>
          <w:rFonts w:asciiTheme="minorHAnsi" w:hAnsiTheme="minorHAnsi" w:cstheme="minorHAnsi"/>
          <w:color w:val="000000"/>
        </w:rPr>
      </w:pPr>
      <w:r w:rsidRPr="00CF342B">
        <w:rPr>
          <w:rFonts w:asciiTheme="minorHAnsi" w:hAnsiTheme="minorHAnsi" w:cstheme="minorHAnsi"/>
          <w:color w:val="000000"/>
        </w:rPr>
        <w:t xml:space="preserve">Domestic abuse frequently impacts on family functioning, housing, income and social integration (Cleaver et al 2008). </w:t>
      </w:r>
    </w:p>
    <w:p w14:paraId="068052B7" w14:textId="77777777" w:rsidR="001A62FA" w:rsidRPr="001A62FA" w:rsidRDefault="001A62FA" w:rsidP="001A62FA">
      <w:pPr>
        <w:pStyle w:val="Default"/>
      </w:pPr>
    </w:p>
    <w:p w14:paraId="03F1EFF4" w14:textId="77777777" w:rsidR="00350BB2" w:rsidRDefault="00666180" w:rsidP="00350BB2">
      <w:pPr>
        <w:pStyle w:val="Default"/>
        <w:rPr>
          <w:rFonts w:asciiTheme="minorHAnsi" w:hAnsiTheme="minorHAnsi" w:cstheme="minorHAnsi"/>
          <w:b/>
          <w:bCs/>
          <w:szCs w:val="22"/>
        </w:rPr>
      </w:pPr>
      <w:r w:rsidRPr="00CF342B">
        <w:rPr>
          <w:rFonts w:asciiTheme="minorHAnsi" w:hAnsiTheme="minorHAnsi" w:cstheme="minorHAnsi"/>
        </w:rPr>
        <w:t xml:space="preserve">Children and young people may become more vulnerable due to the compromised parenting they experience as a result of living in a domestic abuse household, </w:t>
      </w:r>
      <w:r w:rsidR="00CF342B" w:rsidRPr="00CF342B">
        <w:rPr>
          <w:rFonts w:asciiTheme="minorHAnsi" w:hAnsiTheme="minorHAnsi" w:cstheme="minorHAnsi"/>
        </w:rPr>
        <w:t>where their non -abusing parent is unable to meet their needs due the abuse</w:t>
      </w:r>
      <w:r w:rsidR="00CF342B">
        <w:rPr>
          <w:rFonts w:cs="Arial Narrow"/>
          <w:sz w:val="23"/>
          <w:szCs w:val="23"/>
        </w:rPr>
        <w:t xml:space="preserve">. </w:t>
      </w:r>
    </w:p>
    <w:p w14:paraId="738F2354" w14:textId="77777777" w:rsidR="00BB0F46" w:rsidRDefault="00BB0F46" w:rsidP="00552E49">
      <w:pPr>
        <w:pStyle w:val="Default"/>
        <w:rPr>
          <w:rFonts w:asciiTheme="minorHAnsi" w:hAnsiTheme="minorHAnsi" w:cstheme="minorHAnsi"/>
          <w:b/>
          <w:bCs/>
          <w:szCs w:val="22"/>
        </w:rPr>
      </w:pPr>
    </w:p>
    <w:p w14:paraId="715C101B" w14:textId="77777777" w:rsidR="00FD274F" w:rsidRPr="00FD274F" w:rsidRDefault="00FD274F" w:rsidP="00FD274F">
      <w:pPr>
        <w:autoSpaceDE w:val="0"/>
        <w:autoSpaceDN w:val="0"/>
        <w:adjustRightInd w:val="0"/>
        <w:spacing w:after="0" w:line="240" w:lineRule="auto"/>
        <w:rPr>
          <w:rFonts w:cstheme="minorHAnsi"/>
          <w:sz w:val="24"/>
          <w:szCs w:val="24"/>
        </w:rPr>
      </w:pPr>
      <w:r w:rsidRPr="00FD274F">
        <w:rPr>
          <w:rFonts w:cstheme="minorHAnsi"/>
          <w:sz w:val="24"/>
          <w:szCs w:val="24"/>
        </w:rPr>
        <w:lastRenderedPageBreak/>
        <w:t>Children</w:t>
      </w:r>
      <w:r>
        <w:rPr>
          <w:rFonts w:cstheme="minorHAnsi"/>
          <w:sz w:val="24"/>
          <w:szCs w:val="24"/>
        </w:rPr>
        <w:t xml:space="preserve"> and young people living in households with DA</w:t>
      </w:r>
      <w:r w:rsidRPr="00FD274F">
        <w:rPr>
          <w:rFonts w:cstheme="minorHAnsi"/>
          <w:sz w:val="24"/>
          <w:szCs w:val="24"/>
        </w:rPr>
        <w:t xml:space="preserve"> also frequently suffer from limited opportunities to choose, to feel free, and to develop a sense of independence and competence (Katz, 2015) </w:t>
      </w:r>
    </w:p>
    <w:p w14:paraId="73E2CB39" w14:textId="77777777" w:rsidR="00FD274F" w:rsidRPr="00FD274F" w:rsidRDefault="00FD274F" w:rsidP="00552E49">
      <w:pPr>
        <w:pStyle w:val="Default"/>
        <w:rPr>
          <w:rFonts w:asciiTheme="minorHAnsi" w:hAnsiTheme="minorHAnsi" w:cstheme="minorHAnsi"/>
          <w:b/>
          <w:bCs/>
          <w:szCs w:val="22"/>
        </w:rPr>
      </w:pPr>
    </w:p>
    <w:p w14:paraId="5E9B4DCE" w14:textId="77777777" w:rsidR="00552E49" w:rsidRPr="001A62FA" w:rsidRDefault="008832D5" w:rsidP="00552E49">
      <w:pPr>
        <w:pStyle w:val="Default"/>
        <w:rPr>
          <w:rFonts w:asciiTheme="minorHAnsi" w:hAnsiTheme="minorHAnsi" w:cstheme="minorHAnsi"/>
          <w:b/>
          <w:bCs/>
          <w:szCs w:val="22"/>
          <w:u w:val="single"/>
        </w:rPr>
      </w:pPr>
      <w:r w:rsidRPr="001A62FA">
        <w:rPr>
          <w:rFonts w:asciiTheme="minorHAnsi" w:hAnsiTheme="minorHAnsi" w:cstheme="minorHAnsi"/>
          <w:b/>
          <w:bCs/>
          <w:szCs w:val="22"/>
          <w:u w:val="single"/>
        </w:rPr>
        <w:t>S</w:t>
      </w:r>
      <w:r w:rsidR="006D4676" w:rsidRPr="001A62FA">
        <w:rPr>
          <w:rFonts w:asciiTheme="minorHAnsi" w:hAnsiTheme="minorHAnsi" w:cstheme="minorHAnsi"/>
          <w:b/>
          <w:bCs/>
          <w:szCs w:val="22"/>
          <w:u w:val="single"/>
        </w:rPr>
        <w:t>upport within e</w:t>
      </w:r>
      <w:r w:rsidRPr="001A62FA">
        <w:rPr>
          <w:rFonts w:asciiTheme="minorHAnsi" w:hAnsiTheme="minorHAnsi" w:cstheme="minorHAnsi"/>
          <w:b/>
          <w:bCs/>
          <w:szCs w:val="22"/>
          <w:u w:val="single"/>
        </w:rPr>
        <w:t xml:space="preserve">ducational settings </w:t>
      </w:r>
    </w:p>
    <w:p w14:paraId="0704BAAC" w14:textId="77777777" w:rsidR="00B83146" w:rsidRPr="009B08D2" w:rsidRDefault="00B83146" w:rsidP="00552E49">
      <w:pPr>
        <w:pStyle w:val="Default"/>
        <w:rPr>
          <w:rFonts w:asciiTheme="minorHAnsi" w:hAnsiTheme="minorHAnsi" w:cstheme="minorHAnsi"/>
          <w:szCs w:val="22"/>
        </w:rPr>
      </w:pPr>
    </w:p>
    <w:p w14:paraId="5B79FC00" w14:textId="77777777" w:rsidR="002733E0" w:rsidRPr="009B08D2" w:rsidRDefault="00552E49" w:rsidP="001A62FA">
      <w:pPr>
        <w:spacing w:line="240" w:lineRule="auto"/>
        <w:rPr>
          <w:rFonts w:cstheme="minorHAnsi"/>
          <w:sz w:val="24"/>
        </w:rPr>
      </w:pPr>
      <w:r w:rsidRPr="009B08D2">
        <w:rPr>
          <w:rFonts w:cstheme="minorHAnsi"/>
          <w:sz w:val="24"/>
        </w:rPr>
        <w:t>Followi</w:t>
      </w:r>
      <w:r w:rsidR="008832D5">
        <w:rPr>
          <w:rFonts w:cstheme="minorHAnsi"/>
          <w:sz w:val="24"/>
        </w:rPr>
        <w:t xml:space="preserve">ng an initial </w:t>
      </w:r>
      <w:r w:rsidR="002B041B">
        <w:rPr>
          <w:rFonts w:cstheme="minorHAnsi"/>
          <w:sz w:val="24"/>
        </w:rPr>
        <w:t xml:space="preserve">disclosure from the CYP, </w:t>
      </w:r>
      <w:r w:rsidR="008832D5">
        <w:rPr>
          <w:rFonts w:cstheme="minorHAnsi"/>
          <w:sz w:val="24"/>
        </w:rPr>
        <w:t>or a</w:t>
      </w:r>
      <w:r w:rsidR="006D4676">
        <w:rPr>
          <w:rFonts w:cstheme="minorHAnsi"/>
          <w:sz w:val="24"/>
        </w:rPr>
        <w:t>n</w:t>
      </w:r>
      <w:r w:rsidR="008832D5">
        <w:rPr>
          <w:rFonts w:cstheme="minorHAnsi"/>
          <w:sz w:val="24"/>
        </w:rPr>
        <w:t xml:space="preserve"> incident</w:t>
      </w:r>
      <w:r w:rsidR="00BA5474" w:rsidRPr="009B08D2">
        <w:rPr>
          <w:rFonts w:cstheme="minorHAnsi"/>
          <w:sz w:val="24"/>
        </w:rPr>
        <w:t xml:space="preserve"> of domestic</w:t>
      </w:r>
      <w:r w:rsidRPr="009B08D2">
        <w:rPr>
          <w:rFonts w:cstheme="minorHAnsi"/>
          <w:sz w:val="24"/>
        </w:rPr>
        <w:t xml:space="preserve"> abuse at home, a </w:t>
      </w:r>
      <w:r w:rsidR="002B041B">
        <w:rPr>
          <w:rFonts w:cstheme="minorHAnsi"/>
          <w:sz w:val="24"/>
        </w:rPr>
        <w:t xml:space="preserve">CYP </w:t>
      </w:r>
      <w:r w:rsidRPr="009B08D2">
        <w:rPr>
          <w:rFonts w:cstheme="minorHAnsi"/>
          <w:sz w:val="24"/>
        </w:rPr>
        <w:t xml:space="preserve">may need </w:t>
      </w:r>
      <w:r w:rsidR="002B041B">
        <w:rPr>
          <w:rFonts w:cstheme="minorHAnsi"/>
          <w:sz w:val="24"/>
        </w:rPr>
        <w:t xml:space="preserve">extra </w:t>
      </w:r>
      <w:r w:rsidRPr="009B08D2">
        <w:rPr>
          <w:rFonts w:cstheme="minorHAnsi"/>
          <w:sz w:val="24"/>
        </w:rPr>
        <w:t>on-goi</w:t>
      </w:r>
      <w:r w:rsidR="002B041B">
        <w:rPr>
          <w:rFonts w:cstheme="minorHAnsi"/>
          <w:sz w:val="24"/>
        </w:rPr>
        <w:t>ng day to day support within an educational setting. However, a</w:t>
      </w:r>
      <w:r w:rsidRPr="009B08D2">
        <w:rPr>
          <w:rFonts w:cstheme="minorHAnsi"/>
          <w:sz w:val="24"/>
        </w:rPr>
        <w:t>ny form of counselling</w:t>
      </w:r>
      <w:r w:rsidR="006D4676">
        <w:rPr>
          <w:rFonts w:cstheme="minorHAnsi"/>
          <w:sz w:val="24"/>
        </w:rPr>
        <w:t>, therapeutic intervention</w:t>
      </w:r>
      <w:r w:rsidRPr="009B08D2">
        <w:rPr>
          <w:rFonts w:cstheme="minorHAnsi"/>
          <w:sz w:val="24"/>
        </w:rPr>
        <w:t xml:space="preserve"> should only be undertaken by</w:t>
      </w:r>
      <w:r w:rsidR="002D55A3" w:rsidRPr="009B08D2">
        <w:rPr>
          <w:rFonts w:cstheme="minorHAnsi"/>
          <w:sz w:val="24"/>
        </w:rPr>
        <w:t xml:space="preserve"> a fully qualified </w:t>
      </w:r>
      <w:r w:rsidR="006D4676">
        <w:rPr>
          <w:rFonts w:cstheme="minorHAnsi"/>
          <w:sz w:val="24"/>
        </w:rPr>
        <w:t>professional. S</w:t>
      </w:r>
      <w:r w:rsidRPr="009B08D2">
        <w:rPr>
          <w:rFonts w:cstheme="minorHAnsi"/>
          <w:sz w:val="24"/>
        </w:rPr>
        <w:t xml:space="preserve">taff </w:t>
      </w:r>
      <w:r w:rsidR="006D4676">
        <w:rPr>
          <w:rFonts w:cstheme="minorHAnsi"/>
          <w:sz w:val="24"/>
        </w:rPr>
        <w:t xml:space="preserve">within educational settings </w:t>
      </w:r>
      <w:r w:rsidRPr="009B08D2">
        <w:rPr>
          <w:rFonts w:cstheme="minorHAnsi"/>
          <w:sz w:val="24"/>
        </w:rPr>
        <w:t>c</w:t>
      </w:r>
      <w:r w:rsidR="008832D5">
        <w:rPr>
          <w:rFonts w:cstheme="minorHAnsi"/>
          <w:sz w:val="24"/>
        </w:rPr>
        <w:t xml:space="preserve">an be sensitive to the </w:t>
      </w:r>
      <w:r w:rsidR="002B041B">
        <w:rPr>
          <w:rFonts w:cstheme="minorHAnsi"/>
          <w:sz w:val="24"/>
        </w:rPr>
        <w:t xml:space="preserve">CYP </w:t>
      </w:r>
      <w:r w:rsidR="006D4676">
        <w:rPr>
          <w:rFonts w:cstheme="minorHAnsi"/>
          <w:sz w:val="24"/>
        </w:rPr>
        <w:t>day to day support needs f</w:t>
      </w:r>
      <w:r w:rsidRPr="009B08D2">
        <w:rPr>
          <w:rFonts w:cstheme="minorHAnsi"/>
          <w:sz w:val="24"/>
        </w:rPr>
        <w:t>or example</w:t>
      </w:r>
      <w:r w:rsidR="009B08D2">
        <w:rPr>
          <w:rFonts w:cstheme="minorHAnsi"/>
          <w:sz w:val="24"/>
        </w:rPr>
        <w:t>;</w:t>
      </w:r>
      <w:r w:rsidRPr="009B08D2">
        <w:rPr>
          <w:rFonts w:cstheme="minorHAnsi"/>
          <w:sz w:val="24"/>
        </w:rPr>
        <w:t xml:space="preserve"> </w:t>
      </w:r>
    </w:p>
    <w:p w14:paraId="71C56995" w14:textId="77777777" w:rsidR="002B041B" w:rsidRDefault="002B041B" w:rsidP="001A62FA">
      <w:pPr>
        <w:pStyle w:val="Default"/>
        <w:numPr>
          <w:ilvl w:val="0"/>
          <w:numId w:val="4"/>
        </w:numPr>
        <w:spacing w:after="31" w:line="276" w:lineRule="auto"/>
        <w:rPr>
          <w:rFonts w:asciiTheme="minorHAnsi" w:hAnsiTheme="minorHAnsi" w:cstheme="minorHAnsi"/>
          <w:szCs w:val="22"/>
        </w:rPr>
      </w:pPr>
      <w:r>
        <w:rPr>
          <w:rFonts w:asciiTheme="minorHAnsi" w:hAnsiTheme="minorHAnsi" w:cstheme="minorHAnsi"/>
          <w:szCs w:val="22"/>
        </w:rPr>
        <w:t>Check in with them each day</w:t>
      </w:r>
    </w:p>
    <w:p w14:paraId="3D707450" w14:textId="77777777" w:rsidR="00BA4AA0" w:rsidRDefault="00BA4AA0" w:rsidP="001A62FA">
      <w:pPr>
        <w:pStyle w:val="Default"/>
        <w:numPr>
          <w:ilvl w:val="0"/>
          <w:numId w:val="4"/>
        </w:numPr>
        <w:spacing w:after="31" w:line="276" w:lineRule="auto"/>
        <w:rPr>
          <w:rFonts w:asciiTheme="minorHAnsi" w:hAnsiTheme="minorHAnsi" w:cstheme="minorHAnsi"/>
          <w:szCs w:val="22"/>
        </w:rPr>
      </w:pPr>
      <w:r>
        <w:rPr>
          <w:rFonts w:asciiTheme="minorHAnsi" w:hAnsiTheme="minorHAnsi" w:cstheme="minorHAnsi"/>
          <w:szCs w:val="22"/>
        </w:rPr>
        <w:t xml:space="preserve">Offer them a snack /breakfast </w:t>
      </w:r>
    </w:p>
    <w:p w14:paraId="1E2AEC38" w14:textId="77777777" w:rsidR="00552E49" w:rsidRPr="009B08D2" w:rsidRDefault="00552E49" w:rsidP="001A62FA">
      <w:pPr>
        <w:pStyle w:val="Default"/>
        <w:numPr>
          <w:ilvl w:val="0"/>
          <w:numId w:val="4"/>
        </w:numPr>
        <w:spacing w:after="31" w:line="276" w:lineRule="auto"/>
        <w:rPr>
          <w:rFonts w:asciiTheme="minorHAnsi" w:hAnsiTheme="minorHAnsi" w:cstheme="minorHAnsi"/>
          <w:szCs w:val="22"/>
        </w:rPr>
      </w:pPr>
      <w:r w:rsidRPr="009B08D2">
        <w:rPr>
          <w:rFonts w:asciiTheme="minorHAnsi" w:hAnsiTheme="minorHAnsi" w:cstheme="minorHAnsi"/>
          <w:szCs w:val="22"/>
        </w:rPr>
        <w:t>Give them a safe ex</w:t>
      </w:r>
      <w:r w:rsidR="00B83146" w:rsidRPr="009B08D2">
        <w:rPr>
          <w:rFonts w:asciiTheme="minorHAnsi" w:hAnsiTheme="minorHAnsi" w:cstheme="minorHAnsi"/>
          <w:szCs w:val="22"/>
        </w:rPr>
        <w:t>it strategy from the classroom</w:t>
      </w:r>
      <w:r w:rsidR="00BA4AA0">
        <w:rPr>
          <w:rFonts w:asciiTheme="minorHAnsi" w:hAnsiTheme="minorHAnsi" w:cstheme="minorHAnsi"/>
          <w:szCs w:val="22"/>
        </w:rPr>
        <w:t xml:space="preserve">/time out </w:t>
      </w:r>
    </w:p>
    <w:p w14:paraId="6FB4DAEF" w14:textId="77777777" w:rsidR="00552E49" w:rsidRPr="009B08D2" w:rsidRDefault="00552E49" w:rsidP="001A62FA">
      <w:pPr>
        <w:pStyle w:val="Default"/>
        <w:numPr>
          <w:ilvl w:val="0"/>
          <w:numId w:val="4"/>
        </w:numPr>
        <w:spacing w:after="31" w:line="276" w:lineRule="auto"/>
        <w:rPr>
          <w:rFonts w:asciiTheme="minorHAnsi" w:hAnsiTheme="minorHAnsi" w:cstheme="minorHAnsi"/>
          <w:szCs w:val="22"/>
        </w:rPr>
      </w:pPr>
      <w:r w:rsidRPr="009B08D2">
        <w:rPr>
          <w:rFonts w:asciiTheme="minorHAnsi" w:hAnsiTheme="minorHAnsi" w:cstheme="minorHAnsi"/>
          <w:szCs w:val="22"/>
        </w:rPr>
        <w:t xml:space="preserve">Give them a way of saying they need space or someone to </w:t>
      </w:r>
      <w:r w:rsidR="0096680F">
        <w:rPr>
          <w:rFonts w:asciiTheme="minorHAnsi" w:hAnsiTheme="minorHAnsi" w:cstheme="minorHAnsi"/>
          <w:szCs w:val="22"/>
        </w:rPr>
        <w:t>talk to</w:t>
      </w:r>
    </w:p>
    <w:p w14:paraId="084004AE" w14:textId="77777777" w:rsidR="00552E49" w:rsidRDefault="00552E49" w:rsidP="001A62FA">
      <w:pPr>
        <w:pStyle w:val="Default"/>
        <w:numPr>
          <w:ilvl w:val="0"/>
          <w:numId w:val="4"/>
        </w:numPr>
        <w:spacing w:after="31" w:line="276" w:lineRule="auto"/>
        <w:rPr>
          <w:rFonts w:asciiTheme="minorHAnsi" w:hAnsiTheme="minorHAnsi" w:cstheme="minorHAnsi"/>
          <w:szCs w:val="22"/>
        </w:rPr>
      </w:pPr>
      <w:r w:rsidRPr="009B08D2">
        <w:rPr>
          <w:rFonts w:asciiTheme="minorHAnsi" w:hAnsiTheme="minorHAnsi" w:cstheme="minorHAnsi"/>
          <w:szCs w:val="22"/>
        </w:rPr>
        <w:t>Provide time in p</w:t>
      </w:r>
      <w:r w:rsidR="00B83146" w:rsidRPr="009B08D2">
        <w:rPr>
          <w:rFonts w:asciiTheme="minorHAnsi" w:hAnsiTheme="minorHAnsi" w:cstheme="minorHAnsi"/>
          <w:szCs w:val="22"/>
        </w:rPr>
        <w:t>ositive play or nurture groups</w:t>
      </w:r>
    </w:p>
    <w:p w14:paraId="1B003272" w14:textId="77777777" w:rsidR="00BA4AA0" w:rsidRPr="009B08D2" w:rsidRDefault="00F100FA" w:rsidP="001A62FA">
      <w:pPr>
        <w:pStyle w:val="Default"/>
        <w:numPr>
          <w:ilvl w:val="0"/>
          <w:numId w:val="4"/>
        </w:numPr>
        <w:spacing w:after="31" w:line="276" w:lineRule="auto"/>
        <w:rPr>
          <w:rFonts w:asciiTheme="minorHAnsi" w:hAnsiTheme="minorHAnsi" w:cstheme="minorHAnsi"/>
          <w:szCs w:val="22"/>
        </w:rPr>
      </w:pPr>
      <w:r>
        <w:rPr>
          <w:rFonts w:asciiTheme="minorHAnsi" w:hAnsiTheme="minorHAnsi" w:cstheme="minorHAnsi"/>
          <w:szCs w:val="22"/>
        </w:rPr>
        <w:t xml:space="preserve">Monitor </w:t>
      </w:r>
      <w:r w:rsidR="002B041B">
        <w:rPr>
          <w:rFonts w:asciiTheme="minorHAnsi" w:hAnsiTheme="minorHAnsi" w:cstheme="minorHAnsi"/>
          <w:szCs w:val="22"/>
        </w:rPr>
        <w:t xml:space="preserve">CYP </w:t>
      </w:r>
    </w:p>
    <w:p w14:paraId="719C11D5" w14:textId="77777777" w:rsidR="00552E49" w:rsidRDefault="00552E49" w:rsidP="001A62FA">
      <w:pPr>
        <w:pStyle w:val="Default"/>
        <w:numPr>
          <w:ilvl w:val="0"/>
          <w:numId w:val="4"/>
        </w:numPr>
        <w:spacing w:after="31" w:line="276" w:lineRule="auto"/>
        <w:rPr>
          <w:rFonts w:asciiTheme="minorHAnsi" w:hAnsiTheme="minorHAnsi" w:cstheme="minorHAnsi"/>
          <w:szCs w:val="22"/>
        </w:rPr>
      </w:pPr>
      <w:r w:rsidRPr="009B08D2">
        <w:rPr>
          <w:rFonts w:asciiTheme="minorHAnsi" w:hAnsiTheme="minorHAnsi" w:cstheme="minorHAnsi"/>
          <w:szCs w:val="22"/>
        </w:rPr>
        <w:t>Simply be the stable envir</w:t>
      </w:r>
      <w:r w:rsidR="00B83146" w:rsidRPr="009B08D2">
        <w:rPr>
          <w:rFonts w:asciiTheme="minorHAnsi" w:hAnsiTheme="minorHAnsi" w:cstheme="minorHAnsi"/>
          <w:szCs w:val="22"/>
        </w:rPr>
        <w:t>onment in which they feel safe</w:t>
      </w:r>
    </w:p>
    <w:p w14:paraId="0B651118" w14:textId="77777777" w:rsidR="0096680F" w:rsidRPr="009B08D2" w:rsidRDefault="0096680F" w:rsidP="001A62FA">
      <w:pPr>
        <w:pStyle w:val="Default"/>
        <w:numPr>
          <w:ilvl w:val="0"/>
          <w:numId w:val="4"/>
        </w:numPr>
        <w:spacing w:after="31" w:line="276" w:lineRule="auto"/>
        <w:rPr>
          <w:rFonts w:asciiTheme="minorHAnsi" w:hAnsiTheme="minorHAnsi" w:cstheme="minorHAnsi"/>
          <w:szCs w:val="22"/>
        </w:rPr>
      </w:pPr>
      <w:r>
        <w:rPr>
          <w:rFonts w:asciiTheme="minorHAnsi" w:hAnsiTheme="minorHAnsi" w:cstheme="minorHAnsi"/>
          <w:szCs w:val="22"/>
        </w:rPr>
        <w:t>Seek consent with non</w:t>
      </w:r>
      <w:r w:rsidR="00BA4AA0">
        <w:rPr>
          <w:rFonts w:asciiTheme="minorHAnsi" w:hAnsiTheme="minorHAnsi" w:cstheme="minorHAnsi"/>
          <w:szCs w:val="22"/>
        </w:rPr>
        <w:t>-</w:t>
      </w:r>
      <w:r>
        <w:rPr>
          <w:rFonts w:asciiTheme="minorHAnsi" w:hAnsiTheme="minorHAnsi" w:cstheme="minorHAnsi"/>
          <w:szCs w:val="22"/>
        </w:rPr>
        <w:t xml:space="preserve"> abusing parent and refer onto support services</w:t>
      </w:r>
    </w:p>
    <w:p w14:paraId="3F4D6ACF" w14:textId="77777777" w:rsidR="00DF00E8" w:rsidRPr="00DF00E8" w:rsidRDefault="0096680F" w:rsidP="001A62FA">
      <w:pPr>
        <w:pStyle w:val="Default"/>
        <w:numPr>
          <w:ilvl w:val="0"/>
          <w:numId w:val="4"/>
        </w:numPr>
        <w:spacing w:after="31" w:line="276" w:lineRule="auto"/>
        <w:rPr>
          <w:rFonts w:cstheme="minorHAnsi"/>
        </w:rPr>
      </w:pPr>
      <w:r>
        <w:rPr>
          <w:rFonts w:asciiTheme="minorHAnsi" w:hAnsiTheme="minorHAnsi" w:cstheme="minorHAnsi"/>
          <w:szCs w:val="22"/>
        </w:rPr>
        <w:t>Provide information to</w:t>
      </w:r>
      <w:r w:rsidR="00552E49" w:rsidRPr="009B08D2">
        <w:rPr>
          <w:rFonts w:asciiTheme="minorHAnsi" w:hAnsiTheme="minorHAnsi" w:cstheme="minorHAnsi"/>
          <w:szCs w:val="22"/>
        </w:rPr>
        <w:t xml:space="preserve"> older pupils about the </w:t>
      </w:r>
      <w:r w:rsidR="00DF00E8" w:rsidRPr="000A3479">
        <w:rPr>
          <w:rFonts w:asciiTheme="minorHAnsi" w:hAnsiTheme="minorHAnsi" w:cstheme="minorHAnsi"/>
          <w:color w:val="auto"/>
          <w:szCs w:val="22"/>
        </w:rPr>
        <w:t>specialist services such as counselling/domestic abuse support.</w:t>
      </w:r>
    </w:p>
    <w:p w14:paraId="18075DAB" w14:textId="77777777" w:rsidR="00552E49" w:rsidRDefault="00DF00E8" w:rsidP="001A62FA">
      <w:pPr>
        <w:pStyle w:val="Default"/>
        <w:numPr>
          <w:ilvl w:val="0"/>
          <w:numId w:val="4"/>
        </w:numPr>
        <w:spacing w:after="31" w:line="276" w:lineRule="auto"/>
        <w:rPr>
          <w:rFonts w:asciiTheme="minorHAnsi" w:hAnsiTheme="minorHAnsi" w:cstheme="minorHAnsi"/>
        </w:rPr>
      </w:pPr>
      <w:r>
        <w:rPr>
          <w:rFonts w:asciiTheme="minorHAnsi" w:hAnsiTheme="minorHAnsi" w:cstheme="minorHAnsi"/>
          <w:color w:val="FF0000"/>
          <w:szCs w:val="22"/>
        </w:rPr>
        <w:t xml:space="preserve"> </w:t>
      </w:r>
      <w:r w:rsidR="00552E49" w:rsidRPr="00DF00E8">
        <w:rPr>
          <w:rFonts w:asciiTheme="minorHAnsi" w:hAnsiTheme="minorHAnsi" w:cstheme="minorHAnsi"/>
        </w:rPr>
        <w:t xml:space="preserve">Some parents may have an injunction against them which means that that they are not allowed access to, or custody of the child. </w:t>
      </w:r>
      <w:r w:rsidR="00B83146" w:rsidRPr="00DF00E8">
        <w:rPr>
          <w:rFonts w:asciiTheme="minorHAnsi" w:hAnsiTheme="minorHAnsi" w:cstheme="minorHAnsi"/>
        </w:rPr>
        <w:t xml:space="preserve"> </w:t>
      </w:r>
      <w:r w:rsidR="00552E49" w:rsidRPr="00DF00E8">
        <w:rPr>
          <w:rFonts w:asciiTheme="minorHAnsi" w:hAnsiTheme="minorHAnsi" w:cstheme="minorHAnsi"/>
        </w:rPr>
        <w:t xml:space="preserve">Ensure class teachers and other relevant staff are aware </w:t>
      </w:r>
      <w:r w:rsidR="002C65EB" w:rsidRPr="00DF00E8">
        <w:rPr>
          <w:rFonts w:asciiTheme="minorHAnsi" w:hAnsiTheme="minorHAnsi" w:cstheme="minorHAnsi"/>
        </w:rPr>
        <w:t>if</w:t>
      </w:r>
      <w:r w:rsidR="0096680F">
        <w:rPr>
          <w:rFonts w:asciiTheme="minorHAnsi" w:hAnsiTheme="minorHAnsi" w:cstheme="minorHAnsi"/>
        </w:rPr>
        <w:t xml:space="preserve"> this.</w:t>
      </w:r>
    </w:p>
    <w:p w14:paraId="6DA1341F" w14:textId="77777777" w:rsidR="00BA4AA0" w:rsidRPr="00DF00E8" w:rsidRDefault="00BA4AA0" w:rsidP="001A62FA">
      <w:pPr>
        <w:pStyle w:val="Default"/>
        <w:numPr>
          <w:ilvl w:val="0"/>
          <w:numId w:val="4"/>
        </w:numPr>
        <w:spacing w:after="31" w:line="276" w:lineRule="auto"/>
        <w:rPr>
          <w:rFonts w:asciiTheme="minorHAnsi" w:hAnsiTheme="minorHAnsi" w:cstheme="minorHAnsi"/>
        </w:rPr>
      </w:pPr>
      <w:r>
        <w:rPr>
          <w:rFonts w:asciiTheme="minorHAnsi" w:hAnsiTheme="minorHAnsi" w:cstheme="minorHAnsi"/>
        </w:rPr>
        <w:t>Provide support to parent</w:t>
      </w:r>
    </w:p>
    <w:p w14:paraId="5C5982A5" w14:textId="77777777" w:rsidR="00DF00E8" w:rsidRPr="00DF00E8" w:rsidRDefault="00DF00E8" w:rsidP="009B08D2">
      <w:pPr>
        <w:spacing w:line="240" w:lineRule="auto"/>
        <w:rPr>
          <w:rFonts w:cstheme="minorHAnsi"/>
          <w:sz w:val="24"/>
        </w:rPr>
      </w:pPr>
    </w:p>
    <w:p w14:paraId="70F5D7AB" w14:textId="77777777" w:rsidR="00DF00E8" w:rsidRPr="001A62FA" w:rsidRDefault="00DF00E8" w:rsidP="009B08D2">
      <w:pPr>
        <w:spacing w:line="240" w:lineRule="auto"/>
        <w:rPr>
          <w:rFonts w:cstheme="minorHAnsi"/>
          <w:b/>
          <w:sz w:val="24"/>
          <w:u w:val="single"/>
        </w:rPr>
      </w:pPr>
      <w:r w:rsidRPr="001A62FA">
        <w:rPr>
          <w:rFonts w:cstheme="minorHAnsi"/>
          <w:b/>
          <w:sz w:val="24"/>
          <w:u w:val="single"/>
        </w:rPr>
        <w:t>Consideration</w:t>
      </w:r>
      <w:r w:rsidR="0096680F" w:rsidRPr="001A62FA">
        <w:rPr>
          <w:rFonts w:cstheme="minorHAnsi"/>
          <w:b/>
          <w:sz w:val="24"/>
          <w:u w:val="single"/>
        </w:rPr>
        <w:t>s</w:t>
      </w:r>
      <w:r w:rsidR="001A62FA" w:rsidRPr="001A62FA">
        <w:rPr>
          <w:rFonts w:cstheme="minorHAnsi"/>
          <w:b/>
          <w:sz w:val="24"/>
          <w:u w:val="single"/>
        </w:rPr>
        <w:t xml:space="preserve"> for c</w:t>
      </w:r>
      <w:r w:rsidRPr="001A62FA">
        <w:rPr>
          <w:rFonts w:cstheme="minorHAnsi"/>
          <w:b/>
          <w:sz w:val="24"/>
          <w:u w:val="single"/>
        </w:rPr>
        <w:t>hildren</w:t>
      </w:r>
      <w:r w:rsidR="0096680F" w:rsidRPr="001A62FA">
        <w:rPr>
          <w:rFonts w:cstheme="minorHAnsi"/>
          <w:b/>
          <w:sz w:val="24"/>
          <w:u w:val="single"/>
        </w:rPr>
        <w:t>/</w:t>
      </w:r>
      <w:r w:rsidR="001A62FA" w:rsidRPr="001A62FA">
        <w:rPr>
          <w:rFonts w:cstheme="minorHAnsi"/>
          <w:b/>
          <w:sz w:val="24"/>
          <w:u w:val="single"/>
        </w:rPr>
        <w:t>y</w:t>
      </w:r>
      <w:r w:rsidRPr="001A62FA">
        <w:rPr>
          <w:rFonts w:cstheme="minorHAnsi"/>
          <w:b/>
          <w:sz w:val="24"/>
          <w:u w:val="single"/>
        </w:rPr>
        <w:t>oung people living in Temporary Accommodation i</w:t>
      </w:r>
      <w:r w:rsidR="001A62FA" w:rsidRPr="001A62FA">
        <w:rPr>
          <w:rFonts w:cstheme="minorHAnsi"/>
          <w:b/>
          <w:sz w:val="24"/>
          <w:u w:val="single"/>
        </w:rPr>
        <w:t>.</w:t>
      </w:r>
      <w:r w:rsidRPr="001A62FA">
        <w:rPr>
          <w:rFonts w:cstheme="minorHAnsi"/>
          <w:b/>
          <w:sz w:val="24"/>
          <w:u w:val="single"/>
        </w:rPr>
        <w:t>e</w:t>
      </w:r>
      <w:r w:rsidR="001A62FA" w:rsidRPr="001A62FA">
        <w:rPr>
          <w:rFonts w:cstheme="minorHAnsi"/>
          <w:b/>
          <w:sz w:val="24"/>
          <w:u w:val="single"/>
        </w:rPr>
        <w:t>.</w:t>
      </w:r>
      <w:r w:rsidRPr="001A62FA">
        <w:rPr>
          <w:rFonts w:cstheme="minorHAnsi"/>
          <w:b/>
          <w:sz w:val="24"/>
          <w:u w:val="single"/>
        </w:rPr>
        <w:t xml:space="preserve"> Refuge</w:t>
      </w:r>
    </w:p>
    <w:p w14:paraId="225FB242" w14:textId="77777777" w:rsidR="00B83146" w:rsidRPr="001A62FA" w:rsidRDefault="00552E49" w:rsidP="001A62FA">
      <w:pPr>
        <w:spacing w:line="240" w:lineRule="auto"/>
        <w:rPr>
          <w:rFonts w:cstheme="minorHAnsi"/>
          <w:sz w:val="24"/>
        </w:rPr>
      </w:pPr>
      <w:r w:rsidRPr="001A62FA">
        <w:rPr>
          <w:rFonts w:cstheme="minorHAnsi"/>
          <w:sz w:val="24"/>
        </w:rPr>
        <w:t>Where a child is new in school because they have moved to a local refuge</w:t>
      </w:r>
      <w:r w:rsidR="002D55A3" w:rsidRPr="001A62FA">
        <w:rPr>
          <w:rFonts w:cstheme="minorHAnsi"/>
          <w:sz w:val="24"/>
        </w:rPr>
        <w:t>/temporary accommodation</w:t>
      </w:r>
      <w:r w:rsidR="00AC743C" w:rsidRPr="001A62FA">
        <w:rPr>
          <w:rFonts w:cstheme="minorHAnsi"/>
          <w:sz w:val="24"/>
        </w:rPr>
        <w:t xml:space="preserve"> or a new address</w:t>
      </w:r>
      <w:r w:rsidRPr="001A62FA">
        <w:rPr>
          <w:rFonts w:cstheme="minorHAnsi"/>
          <w:sz w:val="24"/>
        </w:rPr>
        <w:t xml:space="preserve">, they may need support in making friends and integrating into school life. </w:t>
      </w:r>
      <w:r w:rsidR="00B83146" w:rsidRPr="001A62FA">
        <w:rPr>
          <w:rFonts w:cstheme="minorHAnsi"/>
          <w:sz w:val="24"/>
        </w:rPr>
        <w:t xml:space="preserve"> </w:t>
      </w:r>
      <w:r w:rsidRPr="001A62FA">
        <w:rPr>
          <w:rFonts w:cstheme="minorHAnsi"/>
          <w:sz w:val="24"/>
        </w:rPr>
        <w:t xml:space="preserve">They may not have space or easy access to a </w:t>
      </w:r>
      <w:r w:rsidR="002D55A3" w:rsidRPr="001A62FA">
        <w:rPr>
          <w:rFonts w:cstheme="minorHAnsi"/>
          <w:sz w:val="24"/>
        </w:rPr>
        <w:t>laptop/digital devices</w:t>
      </w:r>
      <w:r w:rsidR="00DF00E8" w:rsidRPr="001A62FA">
        <w:rPr>
          <w:rFonts w:cstheme="minorHAnsi"/>
          <w:sz w:val="24"/>
        </w:rPr>
        <w:t xml:space="preserve"> or WIFI</w:t>
      </w:r>
      <w:r w:rsidRPr="001A62FA">
        <w:rPr>
          <w:rFonts w:cstheme="minorHAnsi"/>
          <w:sz w:val="24"/>
        </w:rPr>
        <w:t xml:space="preserve"> in the refuge, so this needs to be taken into consideration when setting homework.</w:t>
      </w:r>
    </w:p>
    <w:p w14:paraId="4C46609F" w14:textId="77777777" w:rsidR="008808F0" w:rsidRPr="008808F0" w:rsidRDefault="008808F0" w:rsidP="001A62FA">
      <w:pPr>
        <w:pStyle w:val="Default"/>
        <w:rPr>
          <w:rFonts w:asciiTheme="minorHAnsi" w:hAnsiTheme="minorHAnsi" w:cstheme="minorHAnsi"/>
          <w:szCs w:val="22"/>
        </w:rPr>
      </w:pPr>
      <w:r w:rsidRPr="008808F0">
        <w:rPr>
          <w:rFonts w:asciiTheme="minorHAnsi" w:hAnsiTheme="minorHAnsi" w:cstheme="minorHAnsi"/>
          <w:szCs w:val="22"/>
        </w:rPr>
        <w:t xml:space="preserve">When police are called out to a domestic abuse incident in Warrington, if children or young people are present  or registered living at that address then schools/educational settings will be informed of this the next working day via </w:t>
      </w:r>
      <w:r w:rsidR="002866D5">
        <w:rPr>
          <w:rFonts w:asciiTheme="minorHAnsi" w:hAnsiTheme="minorHAnsi" w:cstheme="minorHAnsi"/>
          <w:szCs w:val="22"/>
        </w:rPr>
        <w:t xml:space="preserve">a </w:t>
      </w:r>
      <w:r w:rsidRPr="008808F0">
        <w:rPr>
          <w:rFonts w:asciiTheme="minorHAnsi" w:hAnsiTheme="minorHAnsi" w:cstheme="minorHAnsi"/>
          <w:szCs w:val="22"/>
        </w:rPr>
        <w:t>`</w:t>
      </w:r>
      <w:r w:rsidRPr="008808F0">
        <w:rPr>
          <w:rFonts w:asciiTheme="minorHAnsi" w:hAnsiTheme="minorHAnsi" w:cstheme="minorHAnsi"/>
          <w:b/>
          <w:szCs w:val="22"/>
        </w:rPr>
        <w:t xml:space="preserve">Domestic Abuse Notification’ </w:t>
      </w:r>
      <w:r w:rsidRPr="001A62FA">
        <w:rPr>
          <w:rFonts w:asciiTheme="minorHAnsi" w:hAnsiTheme="minorHAnsi" w:cstheme="minorHAnsi"/>
          <w:szCs w:val="22"/>
        </w:rPr>
        <w:t xml:space="preserve">this </w:t>
      </w:r>
      <w:r w:rsidRPr="008808F0">
        <w:rPr>
          <w:rFonts w:asciiTheme="minorHAnsi" w:hAnsiTheme="minorHAnsi" w:cstheme="minorHAnsi"/>
          <w:szCs w:val="22"/>
        </w:rPr>
        <w:t>initiative is known as</w:t>
      </w:r>
      <w:r w:rsidRPr="008808F0">
        <w:rPr>
          <w:rFonts w:asciiTheme="minorHAnsi" w:hAnsiTheme="minorHAnsi" w:cstheme="minorHAnsi"/>
          <w:b/>
          <w:szCs w:val="22"/>
        </w:rPr>
        <w:t xml:space="preserve"> Operation Encompass</w:t>
      </w:r>
      <w:r>
        <w:rPr>
          <w:rFonts w:asciiTheme="minorHAnsi" w:hAnsiTheme="minorHAnsi" w:cstheme="minorHAnsi"/>
          <w:b/>
          <w:szCs w:val="22"/>
        </w:rPr>
        <w:t>.</w:t>
      </w:r>
    </w:p>
    <w:p w14:paraId="42F59B03" w14:textId="77777777" w:rsidR="008808F0" w:rsidRDefault="008808F0" w:rsidP="00552E49">
      <w:pPr>
        <w:pStyle w:val="Default"/>
        <w:rPr>
          <w:b/>
          <w:bCs/>
        </w:rPr>
      </w:pPr>
    </w:p>
    <w:p w14:paraId="6348A777" w14:textId="77777777" w:rsidR="008808F0" w:rsidRDefault="008808F0" w:rsidP="001A62FA">
      <w:pPr>
        <w:pStyle w:val="Default"/>
        <w:rPr>
          <w:rFonts w:asciiTheme="minorHAnsi" w:hAnsiTheme="minorHAnsi" w:cstheme="minorHAnsi"/>
        </w:rPr>
      </w:pPr>
      <w:r w:rsidRPr="008808F0">
        <w:rPr>
          <w:rFonts w:asciiTheme="minorHAnsi" w:hAnsiTheme="minorHAnsi" w:cstheme="minorHAnsi"/>
          <w:b/>
          <w:bCs/>
        </w:rPr>
        <w:t>Operation Encompass</w:t>
      </w:r>
      <w:r w:rsidRPr="008808F0">
        <w:rPr>
          <w:rFonts w:asciiTheme="minorHAnsi" w:hAnsiTheme="minorHAnsi" w:cstheme="minorHAnsi"/>
        </w:rPr>
        <w:t xml:space="preserve"> is a police and education early information sharing partnership enabling schools/educational settings to offer immediate support for children and young people experiencing domestic abuse. Information is shared by the police with a school's/educational setting trained Key Adult (DSL) prior to the start of the next school day after officers have attended a domestic abuse incident thus enabling appropriate support to </w:t>
      </w:r>
      <w:r w:rsidRPr="008808F0">
        <w:rPr>
          <w:rFonts w:asciiTheme="minorHAnsi" w:hAnsiTheme="minorHAnsi" w:cstheme="minorHAnsi"/>
        </w:rPr>
        <w:lastRenderedPageBreak/>
        <w:t>be given, dependent upon t</w:t>
      </w:r>
      <w:r w:rsidR="002866D5">
        <w:rPr>
          <w:rFonts w:asciiTheme="minorHAnsi" w:hAnsiTheme="minorHAnsi" w:cstheme="minorHAnsi"/>
        </w:rPr>
        <w:t>he needs and wishes of the CYP</w:t>
      </w:r>
      <w:r>
        <w:rPr>
          <w:rFonts w:asciiTheme="minorHAnsi" w:hAnsiTheme="minorHAnsi" w:cstheme="minorHAnsi"/>
        </w:rPr>
        <w:t>.</w:t>
      </w:r>
      <w:r w:rsidR="00F100FA">
        <w:rPr>
          <w:rFonts w:asciiTheme="minorHAnsi" w:hAnsiTheme="minorHAnsi" w:cstheme="minorHAnsi"/>
        </w:rPr>
        <w:t xml:space="preserve"> </w:t>
      </w:r>
      <w:r w:rsidRPr="008808F0">
        <w:rPr>
          <w:rFonts w:asciiTheme="minorHAnsi" w:hAnsiTheme="minorHAnsi" w:cstheme="minorHAnsi"/>
        </w:rPr>
        <w:t xml:space="preserve">Operation Encompass </w:t>
      </w:r>
      <w:r w:rsidR="002866D5">
        <w:rPr>
          <w:rFonts w:asciiTheme="minorHAnsi" w:hAnsiTheme="minorHAnsi" w:cstheme="minorHAnsi"/>
        </w:rPr>
        <w:t xml:space="preserve">recognises </w:t>
      </w:r>
      <w:r w:rsidRPr="008808F0">
        <w:rPr>
          <w:rFonts w:asciiTheme="minorHAnsi" w:hAnsiTheme="minorHAnsi" w:cstheme="minorHAnsi"/>
        </w:rPr>
        <w:t xml:space="preserve">that </w:t>
      </w:r>
      <w:r w:rsidR="002866D5">
        <w:rPr>
          <w:rFonts w:asciiTheme="minorHAnsi" w:hAnsiTheme="minorHAnsi" w:cstheme="minorHAnsi"/>
        </w:rPr>
        <w:t>CYP are</w:t>
      </w:r>
      <w:r w:rsidRPr="008808F0">
        <w:rPr>
          <w:rFonts w:asciiTheme="minorHAnsi" w:hAnsiTheme="minorHAnsi" w:cstheme="minorHAnsi"/>
        </w:rPr>
        <w:t xml:space="preserve"> victims of domestic abuse in their own right and should be acknowledged as such. Police officers that attend any domestic abuse incident must always record the personal details and school/educational setting information of any children who are </w:t>
      </w:r>
      <w:r w:rsidR="002866D5">
        <w:rPr>
          <w:rFonts w:asciiTheme="minorHAnsi" w:hAnsiTheme="minorHAnsi" w:cstheme="minorHAnsi"/>
        </w:rPr>
        <w:t>registered living/or at present at a DA incident</w:t>
      </w:r>
      <w:r w:rsidRPr="008808F0">
        <w:rPr>
          <w:rFonts w:asciiTheme="minorHAnsi" w:hAnsiTheme="minorHAnsi" w:cstheme="minorHAnsi"/>
        </w:rPr>
        <w:t>. This information is then received by the Police referral unit who ensure that it is sent to the relevant school(s)</w:t>
      </w:r>
      <w:r w:rsidR="002866D5">
        <w:rPr>
          <w:rFonts w:asciiTheme="minorHAnsi" w:hAnsiTheme="minorHAnsi" w:cstheme="minorHAnsi"/>
        </w:rPr>
        <w:t>/educational setting</w:t>
      </w:r>
      <w:r w:rsidRPr="008808F0">
        <w:rPr>
          <w:rFonts w:asciiTheme="minorHAnsi" w:hAnsiTheme="minorHAnsi" w:cstheme="minorHAnsi"/>
        </w:rPr>
        <w:t xml:space="preserve"> in a timely manner. </w:t>
      </w:r>
    </w:p>
    <w:p w14:paraId="754D7737" w14:textId="77777777" w:rsidR="001A62FA" w:rsidRPr="001A62FA" w:rsidRDefault="001A62FA" w:rsidP="001A62FA">
      <w:pPr>
        <w:pStyle w:val="Default"/>
        <w:rPr>
          <w:rFonts w:asciiTheme="minorHAnsi" w:hAnsiTheme="minorHAnsi" w:cstheme="minorHAnsi"/>
          <w:szCs w:val="22"/>
          <w:highlight w:val="yellow"/>
        </w:rPr>
      </w:pPr>
    </w:p>
    <w:p w14:paraId="37E363E7" w14:textId="77777777" w:rsidR="008808F0" w:rsidRPr="001A62FA" w:rsidRDefault="008808F0" w:rsidP="001A62FA">
      <w:pPr>
        <w:spacing w:line="240" w:lineRule="auto"/>
        <w:rPr>
          <w:rFonts w:cstheme="minorHAnsi"/>
        </w:rPr>
      </w:pPr>
      <w:r w:rsidRPr="001A62FA">
        <w:rPr>
          <w:rFonts w:cstheme="minorHAnsi"/>
          <w:sz w:val="24"/>
          <w:szCs w:val="24"/>
        </w:rPr>
        <w:t xml:space="preserve">In addition to the Operation Encompass process, the Police has a duty to complete a </w:t>
      </w:r>
      <w:r w:rsidRPr="001A62FA">
        <w:rPr>
          <w:rFonts w:cstheme="minorHAnsi"/>
          <w:b/>
          <w:sz w:val="24"/>
          <w:szCs w:val="24"/>
        </w:rPr>
        <w:t>Vulnerable Person Assessment</w:t>
      </w:r>
      <w:r w:rsidRPr="001A62FA">
        <w:rPr>
          <w:rFonts w:cstheme="minorHAnsi"/>
          <w:sz w:val="24"/>
          <w:szCs w:val="24"/>
        </w:rPr>
        <w:t xml:space="preserve"> (VPA) report following attendance at any domestic abuse incident. Each of these reports is processed through the Police referral unit, risk assessed and shared with partner agencies as appropriate. Within the Safeguarding Hub there is a </w:t>
      </w:r>
      <w:r w:rsidRPr="001A62FA">
        <w:rPr>
          <w:rFonts w:cstheme="minorHAnsi"/>
          <w:b/>
          <w:sz w:val="24"/>
          <w:szCs w:val="24"/>
        </w:rPr>
        <w:t>daily meeting</w:t>
      </w:r>
      <w:r w:rsidRPr="001A62FA">
        <w:rPr>
          <w:rFonts w:cstheme="minorHAnsi"/>
          <w:sz w:val="24"/>
          <w:szCs w:val="24"/>
        </w:rPr>
        <w:t xml:space="preserve"> whereby the most concerning of Domestic Abuse cases are discussed between agencies to ensure that a robust and timely safety plan is implemented. This meeting will involve the Education representative within the MASH who may as a result then liaise with the school (DSL) to implement any agreed actions</w:t>
      </w:r>
      <w:r w:rsidRPr="001A62FA">
        <w:rPr>
          <w:rFonts w:cstheme="minorHAnsi"/>
        </w:rPr>
        <w:t xml:space="preserve">. </w:t>
      </w:r>
    </w:p>
    <w:p w14:paraId="297C768D" w14:textId="77777777" w:rsidR="00100CF2" w:rsidRPr="00A2161D" w:rsidRDefault="00100CF2" w:rsidP="00552E49">
      <w:pPr>
        <w:pStyle w:val="Default"/>
        <w:rPr>
          <w:b/>
          <w:bCs/>
          <w:sz w:val="22"/>
          <w:szCs w:val="22"/>
        </w:rPr>
      </w:pPr>
    </w:p>
    <w:p w14:paraId="26DCCCB3" w14:textId="77777777" w:rsidR="00552E49" w:rsidRPr="001A62FA" w:rsidRDefault="002C65EB" w:rsidP="00452D8F">
      <w:pPr>
        <w:pStyle w:val="NoSpacing"/>
        <w:rPr>
          <w:rFonts w:cstheme="minorHAnsi"/>
          <w:b/>
          <w:sz w:val="24"/>
          <w:u w:val="single"/>
        </w:rPr>
      </w:pPr>
      <w:r w:rsidRPr="001A62FA">
        <w:rPr>
          <w:rFonts w:cstheme="minorHAnsi"/>
          <w:b/>
          <w:sz w:val="24"/>
          <w:u w:val="single"/>
        </w:rPr>
        <w:t>MARAC (</w:t>
      </w:r>
      <w:r w:rsidR="00F96D3B" w:rsidRPr="001A62FA">
        <w:rPr>
          <w:rFonts w:cstheme="minorHAnsi"/>
          <w:b/>
          <w:sz w:val="24"/>
          <w:u w:val="single"/>
        </w:rPr>
        <w:t>Multi-Agency Risk Assessment Conference)</w:t>
      </w:r>
    </w:p>
    <w:p w14:paraId="7FA5C1D2" w14:textId="77777777" w:rsidR="00452D8F" w:rsidRPr="009B08D2" w:rsidRDefault="00452D8F" w:rsidP="00452D8F">
      <w:pPr>
        <w:pStyle w:val="NoSpacing"/>
        <w:rPr>
          <w:rFonts w:cstheme="minorHAnsi"/>
          <w:sz w:val="24"/>
        </w:rPr>
      </w:pPr>
    </w:p>
    <w:p w14:paraId="15098A7B" w14:textId="77777777" w:rsidR="00A7270C" w:rsidRPr="009B08D2" w:rsidRDefault="00552E49" w:rsidP="001A62FA">
      <w:pPr>
        <w:pStyle w:val="NoSpacing"/>
        <w:rPr>
          <w:rFonts w:cstheme="minorHAnsi"/>
          <w:sz w:val="24"/>
        </w:rPr>
      </w:pPr>
      <w:r w:rsidRPr="009B08D2">
        <w:rPr>
          <w:rFonts w:cstheme="minorHAnsi"/>
          <w:sz w:val="24"/>
        </w:rPr>
        <w:t>MARAC is a multi-agency risk assessment</w:t>
      </w:r>
      <w:r w:rsidR="00FD7062">
        <w:rPr>
          <w:rFonts w:cstheme="minorHAnsi"/>
          <w:sz w:val="24"/>
        </w:rPr>
        <w:t xml:space="preserve"> conference that meets every 2 </w:t>
      </w:r>
      <w:r w:rsidR="002866D5">
        <w:rPr>
          <w:rFonts w:cstheme="minorHAnsi"/>
          <w:sz w:val="24"/>
        </w:rPr>
        <w:t xml:space="preserve">weeks </w:t>
      </w:r>
      <w:r w:rsidR="002866D5" w:rsidRPr="009B08D2">
        <w:rPr>
          <w:rFonts w:cstheme="minorHAnsi"/>
          <w:sz w:val="24"/>
        </w:rPr>
        <w:t>in</w:t>
      </w:r>
      <w:r w:rsidRPr="009B08D2">
        <w:rPr>
          <w:rFonts w:cstheme="minorHAnsi"/>
          <w:sz w:val="24"/>
        </w:rPr>
        <w:t xml:space="preserve"> </w:t>
      </w:r>
      <w:r w:rsidR="00AA6C4A" w:rsidRPr="009B08D2">
        <w:rPr>
          <w:rFonts w:cstheme="minorHAnsi"/>
          <w:sz w:val="24"/>
        </w:rPr>
        <w:t>Warrington</w:t>
      </w:r>
      <w:r w:rsidRPr="009B08D2">
        <w:rPr>
          <w:rFonts w:cstheme="minorHAnsi"/>
          <w:sz w:val="24"/>
        </w:rPr>
        <w:t>. Its purpose is for agencies to share information about `high’ risk victims of domestic violence and</w:t>
      </w:r>
      <w:r w:rsidR="00104486" w:rsidRPr="009B08D2">
        <w:rPr>
          <w:rFonts w:cstheme="minorHAnsi"/>
          <w:sz w:val="24"/>
        </w:rPr>
        <w:t xml:space="preserve"> abuse and for agencies to</w:t>
      </w:r>
      <w:r w:rsidRPr="009B08D2">
        <w:rPr>
          <w:rFonts w:cstheme="minorHAnsi"/>
          <w:sz w:val="24"/>
        </w:rPr>
        <w:t xml:space="preserve"> work collaboratively</w:t>
      </w:r>
      <w:r w:rsidR="00104486" w:rsidRPr="009B08D2">
        <w:rPr>
          <w:rFonts w:cstheme="minorHAnsi"/>
          <w:sz w:val="24"/>
        </w:rPr>
        <w:t xml:space="preserve"> to</w:t>
      </w:r>
      <w:r w:rsidRPr="009B08D2">
        <w:rPr>
          <w:rFonts w:cstheme="minorHAnsi"/>
          <w:sz w:val="24"/>
        </w:rPr>
        <w:t xml:space="preserve"> safeguard</w:t>
      </w:r>
      <w:r w:rsidR="002C65EB" w:rsidRPr="009B08D2">
        <w:rPr>
          <w:rFonts w:cstheme="minorHAnsi"/>
          <w:sz w:val="24"/>
        </w:rPr>
        <w:t>, and</w:t>
      </w:r>
      <w:r w:rsidR="00104486" w:rsidRPr="009B08D2">
        <w:rPr>
          <w:rFonts w:cstheme="minorHAnsi"/>
          <w:sz w:val="24"/>
        </w:rPr>
        <w:t xml:space="preserve"> </w:t>
      </w:r>
      <w:r w:rsidRPr="009B08D2">
        <w:rPr>
          <w:rFonts w:cstheme="minorHAnsi"/>
          <w:sz w:val="24"/>
        </w:rPr>
        <w:t>reduce the</w:t>
      </w:r>
      <w:r w:rsidR="00104486" w:rsidRPr="009B08D2">
        <w:rPr>
          <w:rFonts w:cstheme="minorHAnsi"/>
          <w:sz w:val="24"/>
        </w:rPr>
        <w:t xml:space="preserve"> </w:t>
      </w:r>
      <w:r w:rsidR="002C65EB" w:rsidRPr="009B08D2">
        <w:rPr>
          <w:rFonts w:cstheme="minorHAnsi"/>
          <w:sz w:val="24"/>
        </w:rPr>
        <w:t>victims risk</w:t>
      </w:r>
      <w:r w:rsidRPr="009B08D2">
        <w:rPr>
          <w:rFonts w:cstheme="minorHAnsi"/>
          <w:sz w:val="24"/>
        </w:rPr>
        <w:t xml:space="preserve"> by putting in place safety </w:t>
      </w:r>
      <w:r w:rsidR="002C65EB" w:rsidRPr="009B08D2">
        <w:rPr>
          <w:rFonts w:cstheme="minorHAnsi"/>
          <w:sz w:val="24"/>
        </w:rPr>
        <w:t>measures to</w:t>
      </w:r>
      <w:r w:rsidRPr="009B08D2">
        <w:rPr>
          <w:rFonts w:cstheme="minorHAnsi"/>
          <w:sz w:val="24"/>
        </w:rPr>
        <w:t xml:space="preserve"> support victims. </w:t>
      </w:r>
      <w:r w:rsidR="00452D8F" w:rsidRPr="009B08D2">
        <w:rPr>
          <w:rFonts w:cstheme="minorHAnsi"/>
          <w:sz w:val="24"/>
        </w:rPr>
        <w:t xml:space="preserve"> </w:t>
      </w:r>
      <w:r w:rsidRPr="009B08D2">
        <w:rPr>
          <w:rFonts w:cstheme="minorHAnsi"/>
          <w:sz w:val="24"/>
        </w:rPr>
        <w:t xml:space="preserve">A range of agencies meet to identify and reduce risks for </w:t>
      </w:r>
      <w:r w:rsidR="00BA4AA0">
        <w:rPr>
          <w:rFonts w:cstheme="minorHAnsi"/>
          <w:sz w:val="24"/>
        </w:rPr>
        <w:t>example: Police, Local Authority</w:t>
      </w:r>
      <w:r w:rsidRPr="009B08D2">
        <w:rPr>
          <w:rFonts w:cstheme="minorHAnsi"/>
          <w:sz w:val="24"/>
        </w:rPr>
        <w:t>, Mental Health Services, Children Services, Probation,</w:t>
      </w:r>
      <w:r w:rsidR="00BA4AA0">
        <w:rPr>
          <w:rFonts w:cstheme="minorHAnsi"/>
          <w:sz w:val="24"/>
        </w:rPr>
        <w:t xml:space="preserve"> Adult Social Care</w:t>
      </w:r>
      <w:r w:rsidR="002866D5">
        <w:rPr>
          <w:rFonts w:cstheme="minorHAnsi"/>
          <w:sz w:val="24"/>
        </w:rPr>
        <w:t xml:space="preserve">, </w:t>
      </w:r>
      <w:r w:rsidR="002866D5" w:rsidRPr="009B08D2">
        <w:rPr>
          <w:rFonts w:cstheme="minorHAnsi"/>
          <w:sz w:val="24"/>
        </w:rPr>
        <w:t>Education</w:t>
      </w:r>
      <w:r w:rsidR="00FD7062">
        <w:rPr>
          <w:rFonts w:cstheme="minorHAnsi"/>
          <w:sz w:val="24"/>
        </w:rPr>
        <w:t xml:space="preserve"> </w:t>
      </w:r>
      <w:r w:rsidR="002866D5">
        <w:rPr>
          <w:rFonts w:cstheme="minorHAnsi"/>
          <w:sz w:val="24"/>
        </w:rPr>
        <w:t>Safeguarding,</w:t>
      </w:r>
      <w:r w:rsidR="00FD7062">
        <w:rPr>
          <w:rFonts w:cstheme="minorHAnsi"/>
          <w:sz w:val="24"/>
        </w:rPr>
        <w:t xml:space="preserve"> Housing, substance misuse.</w:t>
      </w:r>
      <w:r w:rsidRPr="009B08D2">
        <w:rPr>
          <w:rFonts w:cstheme="minorHAnsi"/>
          <w:sz w:val="24"/>
        </w:rPr>
        <w:t xml:space="preserve"> </w:t>
      </w:r>
      <w:r w:rsidR="00452D8F" w:rsidRPr="009B08D2">
        <w:rPr>
          <w:rFonts w:cstheme="minorHAnsi"/>
          <w:sz w:val="24"/>
        </w:rPr>
        <w:t xml:space="preserve"> </w:t>
      </w:r>
      <w:r w:rsidRPr="009B08D2">
        <w:rPr>
          <w:rFonts w:cstheme="minorHAnsi"/>
          <w:sz w:val="24"/>
        </w:rPr>
        <w:t>Victims are referred to the MARAC by a number of agencies following the completion of a risk assessment tool called the Safelives-DASH</w:t>
      </w:r>
      <w:r w:rsidR="00452D8F" w:rsidRPr="009B08D2">
        <w:rPr>
          <w:rFonts w:cstheme="minorHAnsi"/>
          <w:sz w:val="24"/>
        </w:rPr>
        <w:t xml:space="preserve"> Risk Identification Checklist.</w:t>
      </w:r>
      <w:r w:rsidR="00BA4AA0">
        <w:rPr>
          <w:rFonts w:cstheme="minorHAnsi"/>
          <w:sz w:val="24"/>
        </w:rPr>
        <w:t xml:space="preserve"> </w:t>
      </w:r>
      <w:r w:rsidRPr="009B08D2">
        <w:rPr>
          <w:rFonts w:cstheme="minorHAnsi"/>
          <w:sz w:val="24"/>
        </w:rPr>
        <w:t xml:space="preserve">The </w:t>
      </w:r>
      <w:r w:rsidR="002866D5" w:rsidRPr="009B08D2">
        <w:rPr>
          <w:rFonts w:cstheme="minorHAnsi"/>
          <w:sz w:val="24"/>
        </w:rPr>
        <w:t>Safe lives</w:t>
      </w:r>
      <w:r w:rsidRPr="009B08D2">
        <w:rPr>
          <w:rFonts w:cstheme="minorHAnsi"/>
          <w:sz w:val="24"/>
        </w:rPr>
        <w:t>-DASH Risk assessment can be completed by</w:t>
      </w:r>
      <w:r w:rsidRPr="002866D5">
        <w:rPr>
          <w:rFonts w:cstheme="minorHAnsi"/>
          <w:b/>
          <w:sz w:val="24"/>
        </w:rPr>
        <w:t xml:space="preserve"> any</w:t>
      </w:r>
      <w:r w:rsidRPr="009B08D2">
        <w:rPr>
          <w:rFonts w:cstheme="minorHAnsi"/>
          <w:sz w:val="24"/>
        </w:rPr>
        <w:t xml:space="preserve"> agency, including a member of staff at a school. </w:t>
      </w:r>
      <w:r w:rsidR="00A7270C" w:rsidRPr="009B08D2">
        <w:rPr>
          <w:rFonts w:cstheme="minorHAnsi"/>
          <w:sz w:val="24"/>
        </w:rPr>
        <w:t xml:space="preserve"> </w:t>
      </w:r>
      <w:r w:rsidRPr="009B08D2">
        <w:rPr>
          <w:rFonts w:cstheme="minorHAnsi"/>
          <w:sz w:val="24"/>
        </w:rPr>
        <w:t>There are 24 questi</w:t>
      </w:r>
      <w:r w:rsidR="00F100FA">
        <w:rPr>
          <w:rFonts w:cstheme="minorHAnsi"/>
          <w:sz w:val="24"/>
        </w:rPr>
        <w:t>ons on the DASH Risk assessment:</w:t>
      </w:r>
    </w:p>
    <w:p w14:paraId="2A124775" w14:textId="77777777" w:rsidR="00D0186D" w:rsidRDefault="00D0186D" w:rsidP="00D0186D">
      <w:pPr>
        <w:pStyle w:val="NoSpacing"/>
        <w:rPr>
          <w:rFonts w:cstheme="minorHAnsi"/>
          <w:b/>
          <w:sz w:val="24"/>
        </w:rPr>
      </w:pPr>
    </w:p>
    <w:p w14:paraId="1A4C24E1" w14:textId="77777777" w:rsidR="00D2795E" w:rsidRDefault="00D2795E" w:rsidP="00D0186D">
      <w:pPr>
        <w:pStyle w:val="NoSpacing"/>
        <w:rPr>
          <w:rFonts w:cstheme="minorHAnsi"/>
          <w:b/>
          <w:sz w:val="24"/>
        </w:rPr>
      </w:pPr>
      <w:r>
        <w:rPr>
          <w:rFonts w:cstheme="minorHAnsi"/>
          <w:b/>
          <w:sz w:val="24"/>
        </w:rPr>
        <w:t>Risk and Referral Process:</w:t>
      </w:r>
    </w:p>
    <w:p w14:paraId="762F8940" w14:textId="77777777" w:rsidR="00D2795E" w:rsidRPr="009B08D2" w:rsidRDefault="00D2795E" w:rsidP="00D0186D">
      <w:pPr>
        <w:pStyle w:val="NoSpacing"/>
        <w:rPr>
          <w:rFonts w:cstheme="minorHAnsi"/>
          <w:b/>
          <w:sz w:val="24"/>
        </w:rPr>
      </w:pPr>
    </w:p>
    <w:p w14:paraId="18B16153" w14:textId="77777777" w:rsidR="001A62FA" w:rsidRDefault="00D0186D" w:rsidP="001A62FA">
      <w:pPr>
        <w:pStyle w:val="NoSpacing"/>
        <w:numPr>
          <w:ilvl w:val="0"/>
          <w:numId w:val="25"/>
        </w:numPr>
        <w:rPr>
          <w:rFonts w:cstheme="minorHAnsi"/>
          <w:b/>
          <w:sz w:val="24"/>
        </w:rPr>
      </w:pPr>
      <w:r w:rsidRPr="009B08D2">
        <w:rPr>
          <w:rFonts w:cstheme="minorHAnsi"/>
          <w:b/>
          <w:sz w:val="24"/>
        </w:rPr>
        <w:t>High Risk</w:t>
      </w:r>
    </w:p>
    <w:p w14:paraId="67EF7767" w14:textId="77777777" w:rsidR="001A62FA" w:rsidRDefault="001A62FA" w:rsidP="001A62FA">
      <w:pPr>
        <w:pStyle w:val="NoSpacing"/>
        <w:rPr>
          <w:rFonts w:cstheme="minorHAnsi"/>
          <w:b/>
          <w:sz w:val="24"/>
        </w:rPr>
      </w:pPr>
    </w:p>
    <w:p w14:paraId="68C4AAD8" w14:textId="77777777" w:rsidR="001A62FA" w:rsidRPr="001A62FA" w:rsidRDefault="001A62FA" w:rsidP="001A62FA">
      <w:pPr>
        <w:pStyle w:val="NoSpacing"/>
        <w:spacing w:line="276" w:lineRule="auto"/>
        <w:rPr>
          <w:rFonts w:cstheme="minorHAnsi"/>
          <w:b/>
          <w:sz w:val="24"/>
        </w:rPr>
      </w:pPr>
      <w:r>
        <w:rPr>
          <w:rFonts w:cstheme="minorHAnsi"/>
          <w:sz w:val="24"/>
        </w:rPr>
        <w:t>A</w:t>
      </w:r>
      <w:r w:rsidR="00A7270C" w:rsidRPr="001A62FA">
        <w:rPr>
          <w:rFonts w:cstheme="minorHAnsi"/>
          <w:sz w:val="24"/>
        </w:rPr>
        <w:t xml:space="preserve"> victim is deemed high</w:t>
      </w:r>
      <w:r w:rsidR="00452D8F" w:rsidRPr="001A62FA">
        <w:rPr>
          <w:rFonts w:cstheme="minorHAnsi"/>
          <w:sz w:val="24"/>
        </w:rPr>
        <w:t xml:space="preserve"> risk in any of the following:</w:t>
      </w:r>
    </w:p>
    <w:p w14:paraId="5BDB070B" w14:textId="77777777" w:rsidR="000E6245" w:rsidRPr="009B08D2" w:rsidRDefault="00552E49" w:rsidP="001A62FA">
      <w:pPr>
        <w:pStyle w:val="NoSpacing"/>
        <w:numPr>
          <w:ilvl w:val="0"/>
          <w:numId w:val="26"/>
        </w:numPr>
        <w:spacing w:line="276" w:lineRule="auto"/>
        <w:rPr>
          <w:rFonts w:cstheme="minorHAnsi"/>
          <w:sz w:val="24"/>
        </w:rPr>
      </w:pPr>
      <w:r w:rsidRPr="009B08D2">
        <w:rPr>
          <w:rFonts w:cstheme="minorHAnsi"/>
          <w:sz w:val="24"/>
        </w:rPr>
        <w:t xml:space="preserve">If a victim scores </w:t>
      </w:r>
      <w:r w:rsidRPr="009B08D2">
        <w:rPr>
          <w:rFonts w:cstheme="minorHAnsi"/>
          <w:b/>
          <w:color w:val="FF0000"/>
          <w:sz w:val="24"/>
        </w:rPr>
        <w:t>14</w:t>
      </w:r>
      <w:r w:rsidRPr="009B08D2">
        <w:rPr>
          <w:rFonts w:cstheme="minorHAnsi"/>
          <w:sz w:val="24"/>
        </w:rPr>
        <w:t xml:space="preserve"> or </w:t>
      </w:r>
      <w:r w:rsidR="00FD15C4" w:rsidRPr="009B08D2">
        <w:rPr>
          <w:rFonts w:cstheme="minorHAnsi"/>
          <w:sz w:val="24"/>
        </w:rPr>
        <w:t xml:space="preserve">more </w:t>
      </w:r>
      <w:r w:rsidR="000E6245" w:rsidRPr="009B08D2">
        <w:rPr>
          <w:rFonts w:cstheme="minorHAnsi"/>
          <w:sz w:val="24"/>
        </w:rPr>
        <w:t>on the risk assessment (yes responses)</w:t>
      </w:r>
    </w:p>
    <w:p w14:paraId="7CAA2462" w14:textId="77777777" w:rsidR="000E6245" w:rsidRPr="009B08D2" w:rsidRDefault="00525E81" w:rsidP="001A62FA">
      <w:pPr>
        <w:pStyle w:val="NoSpacing"/>
        <w:numPr>
          <w:ilvl w:val="0"/>
          <w:numId w:val="26"/>
        </w:numPr>
        <w:spacing w:line="276" w:lineRule="auto"/>
        <w:rPr>
          <w:rFonts w:cstheme="minorHAnsi"/>
          <w:sz w:val="24"/>
        </w:rPr>
      </w:pPr>
      <w:r w:rsidRPr="009B08D2">
        <w:rPr>
          <w:rFonts w:cstheme="minorHAnsi"/>
          <w:sz w:val="24"/>
        </w:rPr>
        <w:t xml:space="preserve">if there have been </w:t>
      </w:r>
      <w:r w:rsidRPr="009B08D2">
        <w:rPr>
          <w:rFonts w:cstheme="minorHAnsi"/>
          <w:b/>
          <w:color w:val="FF0000"/>
          <w:sz w:val="24"/>
        </w:rPr>
        <w:t xml:space="preserve">3 </w:t>
      </w:r>
      <w:r w:rsidRPr="009B08D2">
        <w:rPr>
          <w:rFonts w:cstheme="minorHAnsi"/>
          <w:sz w:val="24"/>
        </w:rPr>
        <w:t xml:space="preserve">or police callouts in </w:t>
      </w:r>
      <w:r w:rsidRPr="009B08D2">
        <w:rPr>
          <w:rFonts w:cstheme="minorHAnsi"/>
          <w:b/>
          <w:sz w:val="24"/>
        </w:rPr>
        <w:t>12 months</w:t>
      </w:r>
    </w:p>
    <w:p w14:paraId="2642B951" w14:textId="77777777" w:rsidR="000E6245" w:rsidRPr="009B08D2" w:rsidRDefault="00525E81" w:rsidP="001A62FA">
      <w:pPr>
        <w:pStyle w:val="NoSpacing"/>
        <w:numPr>
          <w:ilvl w:val="0"/>
          <w:numId w:val="26"/>
        </w:numPr>
        <w:spacing w:line="276" w:lineRule="auto"/>
        <w:rPr>
          <w:rFonts w:cstheme="minorHAnsi"/>
          <w:sz w:val="24"/>
        </w:rPr>
      </w:pPr>
      <w:r w:rsidRPr="009B08D2">
        <w:rPr>
          <w:rFonts w:cstheme="minorHAnsi"/>
          <w:sz w:val="24"/>
        </w:rPr>
        <w:t xml:space="preserve">if the abuse is </w:t>
      </w:r>
      <w:r w:rsidRPr="009B08D2">
        <w:rPr>
          <w:rFonts w:cstheme="minorHAnsi"/>
          <w:color w:val="FF0000"/>
          <w:sz w:val="24"/>
        </w:rPr>
        <w:t>escalating</w:t>
      </w:r>
    </w:p>
    <w:p w14:paraId="68CC19B0" w14:textId="77777777" w:rsidR="000E6245" w:rsidRPr="009B08D2" w:rsidRDefault="00525E81" w:rsidP="001A62FA">
      <w:pPr>
        <w:pStyle w:val="NoSpacing"/>
        <w:numPr>
          <w:ilvl w:val="0"/>
          <w:numId w:val="26"/>
        </w:numPr>
        <w:spacing w:line="276" w:lineRule="auto"/>
        <w:rPr>
          <w:rFonts w:cstheme="minorHAnsi"/>
          <w:sz w:val="24"/>
        </w:rPr>
      </w:pPr>
      <w:r w:rsidRPr="009B08D2">
        <w:rPr>
          <w:rFonts w:cstheme="minorHAnsi"/>
          <w:sz w:val="24"/>
        </w:rPr>
        <w:t xml:space="preserve">or </w:t>
      </w:r>
      <w:r w:rsidRPr="009B08D2">
        <w:rPr>
          <w:rFonts w:cstheme="minorHAnsi"/>
          <w:color w:val="FF0000"/>
          <w:sz w:val="24"/>
        </w:rPr>
        <w:t xml:space="preserve">professionals have concerns </w:t>
      </w:r>
      <w:r w:rsidR="00A7270C" w:rsidRPr="009B08D2">
        <w:rPr>
          <w:rFonts w:cstheme="minorHAnsi"/>
          <w:sz w:val="24"/>
        </w:rPr>
        <w:t>abou</w:t>
      </w:r>
      <w:r w:rsidR="00452D8F" w:rsidRPr="009B08D2">
        <w:rPr>
          <w:rFonts w:cstheme="minorHAnsi"/>
          <w:sz w:val="24"/>
        </w:rPr>
        <w:t>t the victims and family safety</w:t>
      </w:r>
    </w:p>
    <w:p w14:paraId="790256CA" w14:textId="77777777" w:rsidR="00452D8F" w:rsidRPr="009B08D2" w:rsidRDefault="00452D8F" w:rsidP="00452D8F">
      <w:pPr>
        <w:pStyle w:val="NoSpacing"/>
        <w:rPr>
          <w:rFonts w:cstheme="minorHAnsi"/>
          <w:sz w:val="24"/>
        </w:rPr>
      </w:pPr>
    </w:p>
    <w:p w14:paraId="69C88C20" w14:textId="77777777" w:rsidR="00A7270C" w:rsidRDefault="00D2795E" w:rsidP="001A62FA">
      <w:pPr>
        <w:pStyle w:val="NoSpacing"/>
        <w:rPr>
          <w:rFonts w:cstheme="minorHAnsi"/>
          <w:sz w:val="24"/>
        </w:rPr>
      </w:pPr>
      <w:r>
        <w:rPr>
          <w:rFonts w:cstheme="minorHAnsi"/>
          <w:sz w:val="24"/>
        </w:rPr>
        <w:t xml:space="preserve">A referral should be made to the </w:t>
      </w:r>
      <w:r w:rsidR="00552E49" w:rsidRPr="009B08D2">
        <w:rPr>
          <w:rFonts w:cstheme="minorHAnsi"/>
          <w:sz w:val="24"/>
        </w:rPr>
        <w:t xml:space="preserve">MARAC immediately via education </w:t>
      </w:r>
      <w:r w:rsidR="00552E49" w:rsidRPr="00D2795E">
        <w:rPr>
          <w:rFonts w:cstheme="minorHAnsi"/>
          <w:b/>
          <w:sz w:val="24"/>
        </w:rPr>
        <w:t>safeguarding lead.</w:t>
      </w:r>
      <w:r w:rsidR="00552E49" w:rsidRPr="009B08D2">
        <w:rPr>
          <w:rFonts w:cstheme="minorHAnsi"/>
          <w:sz w:val="24"/>
        </w:rPr>
        <w:t xml:space="preserve"> </w:t>
      </w:r>
      <w:r w:rsidR="00452D8F" w:rsidRPr="009B08D2">
        <w:rPr>
          <w:rFonts w:cstheme="minorHAnsi"/>
          <w:sz w:val="24"/>
        </w:rPr>
        <w:t xml:space="preserve"> </w:t>
      </w:r>
      <w:r w:rsidR="00552E49" w:rsidRPr="009B08D2">
        <w:rPr>
          <w:rFonts w:cstheme="minorHAnsi"/>
          <w:sz w:val="24"/>
        </w:rPr>
        <w:t>Some head teachers/</w:t>
      </w:r>
      <w:r w:rsidR="00BD5BEC" w:rsidRPr="009B08D2">
        <w:rPr>
          <w:rFonts w:cstheme="minorHAnsi"/>
          <w:sz w:val="24"/>
        </w:rPr>
        <w:t>DSL</w:t>
      </w:r>
      <w:r w:rsidR="00552E49" w:rsidRPr="009B08D2">
        <w:rPr>
          <w:rFonts w:cstheme="minorHAnsi"/>
          <w:sz w:val="24"/>
        </w:rPr>
        <w:t>/teaching staff who have a close supp</w:t>
      </w:r>
      <w:r>
        <w:rPr>
          <w:rFonts w:cstheme="minorHAnsi"/>
          <w:sz w:val="24"/>
        </w:rPr>
        <w:t>ortive relationship with a parent</w:t>
      </w:r>
      <w:r w:rsidR="00552E49" w:rsidRPr="009B08D2">
        <w:rPr>
          <w:rFonts w:cstheme="minorHAnsi"/>
          <w:sz w:val="24"/>
        </w:rPr>
        <w:t xml:space="preserve"> may be in a position to complete a DASH with a parent, where he or she is unwilling to seek support elsewhere.</w:t>
      </w:r>
    </w:p>
    <w:p w14:paraId="4DB4947F" w14:textId="77777777" w:rsidR="001A62FA" w:rsidRPr="009B08D2" w:rsidRDefault="001A62FA" w:rsidP="001A62FA">
      <w:pPr>
        <w:pStyle w:val="NoSpacing"/>
        <w:rPr>
          <w:rFonts w:eastAsiaTheme="minorEastAsia" w:cstheme="minorHAnsi"/>
          <w:color w:val="003366"/>
          <w:sz w:val="24"/>
        </w:rPr>
      </w:pPr>
    </w:p>
    <w:p w14:paraId="23B1A30E" w14:textId="77777777" w:rsidR="00D0186D" w:rsidRPr="009B08D2" w:rsidRDefault="00552E49" w:rsidP="001A62FA">
      <w:pPr>
        <w:pStyle w:val="NoSpacing"/>
        <w:numPr>
          <w:ilvl w:val="0"/>
          <w:numId w:val="25"/>
        </w:numPr>
        <w:rPr>
          <w:rFonts w:cstheme="minorHAnsi"/>
          <w:b/>
          <w:sz w:val="24"/>
        </w:rPr>
      </w:pPr>
      <w:r w:rsidRPr="009B08D2">
        <w:rPr>
          <w:rFonts w:cstheme="minorHAnsi"/>
          <w:b/>
          <w:sz w:val="24"/>
        </w:rPr>
        <w:lastRenderedPageBreak/>
        <w:t>Medium Risk</w:t>
      </w:r>
    </w:p>
    <w:p w14:paraId="70C91E89" w14:textId="77777777" w:rsidR="00D0186D" w:rsidRPr="009B08D2" w:rsidRDefault="00D0186D" w:rsidP="00452D8F">
      <w:pPr>
        <w:pStyle w:val="NoSpacing"/>
        <w:rPr>
          <w:rFonts w:cstheme="minorHAnsi"/>
          <w:b/>
          <w:sz w:val="24"/>
        </w:rPr>
      </w:pPr>
    </w:p>
    <w:p w14:paraId="6EA54E6D" w14:textId="77777777" w:rsidR="001A62FA" w:rsidRDefault="00552E49" w:rsidP="009B08D2">
      <w:pPr>
        <w:pStyle w:val="NoSpacing"/>
        <w:rPr>
          <w:rFonts w:cstheme="minorHAnsi"/>
          <w:sz w:val="24"/>
        </w:rPr>
      </w:pPr>
      <w:r w:rsidRPr="009B08D2">
        <w:rPr>
          <w:rFonts w:cstheme="minorHAnsi"/>
          <w:sz w:val="24"/>
        </w:rPr>
        <w:t xml:space="preserve">Victims who score between </w:t>
      </w:r>
      <w:r w:rsidRPr="009B08D2">
        <w:rPr>
          <w:rFonts w:cstheme="minorHAnsi"/>
          <w:b/>
          <w:sz w:val="24"/>
        </w:rPr>
        <w:t xml:space="preserve">9-13 </w:t>
      </w:r>
      <w:r w:rsidRPr="009B08D2">
        <w:rPr>
          <w:rFonts w:cstheme="minorHAnsi"/>
          <w:sz w:val="24"/>
        </w:rPr>
        <w:t>on the</w:t>
      </w:r>
      <w:r w:rsidRPr="009B08D2">
        <w:rPr>
          <w:rFonts w:cstheme="minorHAnsi"/>
          <w:b/>
          <w:sz w:val="24"/>
        </w:rPr>
        <w:t xml:space="preserve"> DASH RIC </w:t>
      </w:r>
      <w:r w:rsidR="009B08D2">
        <w:rPr>
          <w:rFonts w:cstheme="minorHAnsi"/>
          <w:sz w:val="24"/>
        </w:rPr>
        <w:t xml:space="preserve">are considered </w:t>
      </w:r>
      <w:r w:rsidRPr="009B08D2">
        <w:rPr>
          <w:rFonts w:cstheme="minorHAnsi"/>
          <w:sz w:val="24"/>
        </w:rPr>
        <w:t>medium risk of serious injury/harm/homicide and should be referred to t</w:t>
      </w:r>
      <w:r w:rsidR="00104486" w:rsidRPr="009B08D2">
        <w:rPr>
          <w:rFonts w:cstheme="minorHAnsi"/>
          <w:sz w:val="24"/>
        </w:rPr>
        <w:t>he M</w:t>
      </w:r>
      <w:r w:rsidR="00D2795E">
        <w:rPr>
          <w:rFonts w:cstheme="minorHAnsi"/>
          <w:sz w:val="24"/>
        </w:rPr>
        <w:t>ASH</w:t>
      </w:r>
      <w:r w:rsidR="00104486" w:rsidRPr="009B08D2">
        <w:rPr>
          <w:rFonts w:cstheme="minorHAnsi"/>
          <w:sz w:val="24"/>
        </w:rPr>
        <w:t>.</w:t>
      </w:r>
      <w:r w:rsidR="00D0186D" w:rsidRPr="009B08D2">
        <w:rPr>
          <w:rFonts w:cstheme="minorHAnsi"/>
          <w:sz w:val="24"/>
        </w:rPr>
        <w:t xml:space="preserve"> </w:t>
      </w:r>
    </w:p>
    <w:p w14:paraId="56BE91B9" w14:textId="77777777" w:rsidR="001A62FA" w:rsidRDefault="001A62FA" w:rsidP="009B08D2">
      <w:pPr>
        <w:pStyle w:val="NoSpacing"/>
        <w:rPr>
          <w:rFonts w:cstheme="minorHAnsi"/>
          <w:sz w:val="24"/>
        </w:rPr>
      </w:pPr>
    </w:p>
    <w:p w14:paraId="67E95639" w14:textId="77777777" w:rsidR="00552E49" w:rsidRPr="009B08D2" w:rsidRDefault="00D2795E" w:rsidP="009B08D2">
      <w:pPr>
        <w:pStyle w:val="NoSpacing"/>
        <w:rPr>
          <w:rFonts w:cstheme="minorHAnsi"/>
          <w:sz w:val="24"/>
        </w:rPr>
      </w:pPr>
      <w:r>
        <w:rPr>
          <w:rFonts w:cstheme="minorHAnsi"/>
          <w:sz w:val="24"/>
        </w:rPr>
        <w:t xml:space="preserve">In Warrington </w:t>
      </w:r>
      <w:r w:rsidR="00104486" w:rsidRPr="009B08D2">
        <w:rPr>
          <w:rFonts w:cstheme="minorHAnsi"/>
          <w:sz w:val="24"/>
        </w:rPr>
        <w:t>victims who a</w:t>
      </w:r>
      <w:r>
        <w:rPr>
          <w:rFonts w:cstheme="minorHAnsi"/>
          <w:sz w:val="24"/>
        </w:rPr>
        <w:t>re risk assessed as medium</w:t>
      </w:r>
      <w:r w:rsidR="0006340F" w:rsidRPr="009B08D2">
        <w:rPr>
          <w:rFonts w:cstheme="minorHAnsi"/>
          <w:sz w:val="24"/>
        </w:rPr>
        <w:t xml:space="preserve"> and have children</w:t>
      </w:r>
      <w:r w:rsidR="00104486" w:rsidRPr="009B08D2">
        <w:rPr>
          <w:rFonts w:cstheme="minorHAnsi"/>
          <w:sz w:val="24"/>
        </w:rPr>
        <w:t xml:space="preserve"> are</w:t>
      </w:r>
      <w:r>
        <w:rPr>
          <w:rFonts w:cstheme="minorHAnsi"/>
          <w:sz w:val="24"/>
        </w:rPr>
        <w:t xml:space="preserve"> likely to be heard at the daily domestic abuse meeting</w:t>
      </w:r>
      <w:r w:rsidR="0006340F" w:rsidRPr="009B08D2">
        <w:rPr>
          <w:rFonts w:cstheme="minorHAnsi"/>
          <w:sz w:val="24"/>
        </w:rPr>
        <w:t>.</w:t>
      </w:r>
    </w:p>
    <w:p w14:paraId="7D9DB7BF" w14:textId="77777777" w:rsidR="00D0186D" w:rsidRPr="009B08D2" w:rsidRDefault="00D0186D" w:rsidP="00452D8F">
      <w:pPr>
        <w:pStyle w:val="NoSpacing"/>
        <w:rPr>
          <w:rFonts w:cstheme="minorHAnsi"/>
          <w:b/>
          <w:sz w:val="24"/>
        </w:rPr>
      </w:pPr>
    </w:p>
    <w:p w14:paraId="269F21EF" w14:textId="77777777" w:rsidR="00D0186D" w:rsidRPr="009B08D2" w:rsidRDefault="00552E49" w:rsidP="001A62FA">
      <w:pPr>
        <w:pStyle w:val="NoSpacing"/>
        <w:numPr>
          <w:ilvl w:val="0"/>
          <w:numId w:val="25"/>
        </w:numPr>
        <w:rPr>
          <w:rFonts w:cstheme="minorHAnsi"/>
          <w:b/>
          <w:sz w:val="24"/>
        </w:rPr>
      </w:pPr>
      <w:r w:rsidRPr="009B08D2">
        <w:rPr>
          <w:rFonts w:cstheme="minorHAnsi"/>
          <w:b/>
          <w:sz w:val="24"/>
        </w:rPr>
        <w:t>Standard Risk</w:t>
      </w:r>
    </w:p>
    <w:p w14:paraId="41E597EE" w14:textId="77777777" w:rsidR="00D0186D" w:rsidRPr="009B08D2" w:rsidRDefault="00D0186D" w:rsidP="009B08D2">
      <w:pPr>
        <w:pStyle w:val="NoSpacing"/>
        <w:rPr>
          <w:rFonts w:cstheme="minorHAnsi"/>
          <w:b/>
          <w:sz w:val="24"/>
        </w:rPr>
      </w:pPr>
    </w:p>
    <w:p w14:paraId="20025197" w14:textId="77777777" w:rsidR="00D0186D" w:rsidRPr="009B08D2" w:rsidRDefault="00552E49" w:rsidP="00452D8F">
      <w:pPr>
        <w:pStyle w:val="NoSpacing"/>
        <w:rPr>
          <w:rFonts w:cstheme="minorHAnsi"/>
          <w:sz w:val="24"/>
        </w:rPr>
      </w:pPr>
      <w:r w:rsidRPr="009B08D2">
        <w:rPr>
          <w:rFonts w:cstheme="minorHAnsi"/>
          <w:sz w:val="24"/>
        </w:rPr>
        <w:t>Victim</w:t>
      </w:r>
      <w:r w:rsidR="00D0186D" w:rsidRPr="009B08D2">
        <w:rPr>
          <w:rFonts w:cstheme="minorHAnsi"/>
          <w:sz w:val="24"/>
        </w:rPr>
        <w:t>s</w:t>
      </w:r>
      <w:r w:rsidRPr="009B08D2">
        <w:rPr>
          <w:rFonts w:cstheme="minorHAnsi"/>
          <w:sz w:val="24"/>
        </w:rPr>
        <w:t xml:space="preserve"> who score between </w:t>
      </w:r>
      <w:r w:rsidRPr="009B08D2">
        <w:rPr>
          <w:rFonts w:cstheme="minorHAnsi"/>
          <w:b/>
          <w:sz w:val="24"/>
        </w:rPr>
        <w:t xml:space="preserve">1-8 </w:t>
      </w:r>
      <w:r w:rsidRPr="009B08D2">
        <w:rPr>
          <w:rFonts w:cstheme="minorHAnsi"/>
          <w:sz w:val="24"/>
        </w:rPr>
        <w:t xml:space="preserve">on </w:t>
      </w:r>
      <w:r w:rsidR="00FD15C4" w:rsidRPr="009B08D2">
        <w:rPr>
          <w:rFonts w:cstheme="minorHAnsi"/>
          <w:sz w:val="24"/>
        </w:rPr>
        <w:t xml:space="preserve">the </w:t>
      </w:r>
      <w:r w:rsidRPr="009B08D2">
        <w:rPr>
          <w:rFonts w:cstheme="minorHAnsi"/>
          <w:b/>
          <w:sz w:val="24"/>
        </w:rPr>
        <w:t>D</w:t>
      </w:r>
      <w:r w:rsidR="00FD15C4" w:rsidRPr="009B08D2">
        <w:rPr>
          <w:rFonts w:cstheme="minorHAnsi"/>
          <w:b/>
          <w:sz w:val="24"/>
        </w:rPr>
        <w:t>ASH</w:t>
      </w:r>
      <w:r w:rsidRPr="009B08D2">
        <w:rPr>
          <w:rFonts w:cstheme="minorHAnsi"/>
          <w:b/>
          <w:sz w:val="24"/>
        </w:rPr>
        <w:t xml:space="preserve"> RIC</w:t>
      </w:r>
      <w:r w:rsidRPr="009B08D2">
        <w:rPr>
          <w:rFonts w:cstheme="minorHAnsi"/>
          <w:sz w:val="24"/>
        </w:rPr>
        <w:t xml:space="preserve"> are considered standard </w:t>
      </w:r>
      <w:r w:rsidR="00FD15C4" w:rsidRPr="009B08D2">
        <w:rPr>
          <w:rFonts w:cstheme="minorHAnsi"/>
          <w:sz w:val="24"/>
        </w:rPr>
        <w:t>risk of</w:t>
      </w:r>
      <w:r w:rsidRPr="009B08D2">
        <w:rPr>
          <w:rFonts w:cstheme="minorHAnsi"/>
          <w:sz w:val="24"/>
        </w:rPr>
        <w:t xml:space="preserve"> serious injury/harm/homicide and should be offered support </w:t>
      </w:r>
      <w:r w:rsidR="00FD15C4" w:rsidRPr="009B08D2">
        <w:rPr>
          <w:rFonts w:cstheme="minorHAnsi"/>
          <w:sz w:val="24"/>
        </w:rPr>
        <w:t>via the Early H</w:t>
      </w:r>
      <w:r w:rsidR="0006340F" w:rsidRPr="009B08D2">
        <w:rPr>
          <w:rFonts w:cstheme="minorHAnsi"/>
          <w:sz w:val="24"/>
        </w:rPr>
        <w:t>elp offer</w:t>
      </w:r>
      <w:r w:rsidR="00D2795E">
        <w:rPr>
          <w:rFonts w:cstheme="minorHAnsi"/>
          <w:sz w:val="24"/>
        </w:rPr>
        <w:t>, IDVA service and wider agencies (see flowchart, DA Web page).</w:t>
      </w:r>
      <w:r w:rsidR="0006340F" w:rsidRPr="009B08D2">
        <w:rPr>
          <w:rFonts w:cstheme="minorHAnsi"/>
          <w:sz w:val="24"/>
        </w:rPr>
        <w:t xml:space="preserve"> Where there is an identified need for a Multi-agency approach then consideration shou</w:t>
      </w:r>
      <w:r w:rsidR="00D2795E">
        <w:rPr>
          <w:rFonts w:cstheme="minorHAnsi"/>
          <w:sz w:val="24"/>
        </w:rPr>
        <w:t>ld be given to complete a</w:t>
      </w:r>
      <w:r w:rsidR="001A62FA">
        <w:rPr>
          <w:rFonts w:cstheme="minorHAnsi"/>
          <w:sz w:val="24"/>
        </w:rPr>
        <w:t>n Early Help Assessment.</w:t>
      </w:r>
    </w:p>
    <w:p w14:paraId="1400D650" w14:textId="77777777" w:rsidR="00D2795E" w:rsidRDefault="00D2795E" w:rsidP="00452D8F">
      <w:pPr>
        <w:pStyle w:val="NoSpacing"/>
        <w:rPr>
          <w:rFonts w:cstheme="minorHAnsi"/>
          <w:b/>
          <w:sz w:val="24"/>
        </w:rPr>
      </w:pPr>
    </w:p>
    <w:p w14:paraId="7F2A8756" w14:textId="77777777" w:rsidR="00552E49" w:rsidRPr="001A62FA" w:rsidRDefault="00D0186D" w:rsidP="00452D8F">
      <w:pPr>
        <w:pStyle w:val="NoSpacing"/>
        <w:rPr>
          <w:rFonts w:cstheme="minorHAnsi"/>
          <w:b/>
          <w:sz w:val="24"/>
          <w:u w:val="single"/>
        </w:rPr>
      </w:pPr>
      <w:r w:rsidRPr="001A62FA">
        <w:rPr>
          <w:rFonts w:cstheme="minorHAnsi"/>
          <w:b/>
          <w:sz w:val="24"/>
          <w:u w:val="single"/>
        </w:rPr>
        <w:t>Displaying Information</w:t>
      </w:r>
    </w:p>
    <w:p w14:paraId="1D96EB00" w14:textId="77777777" w:rsidR="00D0186D" w:rsidRPr="009B08D2" w:rsidRDefault="00D0186D" w:rsidP="00452D8F">
      <w:pPr>
        <w:pStyle w:val="NoSpacing"/>
        <w:rPr>
          <w:rFonts w:cstheme="minorHAnsi"/>
          <w:b/>
          <w:sz w:val="24"/>
          <w:u w:val="single"/>
        </w:rPr>
      </w:pPr>
    </w:p>
    <w:p w14:paraId="41C2231C" w14:textId="77777777" w:rsidR="00552E49" w:rsidRPr="009B08D2" w:rsidRDefault="00552E49" w:rsidP="001A62FA">
      <w:pPr>
        <w:pStyle w:val="NoSpacing"/>
        <w:rPr>
          <w:rFonts w:cstheme="minorHAnsi"/>
          <w:sz w:val="24"/>
        </w:rPr>
      </w:pPr>
      <w:r w:rsidRPr="009B08D2">
        <w:rPr>
          <w:rFonts w:cstheme="minorHAnsi"/>
          <w:sz w:val="24"/>
        </w:rPr>
        <w:t>For many victims</w:t>
      </w:r>
      <w:r w:rsidR="00B435F2" w:rsidRPr="009B08D2">
        <w:rPr>
          <w:rFonts w:cstheme="minorHAnsi"/>
          <w:sz w:val="24"/>
        </w:rPr>
        <w:t xml:space="preserve"> in particular young victims, educational settings</w:t>
      </w:r>
      <w:r w:rsidRPr="009B08D2">
        <w:rPr>
          <w:rFonts w:cstheme="minorHAnsi"/>
          <w:sz w:val="24"/>
        </w:rPr>
        <w:t xml:space="preserve"> might be the </w:t>
      </w:r>
      <w:r w:rsidR="00B435F2" w:rsidRPr="009B08D2">
        <w:rPr>
          <w:rFonts w:cstheme="minorHAnsi"/>
          <w:b/>
          <w:sz w:val="24"/>
        </w:rPr>
        <w:t>only</w:t>
      </w:r>
      <w:r w:rsidRPr="009B08D2">
        <w:rPr>
          <w:rFonts w:cstheme="minorHAnsi"/>
          <w:sz w:val="24"/>
        </w:rPr>
        <w:t xml:space="preserve"> </w:t>
      </w:r>
      <w:r w:rsidR="00B435F2" w:rsidRPr="009B08D2">
        <w:rPr>
          <w:rFonts w:cstheme="minorHAnsi"/>
          <w:sz w:val="24"/>
        </w:rPr>
        <w:t xml:space="preserve">safe place they access. </w:t>
      </w:r>
      <w:r w:rsidRPr="009B08D2">
        <w:rPr>
          <w:rFonts w:cstheme="minorHAnsi"/>
          <w:sz w:val="24"/>
        </w:rPr>
        <w:t>It would help if schools</w:t>
      </w:r>
      <w:r w:rsidR="00B435F2" w:rsidRPr="009B08D2">
        <w:rPr>
          <w:rFonts w:cstheme="minorHAnsi"/>
          <w:sz w:val="24"/>
        </w:rPr>
        <w:t>/educational settings</w:t>
      </w:r>
      <w:r w:rsidRPr="009B08D2">
        <w:rPr>
          <w:rFonts w:cstheme="minorHAnsi"/>
          <w:sz w:val="24"/>
        </w:rPr>
        <w:t xml:space="preserve"> displayed posters/leaflets with information about domestic abuse </w:t>
      </w:r>
      <w:r w:rsidR="00B435F2" w:rsidRPr="009B08D2">
        <w:rPr>
          <w:rFonts w:cstheme="minorHAnsi"/>
          <w:sz w:val="24"/>
        </w:rPr>
        <w:t xml:space="preserve">and </w:t>
      </w:r>
      <w:r w:rsidRPr="009B08D2">
        <w:rPr>
          <w:rFonts w:cstheme="minorHAnsi"/>
          <w:sz w:val="24"/>
        </w:rPr>
        <w:t xml:space="preserve">support agencies for both adults and children. </w:t>
      </w:r>
    </w:p>
    <w:p w14:paraId="4FC9C748" w14:textId="77777777" w:rsidR="00B435F2" w:rsidRDefault="00B435F2" w:rsidP="00552E49">
      <w:pPr>
        <w:rPr>
          <w:rFonts w:ascii="Arial" w:hAnsi="Arial" w:cs="Arial"/>
          <w:b/>
          <w:u w:val="single"/>
        </w:rPr>
      </w:pPr>
    </w:p>
    <w:p w14:paraId="16209EEB" w14:textId="77777777" w:rsidR="00552E49" w:rsidRPr="009B08D2" w:rsidRDefault="00FD15C4" w:rsidP="00552E49">
      <w:pPr>
        <w:rPr>
          <w:rFonts w:cstheme="minorHAnsi"/>
          <w:b/>
          <w:sz w:val="32"/>
          <w:u w:val="single"/>
        </w:rPr>
      </w:pPr>
      <w:r w:rsidRPr="009B08D2">
        <w:rPr>
          <w:rStyle w:val="NoSpacingChar"/>
          <w:rFonts w:cstheme="minorHAnsi"/>
          <w:b/>
          <w:sz w:val="32"/>
          <w:u w:val="single"/>
        </w:rPr>
        <w:t>Appendix 1</w:t>
      </w:r>
      <w:r w:rsidR="009B08D2" w:rsidRPr="009B08D2">
        <w:rPr>
          <w:rStyle w:val="NoSpacingChar"/>
          <w:rFonts w:cstheme="minorHAnsi"/>
          <w:b/>
          <w:sz w:val="32"/>
          <w:u w:val="single"/>
        </w:rPr>
        <w:t xml:space="preserve"> - </w:t>
      </w:r>
      <w:r w:rsidR="00D0186D" w:rsidRPr="009B08D2">
        <w:rPr>
          <w:rStyle w:val="NoSpacingChar"/>
          <w:rFonts w:cstheme="minorHAnsi"/>
          <w:b/>
          <w:sz w:val="32"/>
          <w:u w:val="single"/>
        </w:rPr>
        <w:t>Glossary</w:t>
      </w:r>
    </w:p>
    <w:tbl>
      <w:tblPr>
        <w:tblStyle w:val="TableGrid"/>
        <w:tblW w:w="9768" w:type="dxa"/>
        <w:tblLook w:val="04A0" w:firstRow="1" w:lastRow="0" w:firstColumn="1" w:lastColumn="0" w:noHBand="0" w:noVBand="1"/>
      </w:tblPr>
      <w:tblGrid>
        <w:gridCol w:w="3964"/>
        <w:gridCol w:w="5804"/>
      </w:tblGrid>
      <w:tr w:rsidR="00552E49" w:rsidRPr="009B08D2" w14:paraId="70BC95EF" w14:textId="77777777" w:rsidTr="00B912A5">
        <w:trPr>
          <w:trHeight w:val="373"/>
        </w:trPr>
        <w:tc>
          <w:tcPr>
            <w:tcW w:w="3964" w:type="dxa"/>
          </w:tcPr>
          <w:p w14:paraId="7C7D4E5F" w14:textId="77777777" w:rsidR="00552E49" w:rsidRPr="009B08D2" w:rsidRDefault="00552E49" w:rsidP="00D0186D">
            <w:pPr>
              <w:autoSpaceDE w:val="0"/>
              <w:autoSpaceDN w:val="0"/>
              <w:adjustRightInd w:val="0"/>
              <w:jc w:val="both"/>
              <w:rPr>
                <w:rFonts w:cstheme="minorHAnsi"/>
                <w:color w:val="000000"/>
                <w:sz w:val="24"/>
                <w:szCs w:val="24"/>
              </w:rPr>
            </w:pPr>
            <w:r w:rsidRPr="009B08D2">
              <w:rPr>
                <w:rFonts w:cstheme="minorHAnsi"/>
                <w:color w:val="000000"/>
                <w:sz w:val="24"/>
                <w:szCs w:val="24"/>
              </w:rPr>
              <w:t>CAF</w:t>
            </w:r>
          </w:p>
        </w:tc>
        <w:tc>
          <w:tcPr>
            <w:tcW w:w="5804" w:type="dxa"/>
          </w:tcPr>
          <w:p w14:paraId="6E348AC5" w14:textId="77777777" w:rsidR="00D0186D" w:rsidRPr="009B08D2" w:rsidRDefault="00B912A5" w:rsidP="00D506B9">
            <w:pPr>
              <w:rPr>
                <w:rFonts w:cstheme="minorHAnsi"/>
                <w:color w:val="000000"/>
                <w:sz w:val="24"/>
                <w:szCs w:val="24"/>
              </w:rPr>
            </w:pPr>
            <w:r>
              <w:rPr>
                <w:rFonts w:cstheme="minorHAnsi"/>
                <w:color w:val="000000"/>
                <w:sz w:val="24"/>
                <w:szCs w:val="24"/>
              </w:rPr>
              <w:t>Common Assessment Framework</w:t>
            </w:r>
          </w:p>
        </w:tc>
      </w:tr>
      <w:tr w:rsidR="00552E49" w:rsidRPr="009B08D2" w14:paraId="4DA423F3" w14:textId="77777777" w:rsidTr="00B912A5">
        <w:trPr>
          <w:trHeight w:val="342"/>
        </w:trPr>
        <w:tc>
          <w:tcPr>
            <w:tcW w:w="3964" w:type="dxa"/>
          </w:tcPr>
          <w:p w14:paraId="0DD0E119" w14:textId="77777777" w:rsidR="00552E49" w:rsidRPr="009B08D2" w:rsidRDefault="00D0186D" w:rsidP="00D506B9">
            <w:pPr>
              <w:autoSpaceDE w:val="0"/>
              <w:autoSpaceDN w:val="0"/>
              <w:adjustRightInd w:val="0"/>
              <w:jc w:val="both"/>
              <w:rPr>
                <w:rFonts w:cstheme="minorHAnsi"/>
                <w:color w:val="000000"/>
                <w:sz w:val="24"/>
                <w:szCs w:val="24"/>
              </w:rPr>
            </w:pPr>
            <w:r w:rsidRPr="009B08D2">
              <w:rPr>
                <w:rFonts w:cstheme="minorHAnsi"/>
                <w:color w:val="000000"/>
                <w:sz w:val="24"/>
                <w:szCs w:val="24"/>
              </w:rPr>
              <w:t>CAMHS</w:t>
            </w:r>
          </w:p>
        </w:tc>
        <w:tc>
          <w:tcPr>
            <w:tcW w:w="5804" w:type="dxa"/>
          </w:tcPr>
          <w:p w14:paraId="21582585" w14:textId="77777777" w:rsidR="00552E49" w:rsidRPr="009B08D2" w:rsidRDefault="00552E49" w:rsidP="00D506B9">
            <w:pPr>
              <w:rPr>
                <w:rFonts w:cstheme="minorHAnsi"/>
                <w:color w:val="000000"/>
                <w:sz w:val="24"/>
                <w:szCs w:val="24"/>
              </w:rPr>
            </w:pPr>
            <w:r w:rsidRPr="009B08D2">
              <w:rPr>
                <w:rFonts w:cstheme="minorHAnsi"/>
                <w:color w:val="000000"/>
                <w:sz w:val="24"/>
                <w:szCs w:val="24"/>
              </w:rPr>
              <w:t>Child and Adolescent Mental Health Services</w:t>
            </w:r>
          </w:p>
        </w:tc>
      </w:tr>
      <w:tr w:rsidR="00B912A5" w:rsidRPr="009B08D2" w14:paraId="7DA4EFFF" w14:textId="77777777" w:rsidTr="00B912A5">
        <w:trPr>
          <w:trHeight w:val="342"/>
        </w:trPr>
        <w:tc>
          <w:tcPr>
            <w:tcW w:w="3964" w:type="dxa"/>
          </w:tcPr>
          <w:p w14:paraId="2D0409CE" w14:textId="77777777" w:rsidR="00B912A5" w:rsidRPr="009B08D2" w:rsidRDefault="00B912A5" w:rsidP="00D506B9">
            <w:pPr>
              <w:autoSpaceDE w:val="0"/>
              <w:autoSpaceDN w:val="0"/>
              <w:adjustRightInd w:val="0"/>
              <w:jc w:val="both"/>
              <w:rPr>
                <w:rFonts w:cstheme="minorHAnsi"/>
                <w:color w:val="000000"/>
                <w:sz w:val="24"/>
                <w:szCs w:val="24"/>
              </w:rPr>
            </w:pPr>
            <w:r>
              <w:rPr>
                <w:rFonts w:cstheme="minorHAnsi"/>
                <w:color w:val="000000"/>
                <w:sz w:val="24"/>
                <w:szCs w:val="24"/>
              </w:rPr>
              <w:t>CSE</w:t>
            </w:r>
          </w:p>
        </w:tc>
        <w:tc>
          <w:tcPr>
            <w:tcW w:w="5804" w:type="dxa"/>
          </w:tcPr>
          <w:p w14:paraId="0EF8E63A" w14:textId="77777777" w:rsidR="00B912A5" w:rsidRPr="009B08D2" w:rsidRDefault="00B912A5" w:rsidP="00D506B9">
            <w:pPr>
              <w:rPr>
                <w:rFonts w:cstheme="minorHAnsi"/>
                <w:color w:val="000000"/>
                <w:sz w:val="24"/>
                <w:szCs w:val="24"/>
              </w:rPr>
            </w:pPr>
            <w:r w:rsidRPr="009B08D2">
              <w:rPr>
                <w:rFonts w:cstheme="minorHAnsi"/>
                <w:color w:val="000000"/>
                <w:sz w:val="24"/>
                <w:szCs w:val="24"/>
              </w:rPr>
              <w:t>Child Sexual Exploitation</w:t>
            </w:r>
          </w:p>
        </w:tc>
      </w:tr>
      <w:tr w:rsidR="00552E49" w:rsidRPr="009B08D2" w14:paraId="3124B171" w14:textId="77777777" w:rsidTr="00B912A5">
        <w:trPr>
          <w:trHeight w:val="192"/>
        </w:trPr>
        <w:tc>
          <w:tcPr>
            <w:tcW w:w="3964" w:type="dxa"/>
          </w:tcPr>
          <w:p w14:paraId="3B97FAEE" w14:textId="77777777" w:rsidR="00552E49" w:rsidRPr="009B08D2" w:rsidRDefault="00D0186D" w:rsidP="00D506B9">
            <w:pPr>
              <w:autoSpaceDE w:val="0"/>
              <w:autoSpaceDN w:val="0"/>
              <w:adjustRightInd w:val="0"/>
              <w:rPr>
                <w:rFonts w:cstheme="minorHAnsi"/>
                <w:color w:val="000000"/>
                <w:sz w:val="24"/>
                <w:szCs w:val="24"/>
              </w:rPr>
            </w:pPr>
            <w:r w:rsidRPr="009B08D2">
              <w:rPr>
                <w:rFonts w:cstheme="minorHAnsi"/>
                <w:color w:val="000000"/>
                <w:sz w:val="24"/>
                <w:szCs w:val="24"/>
              </w:rPr>
              <w:t>CP</w:t>
            </w:r>
          </w:p>
        </w:tc>
        <w:tc>
          <w:tcPr>
            <w:tcW w:w="5804" w:type="dxa"/>
          </w:tcPr>
          <w:p w14:paraId="50824883" w14:textId="77777777" w:rsidR="00D0186D" w:rsidRPr="009B08D2" w:rsidRDefault="00D0186D" w:rsidP="00D506B9">
            <w:pPr>
              <w:rPr>
                <w:rFonts w:cstheme="minorHAnsi"/>
                <w:color w:val="000000"/>
                <w:sz w:val="24"/>
                <w:szCs w:val="24"/>
              </w:rPr>
            </w:pPr>
            <w:r w:rsidRPr="009B08D2">
              <w:rPr>
                <w:rFonts w:cstheme="minorHAnsi"/>
                <w:color w:val="000000"/>
                <w:sz w:val="24"/>
                <w:szCs w:val="24"/>
              </w:rPr>
              <w:t>Child Protection</w:t>
            </w:r>
          </w:p>
        </w:tc>
      </w:tr>
      <w:tr w:rsidR="00552E49" w:rsidRPr="009B08D2" w14:paraId="2FFAF2AB" w14:textId="77777777" w:rsidTr="00B912A5">
        <w:trPr>
          <w:trHeight w:val="926"/>
        </w:trPr>
        <w:tc>
          <w:tcPr>
            <w:tcW w:w="3964" w:type="dxa"/>
          </w:tcPr>
          <w:p w14:paraId="67B80C72" w14:textId="77777777" w:rsidR="00552E49" w:rsidRPr="009B08D2" w:rsidRDefault="00552E49" w:rsidP="00D506B9">
            <w:pPr>
              <w:jc w:val="both"/>
              <w:rPr>
                <w:rFonts w:cstheme="minorHAnsi"/>
                <w:b/>
                <w:color w:val="FF0000"/>
                <w:sz w:val="24"/>
                <w:szCs w:val="24"/>
                <w:u w:val="single"/>
              </w:rPr>
            </w:pPr>
            <w:r w:rsidRPr="009B08D2">
              <w:rPr>
                <w:rFonts w:cstheme="minorHAnsi"/>
                <w:color w:val="000000"/>
                <w:sz w:val="24"/>
                <w:szCs w:val="24"/>
              </w:rPr>
              <w:t>Critical Register</w:t>
            </w:r>
          </w:p>
        </w:tc>
        <w:tc>
          <w:tcPr>
            <w:tcW w:w="5804" w:type="dxa"/>
          </w:tcPr>
          <w:p w14:paraId="1AC26DCC" w14:textId="77777777" w:rsidR="00552E49" w:rsidRPr="009B08D2" w:rsidRDefault="00552E49" w:rsidP="00D506B9">
            <w:pPr>
              <w:rPr>
                <w:rFonts w:cstheme="minorHAnsi"/>
                <w:b/>
                <w:color w:val="FF0000"/>
                <w:sz w:val="24"/>
                <w:szCs w:val="24"/>
                <w:u w:val="single"/>
              </w:rPr>
            </w:pPr>
            <w:r w:rsidRPr="009B08D2">
              <w:rPr>
                <w:rFonts w:cstheme="minorHAnsi"/>
                <w:color w:val="000000"/>
                <w:sz w:val="24"/>
                <w:szCs w:val="24"/>
              </w:rPr>
              <w:t>A system used by the police to indicate families involving high risk of domestic violence, and child on the Child Protection Plan, and other critical factors</w:t>
            </w:r>
          </w:p>
        </w:tc>
      </w:tr>
      <w:tr w:rsidR="00552E49" w:rsidRPr="009B08D2" w14:paraId="2F1438CD" w14:textId="77777777" w:rsidTr="00B912A5">
        <w:trPr>
          <w:trHeight w:val="676"/>
        </w:trPr>
        <w:tc>
          <w:tcPr>
            <w:tcW w:w="3964" w:type="dxa"/>
          </w:tcPr>
          <w:p w14:paraId="493C4F81" w14:textId="77777777" w:rsidR="00552E49" w:rsidRPr="009B08D2" w:rsidRDefault="00552E49" w:rsidP="00D506B9">
            <w:pPr>
              <w:rPr>
                <w:rFonts w:cstheme="minorHAnsi"/>
                <w:sz w:val="24"/>
                <w:szCs w:val="24"/>
              </w:rPr>
            </w:pPr>
            <w:r w:rsidRPr="009B08D2">
              <w:rPr>
                <w:rFonts w:cstheme="minorHAnsi"/>
                <w:sz w:val="24"/>
                <w:szCs w:val="24"/>
              </w:rPr>
              <w:t>DASH (Domestic Abuse Stalking and Harassment &amp;</w:t>
            </w:r>
            <w:r w:rsidRPr="009B08D2">
              <w:rPr>
                <w:rFonts w:cstheme="minorHAnsi"/>
                <w:color w:val="000000"/>
                <w:sz w:val="24"/>
                <w:szCs w:val="24"/>
              </w:rPr>
              <w:t xml:space="preserve"> Honour Based Violence</w:t>
            </w:r>
            <w:r w:rsidR="00D0186D" w:rsidRPr="009B08D2">
              <w:rPr>
                <w:rFonts w:cstheme="minorHAnsi"/>
                <w:sz w:val="24"/>
                <w:szCs w:val="24"/>
              </w:rPr>
              <w:t>)</w:t>
            </w:r>
          </w:p>
        </w:tc>
        <w:tc>
          <w:tcPr>
            <w:tcW w:w="5804" w:type="dxa"/>
          </w:tcPr>
          <w:p w14:paraId="29C2E959" w14:textId="77777777" w:rsidR="00552E49" w:rsidRPr="009B08D2" w:rsidRDefault="00552E49" w:rsidP="00D506B9">
            <w:pPr>
              <w:autoSpaceDE w:val="0"/>
              <w:autoSpaceDN w:val="0"/>
              <w:adjustRightInd w:val="0"/>
              <w:rPr>
                <w:rFonts w:cstheme="minorHAnsi"/>
                <w:sz w:val="24"/>
                <w:szCs w:val="24"/>
              </w:rPr>
            </w:pPr>
            <w:r w:rsidRPr="009B08D2">
              <w:rPr>
                <w:rFonts w:cstheme="minorHAnsi"/>
                <w:sz w:val="24"/>
                <w:szCs w:val="24"/>
              </w:rPr>
              <w:t>A national risk assessment identification checklist (RIC) tool used to help front-line</w:t>
            </w:r>
          </w:p>
          <w:p w14:paraId="357EBADF" w14:textId="77777777" w:rsidR="00552E49" w:rsidRPr="009B08D2" w:rsidRDefault="00552E49" w:rsidP="00D506B9">
            <w:pPr>
              <w:autoSpaceDE w:val="0"/>
              <w:autoSpaceDN w:val="0"/>
              <w:adjustRightInd w:val="0"/>
              <w:rPr>
                <w:rFonts w:cstheme="minorHAnsi"/>
                <w:sz w:val="24"/>
                <w:szCs w:val="24"/>
              </w:rPr>
            </w:pPr>
            <w:r w:rsidRPr="009B08D2">
              <w:rPr>
                <w:rFonts w:cstheme="minorHAnsi"/>
                <w:sz w:val="24"/>
                <w:szCs w:val="24"/>
              </w:rPr>
              <w:t>practitioners identify high-risk cases of domestic abuse, stalking and ‘honour’-</w:t>
            </w:r>
          </w:p>
          <w:p w14:paraId="59D3D80C" w14:textId="77777777" w:rsidR="00552E49" w:rsidRPr="009B08D2" w:rsidRDefault="00475A51" w:rsidP="00D506B9">
            <w:pPr>
              <w:pStyle w:val="Default"/>
              <w:rPr>
                <w:rFonts w:asciiTheme="minorHAnsi" w:hAnsiTheme="minorHAnsi" w:cstheme="minorHAnsi"/>
              </w:rPr>
            </w:pPr>
            <w:r w:rsidRPr="009B08D2">
              <w:rPr>
                <w:rFonts w:asciiTheme="minorHAnsi" w:hAnsiTheme="minorHAnsi" w:cstheme="minorHAnsi"/>
              </w:rPr>
              <w:t>based violence</w:t>
            </w:r>
          </w:p>
        </w:tc>
      </w:tr>
      <w:tr w:rsidR="00BD5BEC" w:rsidRPr="009B08D2" w14:paraId="5405E294" w14:textId="77777777" w:rsidTr="00B912A5">
        <w:trPr>
          <w:trHeight w:val="351"/>
        </w:trPr>
        <w:tc>
          <w:tcPr>
            <w:tcW w:w="3964" w:type="dxa"/>
          </w:tcPr>
          <w:p w14:paraId="35D3CE4A" w14:textId="77777777" w:rsidR="00BD5BEC" w:rsidRPr="009B08D2" w:rsidRDefault="00BD5BEC" w:rsidP="00D506B9">
            <w:pPr>
              <w:rPr>
                <w:rFonts w:cstheme="minorHAnsi"/>
                <w:sz w:val="24"/>
                <w:szCs w:val="24"/>
              </w:rPr>
            </w:pPr>
            <w:r w:rsidRPr="009B08D2">
              <w:rPr>
                <w:rFonts w:cstheme="minorHAnsi"/>
                <w:sz w:val="24"/>
                <w:szCs w:val="24"/>
              </w:rPr>
              <w:t>DSL</w:t>
            </w:r>
          </w:p>
        </w:tc>
        <w:tc>
          <w:tcPr>
            <w:tcW w:w="5804" w:type="dxa"/>
          </w:tcPr>
          <w:p w14:paraId="199DC11B" w14:textId="77777777" w:rsidR="00BD5BEC" w:rsidRPr="009B08D2" w:rsidRDefault="00BD5BEC" w:rsidP="00D506B9">
            <w:pPr>
              <w:autoSpaceDE w:val="0"/>
              <w:autoSpaceDN w:val="0"/>
              <w:adjustRightInd w:val="0"/>
              <w:rPr>
                <w:rFonts w:cstheme="minorHAnsi"/>
                <w:sz w:val="24"/>
                <w:szCs w:val="24"/>
              </w:rPr>
            </w:pPr>
            <w:r w:rsidRPr="009B08D2">
              <w:rPr>
                <w:rFonts w:cstheme="minorHAnsi"/>
                <w:sz w:val="24"/>
                <w:szCs w:val="24"/>
              </w:rPr>
              <w:t>Designated Safeguarding Lead</w:t>
            </w:r>
          </w:p>
        </w:tc>
      </w:tr>
      <w:tr w:rsidR="00552E49" w:rsidRPr="009B08D2" w14:paraId="1F98E210" w14:textId="77777777" w:rsidTr="00B912A5">
        <w:trPr>
          <w:trHeight w:val="575"/>
        </w:trPr>
        <w:tc>
          <w:tcPr>
            <w:tcW w:w="3964" w:type="dxa"/>
          </w:tcPr>
          <w:p w14:paraId="00D22355" w14:textId="77777777" w:rsidR="00552E49" w:rsidRPr="009B08D2" w:rsidRDefault="00D0186D" w:rsidP="00D506B9">
            <w:pPr>
              <w:autoSpaceDE w:val="0"/>
              <w:autoSpaceDN w:val="0"/>
              <w:adjustRightInd w:val="0"/>
              <w:jc w:val="both"/>
              <w:rPr>
                <w:rFonts w:cstheme="minorHAnsi"/>
                <w:color w:val="000000"/>
                <w:sz w:val="24"/>
                <w:szCs w:val="24"/>
              </w:rPr>
            </w:pPr>
            <w:r w:rsidRPr="009B08D2">
              <w:rPr>
                <w:rFonts w:cstheme="minorHAnsi"/>
                <w:color w:val="000000"/>
                <w:sz w:val="24"/>
                <w:szCs w:val="24"/>
              </w:rPr>
              <w:t>DHR</w:t>
            </w:r>
          </w:p>
        </w:tc>
        <w:tc>
          <w:tcPr>
            <w:tcW w:w="5804" w:type="dxa"/>
          </w:tcPr>
          <w:p w14:paraId="18A22602" w14:textId="77777777" w:rsidR="00552E49" w:rsidRPr="009B08D2" w:rsidRDefault="00552E49" w:rsidP="00D506B9">
            <w:pPr>
              <w:rPr>
                <w:rFonts w:cstheme="minorHAnsi"/>
                <w:color w:val="000000"/>
                <w:sz w:val="24"/>
                <w:szCs w:val="24"/>
              </w:rPr>
            </w:pPr>
            <w:r w:rsidRPr="009B08D2">
              <w:rPr>
                <w:rFonts w:cstheme="minorHAnsi"/>
                <w:color w:val="000000"/>
                <w:sz w:val="24"/>
                <w:szCs w:val="24"/>
              </w:rPr>
              <w:t xml:space="preserve">Domestic Homicide Review – A review under taken when a </w:t>
            </w:r>
            <w:r w:rsidR="00B912A5">
              <w:rPr>
                <w:rFonts w:cstheme="minorHAnsi"/>
                <w:color w:val="000000"/>
                <w:sz w:val="24"/>
                <w:szCs w:val="24"/>
              </w:rPr>
              <w:t>death has occurred due to (DVA)</w:t>
            </w:r>
          </w:p>
        </w:tc>
      </w:tr>
      <w:tr w:rsidR="00552E49" w:rsidRPr="009B08D2" w14:paraId="43556687" w14:textId="77777777" w:rsidTr="00B912A5">
        <w:trPr>
          <w:trHeight w:val="346"/>
        </w:trPr>
        <w:tc>
          <w:tcPr>
            <w:tcW w:w="3964" w:type="dxa"/>
          </w:tcPr>
          <w:p w14:paraId="47253BCB" w14:textId="77777777" w:rsidR="00552E49" w:rsidRPr="009B08D2" w:rsidRDefault="00D85EC1" w:rsidP="00D0186D">
            <w:pPr>
              <w:autoSpaceDE w:val="0"/>
              <w:autoSpaceDN w:val="0"/>
              <w:adjustRightInd w:val="0"/>
              <w:jc w:val="both"/>
              <w:rPr>
                <w:rFonts w:cstheme="minorHAnsi"/>
                <w:color w:val="000000"/>
                <w:sz w:val="24"/>
                <w:szCs w:val="24"/>
              </w:rPr>
            </w:pPr>
            <w:r w:rsidRPr="009B08D2">
              <w:rPr>
                <w:rFonts w:cstheme="minorHAnsi"/>
                <w:color w:val="000000"/>
                <w:sz w:val="24"/>
                <w:szCs w:val="24"/>
              </w:rPr>
              <w:t>D</w:t>
            </w:r>
            <w:r w:rsidR="00552E49" w:rsidRPr="009B08D2">
              <w:rPr>
                <w:rFonts w:cstheme="minorHAnsi"/>
                <w:color w:val="000000"/>
                <w:sz w:val="24"/>
                <w:szCs w:val="24"/>
              </w:rPr>
              <w:t>A</w:t>
            </w:r>
          </w:p>
        </w:tc>
        <w:tc>
          <w:tcPr>
            <w:tcW w:w="5804" w:type="dxa"/>
          </w:tcPr>
          <w:p w14:paraId="7A73B0DF" w14:textId="77777777" w:rsidR="00D0186D" w:rsidRPr="009B08D2" w:rsidRDefault="00552E49" w:rsidP="00D506B9">
            <w:pPr>
              <w:rPr>
                <w:rFonts w:cstheme="minorHAnsi"/>
                <w:color w:val="000000"/>
                <w:sz w:val="24"/>
                <w:szCs w:val="24"/>
              </w:rPr>
            </w:pPr>
            <w:r w:rsidRPr="009B08D2">
              <w:rPr>
                <w:rFonts w:cstheme="minorHAnsi"/>
                <w:color w:val="000000"/>
                <w:sz w:val="24"/>
                <w:szCs w:val="24"/>
              </w:rPr>
              <w:t>Dom</w:t>
            </w:r>
            <w:r w:rsidR="00D0186D" w:rsidRPr="009B08D2">
              <w:rPr>
                <w:rFonts w:cstheme="minorHAnsi"/>
                <w:color w:val="000000"/>
                <w:sz w:val="24"/>
                <w:szCs w:val="24"/>
              </w:rPr>
              <w:t>estic Abuse</w:t>
            </w:r>
          </w:p>
        </w:tc>
      </w:tr>
      <w:tr w:rsidR="00552E49" w:rsidRPr="009B08D2" w14:paraId="67001E12" w14:textId="77777777" w:rsidTr="00B912A5">
        <w:trPr>
          <w:trHeight w:val="357"/>
        </w:trPr>
        <w:tc>
          <w:tcPr>
            <w:tcW w:w="3964" w:type="dxa"/>
          </w:tcPr>
          <w:p w14:paraId="3E4B2B46" w14:textId="77777777" w:rsidR="00552E49" w:rsidRPr="009B08D2" w:rsidRDefault="00552E49" w:rsidP="00BD5BEC">
            <w:pPr>
              <w:jc w:val="both"/>
              <w:rPr>
                <w:rFonts w:cstheme="minorHAnsi"/>
                <w:color w:val="000000"/>
                <w:sz w:val="24"/>
                <w:szCs w:val="24"/>
              </w:rPr>
            </w:pPr>
            <w:r w:rsidRPr="009B08D2">
              <w:rPr>
                <w:rFonts w:cstheme="minorHAnsi"/>
                <w:sz w:val="24"/>
                <w:szCs w:val="24"/>
              </w:rPr>
              <w:t>E</w:t>
            </w:r>
            <w:r w:rsidR="00BD5BEC" w:rsidRPr="009B08D2">
              <w:rPr>
                <w:rFonts w:cstheme="minorHAnsi"/>
                <w:sz w:val="24"/>
                <w:szCs w:val="24"/>
              </w:rPr>
              <w:t>H</w:t>
            </w:r>
          </w:p>
        </w:tc>
        <w:tc>
          <w:tcPr>
            <w:tcW w:w="5804" w:type="dxa"/>
          </w:tcPr>
          <w:p w14:paraId="64C7FB49" w14:textId="77777777" w:rsidR="00D0186D" w:rsidRPr="009B08D2" w:rsidRDefault="00BD5BEC" w:rsidP="00BD5BEC">
            <w:pPr>
              <w:rPr>
                <w:rFonts w:cstheme="minorHAnsi"/>
                <w:color w:val="000000"/>
                <w:sz w:val="24"/>
                <w:szCs w:val="24"/>
              </w:rPr>
            </w:pPr>
            <w:r w:rsidRPr="009B08D2">
              <w:rPr>
                <w:rFonts w:cstheme="minorHAnsi"/>
                <w:sz w:val="24"/>
                <w:szCs w:val="24"/>
              </w:rPr>
              <w:t>Early Help</w:t>
            </w:r>
          </w:p>
        </w:tc>
      </w:tr>
      <w:tr w:rsidR="00BD5BEC" w:rsidRPr="009B08D2" w14:paraId="7AE27DC0" w14:textId="77777777" w:rsidTr="00B912A5">
        <w:trPr>
          <w:trHeight w:val="375"/>
        </w:trPr>
        <w:tc>
          <w:tcPr>
            <w:tcW w:w="3964" w:type="dxa"/>
          </w:tcPr>
          <w:p w14:paraId="0A8E90BA" w14:textId="77777777" w:rsidR="00BD5BEC" w:rsidRPr="009B08D2" w:rsidRDefault="00BD5BEC" w:rsidP="00D0186D">
            <w:pPr>
              <w:jc w:val="both"/>
              <w:rPr>
                <w:rFonts w:cstheme="minorHAnsi"/>
                <w:sz w:val="24"/>
                <w:szCs w:val="24"/>
              </w:rPr>
            </w:pPr>
            <w:r w:rsidRPr="009B08D2">
              <w:rPr>
                <w:rFonts w:cstheme="minorHAnsi"/>
                <w:sz w:val="24"/>
                <w:szCs w:val="24"/>
              </w:rPr>
              <w:t>EPO</w:t>
            </w:r>
          </w:p>
        </w:tc>
        <w:tc>
          <w:tcPr>
            <w:tcW w:w="5804" w:type="dxa"/>
          </w:tcPr>
          <w:p w14:paraId="1A52F089" w14:textId="77777777" w:rsidR="00BD5BEC" w:rsidRPr="009B08D2" w:rsidRDefault="00B912A5" w:rsidP="00D506B9">
            <w:pPr>
              <w:rPr>
                <w:rFonts w:cstheme="minorHAnsi"/>
                <w:sz w:val="24"/>
                <w:szCs w:val="24"/>
              </w:rPr>
            </w:pPr>
            <w:r>
              <w:rPr>
                <w:rFonts w:cstheme="minorHAnsi"/>
                <w:sz w:val="24"/>
                <w:szCs w:val="24"/>
              </w:rPr>
              <w:t>Emergency Protection Order</w:t>
            </w:r>
          </w:p>
        </w:tc>
      </w:tr>
      <w:tr w:rsidR="00B435F2" w:rsidRPr="009B08D2" w14:paraId="27F3CDC9" w14:textId="77777777" w:rsidTr="00B912A5">
        <w:trPr>
          <w:trHeight w:val="357"/>
        </w:trPr>
        <w:tc>
          <w:tcPr>
            <w:tcW w:w="3964" w:type="dxa"/>
          </w:tcPr>
          <w:p w14:paraId="5DFF219D" w14:textId="77777777" w:rsidR="00B435F2" w:rsidRPr="009B08D2" w:rsidRDefault="00BD5BEC" w:rsidP="00D0186D">
            <w:pPr>
              <w:jc w:val="both"/>
              <w:rPr>
                <w:rFonts w:cstheme="minorHAnsi"/>
                <w:sz w:val="24"/>
                <w:szCs w:val="24"/>
              </w:rPr>
            </w:pPr>
            <w:r w:rsidRPr="009B08D2">
              <w:rPr>
                <w:rFonts w:cstheme="minorHAnsi"/>
                <w:sz w:val="24"/>
                <w:szCs w:val="24"/>
              </w:rPr>
              <w:t>ES</w:t>
            </w:r>
          </w:p>
        </w:tc>
        <w:tc>
          <w:tcPr>
            <w:tcW w:w="5804" w:type="dxa"/>
          </w:tcPr>
          <w:p w14:paraId="1FB96F69" w14:textId="77777777" w:rsidR="00B435F2" w:rsidRPr="009B08D2" w:rsidRDefault="00034646" w:rsidP="00D506B9">
            <w:pPr>
              <w:rPr>
                <w:rFonts w:cstheme="minorHAnsi"/>
                <w:sz w:val="24"/>
                <w:szCs w:val="24"/>
              </w:rPr>
            </w:pPr>
            <w:r>
              <w:rPr>
                <w:rFonts w:cstheme="minorHAnsi"/>
                <w:sz w:val="24"/>
                <w:szCs w:val="24"/>
              </w:rPr>
              <w:t>Education Set</w:t>
            </w:r>
            <w:r w:rsidR="00BD5BEC" w:rsidRPr="009B08D2">
              <w:rPr>
                <w:rFonts w:cstheme="minorHAnsi"/>
                <w:sz w:val="24"/>
                <w:szCs w:val="24"/>
              </w:rPr>
              <w:t>ting</w:t>
            </w:r>
          </w:p>
        </w:tc>
      </w:tr>
      <w:tr w:rsidR="00552E49" w:rsidRPr="009B08D2" w14:paraId="5673EEEB" w14:textId="77777777" w:rsidTr="00B912A5">
        <w:trPr>
          <w:trHeight w:val="375"/>
        </w:trPr>
        <w:tc>
          <w:tcPr>
            <w:tcW w:w="3964" w:type="dxa"/>
          </w:tcPr>
          <w:p w14:paraId="4F2A6C2A" w14:textId="77777777" w:rsidR="00552E49" w:rsidRPr="009B08D2" w:rsidRDefault="00552E49" w:rsidP="00D0186D">
            <w:pPr>
              <w:jc w:val="both"/>
              <w:rPr>
                <w:rFonts w:cstheme="minorHAnsi"/>
                <w:sz w:val="24"/>
                <w:szCs w:val="24"/>
              </w:rPr>
            </w:pPr>
            <w:r w:rsidRPr="009B08D2">
              <w:rPr>
                <w:rFonts w:cstheme="minorHAnsi"/>
                <w:sz w:val="24"/>
                <w:szCs w:val="24"/>
              </w:rPr>
              <w:lastRenderedPageBreak/>
              <w:t>FGM</w:t>
            </w:r>
          </w:p>
        </w:tc>
        <w:tc>
          <w:tcPr>
            <w:tcW w:w="5804" w:type="dxa"/>
          </w:tcPr>
          <w:p w14:paraId="2984606D" w14:textId="77777777" w:rsidR="00552E49" w:rsidRPr="009B08D2" w:rsidRDefault="00552E49" w:rsidP="00482638">
            <w:pPr>
              <w:rPr>
                <w:rFonts w:cstheme="minorHAnsi"/>
                <w:sz w:val="24"/>
                <w:szCs w:val="24"/>
              </w:rPr>
            </w:pPr>
            <w:r w:rsidRPr="009B08D2">
              <w:rPr>
                <w:rFonts w:cstheme="minorHAnsi"/>
                <w:sz w:val="24"/>
                <w:szCs w:val="24"/>
              </w:rPr>
              <w:t>Female Genital Mutilation</w:t>
            </w:r>
            <w:r w:rsidR="00AC743C" w:rsidRPr="009B08D2">
              <w:rPr>
                <w:rFonts w:cstheme="minorHAnsi"/>
                <w:sz w:val="24"/>
                <w:szCs w:val="24"/>
              </w:rPr>
              <w:t xml:space="preserve"> – A procedure involving part or total remova</w:t>
            </w:r>
            <w:r w:rsidR="00D85EC1" w:rsidRPr="009B08D2">
              <w:rPr>
                <w:rFonts w:cstheme="minorHAnsi"/>
                <w:sz w:val="24"/>
                <w:szCs w:val="24"/>
              </w:rPr>
              <w:t xml:space="preserve">l of female’s </w:t>
            </w:r>
            <w:r w:rsidR="00475A51" w:rsidRPr="009B08D2">
              <w:rPr>
                <w:rFonts w:cstheme="minorHAnsi"/>
                <w:sz w:val="24"/>
                <w:szCs w:val="24"/>
              </w:rPr>
              <w:t xml:space="preserve">external </w:t>
            </w:r>
            <w:r w:rsidR="00482638" w:rsidRPr="009B08D2">
              <w:rPr>
                <w:rFonts w:cstheme="minorHAnsi"/>
                <w:sz w:val="24"/>
                <w:szCs w:val="24"/>
              </w:rPr>
              <w:t>genitalia</w:t>
            </w:r>
          </w:p>
        </w:tc>
      </w:tr>
      <w:tr w:rsidR="00D0186D" w:rsidRPr="009B08D2" w14:paraId="147110CA" w14:textId="77777777" w:rsidTr="00B912A5">
        <w:trPr>
          <w:trHeight w:val="269"/>
        </w:trPr>
        <w:tc>
          <w:tcPr>
            <w:tcW w:w="3964" w:type="dxa"/>
          </w:tcPr>
          <w:p w14:paraId="38A1857D" w14:textId="77777777" w:rsidR="00D0186D" w:rsidRPr="009B08D2" w:rsidRDefault="00D0186D" w:rsidP="00F06362">
            <w:pPr>
              <w:jc w:val="both"/>
              <w:rPr>
                <w:rFonts w:cstheme="minorHAnsi"/>
                <w:sz w:val="24"/>
                <w:szCs w:val="24"/>
              </w:rPr>
            </w:pPr>
            <w:r w:rsidRPr="009B08D2">
              <w:rPr>
                <w:rFonts w:cstheme="minorHAnsi"/>
                <w:sz w:val="24"/>
                <w:szCs w:val="24"/>
              </w:rPr>
              <w:t>FM</w:t>
            </w:r>
          </w:p>
        </w:tc>
        <w:tc>
          <w:tcPr>
            <w:tcW w:w="5804" w:type="dxa"/>
          </w:tcPr>
          <w:p w14:paraId="278AD744" w14:textId="77777777" w:rsidR="00D0186D" w:rsidRPr="009B08D2" w:rsidRDefault="00D0186D" w:rsidP="000B2CDD">
            <w:pPr>
              <w:rPr>
                <w:rFonts w:cstheme="minorHAnsi"/>
                <w:sz w:val="24"/>
                <w:szCs w:val="24"/>
              </w:rPr>
            </w:pPr>
            <w:r w:rsidRPr="009B08D2">
              <w:rPr>
                <w:rFonts w:cstheme="minorHAnsi"/>
                <w:color w:val="000000"/>
                <w:sz w:val="24"/>
                <w:szCs w:val="24"/>
              </w:rPr>
              <w:t xml:space="preserve">Forced Marriage  - marriage conducted without valid consent </w:t>
            </w:r>
            <w:r w:rsidR="00482638" w:rsidRPr="009B08D2">
              <w:rPr>
                <w:rFonts w:cstheme="minorHAnsi"/>
                <w:color w:val="000000"/>
                <w:sz w:val="24"/>
                <w:szCs w:val="24"/>
              </w:rPr>
              <w:t>(</w:t>
            </w:r>
            <w:r w:rsidRPr="009B08D2">
              <w:rPr>
                <w:rFonts w:cstheme="minorHAnsi"/>
                <w:color w:val="000000"/>
                <w:sz w:val="24"/>
                <w:szCs w:val="24"/>
              </w:rPr>
              <w:t>free will)  of one o</w:t>
            </w:r>
            <w:r w:rsidR="000B2CDD" w:rsidRPr="009B08D2">
              <w:rPr>
                <w:rFonts w:cstheme="minorHAnsi"/>
                <w:color w:val="000000"/>
                <w:sz w:val="24"/>
                <w:szCs w:val="24"/>
              </w:rPr>
              <w:t>r</w:t>
            </w:r>
            <w:r w:rsidRPr="009B08D2">
              <w:rPr>
                <w:rFonts w:cstheme="minorHAnsi"/>
                <w:color w:val="000000"/>
                <w:sz w:val="24"/>
                <w:szCs w:val="24"/>
              </w:rPr>
              <w:t xml:space="preserve"> both parties </w:t>
            </w:r>
          </w:p>
        </w:tc>
      </w:tr>
      <w:tr w:rsidR="00552E49" w:rsidRPr="009B08D2" w14:paraId="05B5C727" w14:textId="77777777" w:rsidTr="00B912A5">
        <w:trPr>
          <w:trHeight w:val="269"/>
        </w:trPr>
        <w:tc>
          <w:tcPr>
            <w:tcW w:w="3964" w:type="dxa"/>
          </w:tcPr>
          <w:p w14:paraId="509DDAFE" w14:textId="77777777" w:rsidR="00552E49" w:rsidRPr="009B08D2" w:rsidRDefault="00D0186D" w:rsidP="00D506B9">
            <w:pPr>
              <w:jc w:val="both"/>
              <w:rPr>
                <w:rFonts w:cstheme="minorHAnsi"/>
                <w:sz w:val="24"/>
                <w:szCs w:val="24"/>
              </w:rPr>
            </w:pPr>
            <w:r w:rsidRPr="009B08D2">
              <w:rPr>
                <w:rFonts w:cstheme="minorHAnsi"/>
                <w:sz w:val="24"/>
                <w:szCs w:val="24"/>
              </w:rPr>
              <w:t xml:space="preserve">HBV – </w:t>
            </w:r>
            <w:r w:rsidR="007D69DD" w:rsidRPr="009B08D2">
              <w:rPr>
                <w:rFonts w:cstheme="minorHAnsi"/>
                <w:sz w:val="24"/>
                <w:szCs w:val="24"/>
              </w:rPr>
              <w:t>Honour</w:t>
            </w:r>
            <w:r w:rsidRPr="009B08D2">
              <w:rPr>
                <w:rFonts w:cstheme="minorHAnsi"/>
                <w:sz w:val="24"/>
                <w:szCs w:val="24"/>
              </w:rPr>
              <w:t xml:space="preserve"> Based Violence</w:t>
            </w:r>
          </w:p>
        </w:tc>
        <w:tc>
          <w:tcPr>
            <w:tcW w:w="5804" w:type="dxa"/>
          </w:tcPr>
          <w:p w14:paraId="52E7124C" w14:textId="77777777" w:rsidR="00552E49" w:rsidRPr="009B08D2" w:rsidRDefault="00D0186D" w:rsidP="000B2CDD">
            <w:pPr>
              <w:rPr>
                <w:rFonts w:cstheme="minorHAnsi"/>
                <w:sz w:val="24"/>
                <w:szCs w:val="24"/>
              </w:rPr>
            </w:pPr>
            <w:r w:rsidRPr="009B08D2">
              <w:rPr>
                <w:rFonts w:cstheme="minorHAnsi"/>
                <w:color w:val="000000"/>
                <w:sz w:val="24"/>
                <w:szCs w:val="24"/>
              </w:rPr>
              <w:t xml:space="preserve">So-called 'honour'-based violence-  An incident or pattern of violence which is </w:t>
            </w:r>
            <w:r w:rsidR="00DC3DB5" w:rsidRPr="009B08D2">
              <w:rPr>
                <w:rFonts w:cstheme="minorHAnsi"/>
                <w:color w:val="000000"/>
                <w:sz w:val="24"/>
                <w:szCs w:val="24"/>
              </w:rPr>
              <w:t xml:space="preserve">construed as </w:t>
            </w:r>
            <w:r w:rsidRPr="009B08D2">
              <w:rPr>
                <w:rFonts w:cstheme="minorHAnsi"/>
                <w:color w:val="000000"/>
                <w:sz w:val="24"/>
                <w:szCs w:val="24"/>
              </w:rPr>
              <w:t>justified under protecting the families/communities honour</w:t>
            </w:r>
          </w:p>
        </w:tc>
      </w:tr>
      <w:tr w:rsidR="00552E49" w:rsidRPr="009B08D2" w14:paraId="3123B809" w14:textId="77777777" w:rsidTr="00B912A5">
        <w:trPr>
          <w:trHeight w:val="764"/>
        </w:trPr>
        <w:tc>
          <w:tcPr>
            <w:tcW w:w="3964" w:type="dxa"/>
          </w:tcPr>
          <w:p w14:paraId="29A5D8F8" w14:textId="77777777" w:rsidR="00552E49" w:rsidRPr="009B08D2" w:rsidRDefault="00D0186D" w:rsidP="00D506B9">
            <w:pPr>
              <w:jc w:val="both"/>
              <w:rPr>
                <w:rFonts w:cstheme="minorHAnsi"/>
                <w:color w:val="000000"/>
                <w:sz w:val="24"/>
                <w:szCs w:val="24"/>
              </w:rPr>
            </w:pPr>
            <w:r w:rsidRPr="009B08D2">
              <w:rPr>
                <w:rFonts w:cstheme="minorHAnsi"/>
                <w:color w:val="000000"/>
                <w:sz w:val="24"/>
                <w:szCs w:val="24"/>
              </w:rPr>
              <w:t>IDVA</w:t>
            </w:r>
          </w:p>
        </w:tc>
        <w:tc>
          <w:tcPr>
            <w:tcW w:w="5804" w:type="dxa"/>
          </w:tcPr>
          <w:p w14:paraId="5A81659A" w14:textId="77777777" w:rsidR="00552E49" w:rsidRPr="009B08D2" w:rsidRDefault="00552E49" w:rsidP="00D0186D">
            <w:pPr>
              <w:rPr>
                <w:rFonts w:cstheme="minorHAnsi"/>
                <w:color w:val="000000"/>
                <w:sz w:val="24"/>
                <w:szCs w:val="24"/>
              </w:rPr>
            </w:pPr>
            <w:r w:rsidRPr="009B08D2">
              <w:rPr>
                <w:rFonts w:cstheme="minorHAnsi"/>
                <w:color w:val="000000"/>
                <w:sz w:val="24"/>
                <w:szCs w:val="24"/>
              </w:rPr>
              <w:t>Independent Domestic Violence Advocates-  A specialist worker for high risk victims who has been trained to an IDVA qualification</w:t>
            </w:r>
          </w:p>
        </w:tc>
      </w:tr>
      <w:tr w:rsidR="00552E49" w:rsidRPr="009B08D2" w14:paraId="430CF1DC" w14:textId="77777777" w:rsidTr="00B912A5">
        <w:trPr>
          <w:trHeight w:val="839"/>
        </w:trPr>
        <w:tc>
          <w:tcPr>
            <w:tcW w:w="3964" w:type="dxa"/>
          </w:tcPr>
          <w:p w14:paraId="42580B1C" w14:textId="77777777" w:rsidR="00552E49" w:rsidRPr="009B08D2" w:rsidRDefault="00552E49" w:rsidP="00D506B9">
            <w:pPr>
              <w:jc w:val="both"/>
              <w:rPr>
                <w:rFonts w:cstheme="minorHAnsi"/>
                <w:b/>
                <w:color w:val="FF0000"/>
                <w:sz w:val="24"/>
                <w:szCs w:val="24"/>
                <w:u w:val="single"/>
              </w:rPr>
            </w:pPr>
            <w:r w:rsidRPr="009B08D2">
              <w:rPr>
                <w:rFonts w:cstheme="minorHAnsi"/>
                <w:color w:val="000000"/>
                <w:sz w:val="24"/>
                <w:szCs w:val="24"/>
              </w:rPr>
              <w:t>MARAC</w:t>
            </w:r>
          </w:p>
        </w:tc>
        <w:tc>
          <w:tcPr>
            <w:tcW w:w="5804" w:type="dxa"/>
          </w:tcPr>
          <w:p w14:paraId="46AF02D8" w14:textId="77777777" w:rsidR="00552E49" w:rsidRPr="009B08D2" w:rsidRDefault="00552E49" w:rsidP="00475A51">
            <w:pPr>
              <w:autoSpaceDE w:val="0"/>
              <w:autoSpaceDN w:val="0"/>
              <w:adjustRightInd w:val="0"/>
              <w:rPr>
                <w:rFonts w:cstheme="minorHAnsi"/>
                <w:b/>
                <w:color w:val="FF0000"/>
                <w:sz w:val="24"/>
                <w:szCs w:val="24"/>
                <w:u w:val="single"/>
              </w:rPr>
            </w:pPr>
            <w:r w:rsidRPr="009B08D2">
              <w:rPr>
                <w:rFonts w:cstheme="minorHAnsi"/>
                <w:color w:val="000000"/>
                <w:sz w:val="24"/>
                <w:szCs w:val="24"/>
              </w:rPr>
              <w:t xml:space="preserve">Multi Agency Risk Assessment Conference. A  </w:t>
            </w:r>
            <w:r w:rsidRPr="009B08D2">
              <w:rPr>
                <w:rFonts w:cstheme="minorHAnsi"/>
                <w:sz w:val="24"/>
                <w:szCs w:val="24"/>
              </w:rPr>
              <w:t>forum of organisations that manage high-risk cases of domestic abuse,</w:t>
            </w:r>
            <w:r w:rsidR="00475A51" w:rsidRPr="009B08D2">
              <w:rPr>
                <w:rFonts w:cstheme="minorHAnsi"/>
                <w:sz w:val="24"/>
                <w:szCs w:val="24"/>
              </w:rPr>
              <w:t xml:space="preserve"> </w:t>
            </w:r>
            <w:r w:rsidRPr="009B08D2">
              <w:rPr>
                <w:rFonts w:cstheme="minorHAnsi"/>
                <w:sz w:val="24"/>
                <w:szCs w:val="24"/>
              </w:rPr>
              <w:t>stalking and ‘honour’</w:t>
            </w:r>
            <w:r w:rsidR="00475A51" w:rsidRPr="009B08D2">
              <w:rPr>
                <w:rFonts w:cstheme="minorHAnsi"/>
                <w:sz w:val="24"/>
                <w:szCs w:val="24"/>
              </w:rPr>
              <w:t>- based violence</w:t>
            </w:r>
          </w:p>
        </w:tc>
      </w:tr>
      <w:tr w:rsidR="00372000" w:rsidRPr="009B08D2" w14:paraId="1A0ECDEE" w14:textId="77777777" w:rsidTr="00B912A5">
        <w:trPr>
          <w:trHeight w:val="371"/>
        </w:trPr>
        <w:tc>
          <w:tcPr>
            <w:tcW w:w="3964" w:type="dxa"/>
          </w:tcPr>
          <w:p w14:paraId="62A75325" w14:textId="77777777" w:rsidR="00372000" w:rsidRPr="009B08D2" w:rsidRDefault="00372000" w:rsidP="00D506B9">
            <w:pPr>
              <w:jc w:val="both"/>
              <w:rPr>
                <w:rFonts w:cstheme="minorHAnsi"/>
                <w:color w:val="000000"/>
                <w:sz w:val="24"/>
                <w:szCs w:val="24"/>
              </w:rPr>
            </w:pPr>
            <w:r w:rsidRPr="009B08D2">
              <w:rPr>
                <w:rFonts w:cstheme="minorHAnsi"/>
                <w:color w:val="000000"/>
                <w:sz w:val="24"/>
                <w:szCs w:val="24"/>
              </w:rPr>
              <w:t>MASH</w:t>
            </w:r>
          </w:p>
        </w:tc>
        <w:tc>
          <w:tcPr>
            <w:tcW w:w="5804" w:type="dxa"/>
          </w:tcPr>
          <w:p w14:paraId="482DA48F" w14:textId="77777777" w:rsidR="00372000" w:rsidRPr="009B08D2" w:rsidRDefault="009B08D2" w:rsidP="00475A51">
            <w:pPr>
              <w:autoSpaceDE w:val="0"/>
              <w:autoSpaceDN w:val="0"/>
              <w:adjustRightInd w:val="0"/>
              <w:rPr>
                <w:rFonts w:cstheme="minorHAnsi"/>
                <w:color w:val="000000"/>
                <w:sz w:val="24"/>
                <w:szCs w:val="24"/>
              </w:rPr>
            </w:pPr>
            <w:r>
              <w:rPr>
                <w:rFonts w:cstheme="minorHAnsi"/>
                <w:color w:val="000000"/>
                <w:sz w:val="24"/>
                <w:szCs w:val="24"/>
              </w:rPr>
              <w:t>Multi-Agency Safeguarding Hub</w:t>
            </w:r>
          </w:p>
        </w:tc>
      </w:tr>
      <w:tr w:rsidR="00B912A5" w:rsidRPr="009B08D2" w14:paraId="31856109" w14:textId="77777777" w:rsidTr="00B912A5">
        <w:trPr>
          <w:trHeight w:val="371"/>
        </w:trPr>
        <w:tc>
          <w:tcPr>
            <w:tcW w:w="3964" w:type="dxa"/>
          </w:tcPr>
          <w:p w14:paraId="44FEDDFB" w14:textId="77777777" w:rsidR="00B912A5" w:rsidRPr="009B08D2" w:rsidRDefault="00B912A5" w:rsidP="00D506B9">
            <w:pPr>
              <w:jc w:val="both"/>
              <w:rPr>
                <w:rFonts w:cstheme="minorHAnsi"/>
                <w:color w:val="000000"/>
                <w:sz w:val="24"/>
                <w:szCs w:val="24"/>
              </w:rPr>
            </w:pPr>
            <w:r>
              <w:rPr>
                <w:rFonts w:cstheme="minorHAnsi"/>
                <w:color w:val="000000"/>
                <w:sz w:val="24"/>
                <w:szCs w:val="24"/>
              </w:rPr>
              <w:t>NFA</w:t>
            </w:r>
          </w:p>
        </w:tc>
        <w:tc>
          <w:tcPr>
            <w:tcW w:w="5804" w:type="dxa"/>
          </w:tcPr>
          <w:p w14:paraId="0096BAB5" w14:textId="77777777" w:rsidR="00B912A5" w:rsidRDefault="00B912A5" w:rsidP="00475A51">
            <w:pPr>
              <w:autoSpaceDE w:val="0"/>
              <w:autoSpaceDN w:val="0"/>
              <w:adjustRightInd w:val="0"/>
              <w:rPr>
                <w:rFonts w:cstheme="minorHAnsi"/>
                <w:color w:val="000000"/>
                <w:sz w:val="24"/>
                <w:szCs w:val="24"/>
              </w:rPr>
            </w:pPr>
            <w:r>
              <w:rPr>
                <w:rFonts w:cstheme="minorHAnsi"/>
                <w:color w:val="000000"/>
                <w:sz w:val="24"/>
                <w:szCs w:val="24"/>
              </w:rPr>
              <w:t>No further action</w:t>
            </w:r>
          </w:p>
        </w:tc>
      </w:tr>
      <w:tr w:rsidR="00552E49" w:rsidRPr="009B08D2" w14:paraId="0186FE96" w14:textId="77777777" w:rsidTr="00B912A5">
        <w:trPr>
          <w:trHeight w:val="608"/>
        </w:trPr>
        <w:tc>
          <w:tcPr>
            <w:tcW w:w="3964" w:type="dxa"/>
          </w:tcPr>
          <w:p w14:paraId="64E86159" w14:textId="77777777" w:rsidR="00552E49" w:rsidRPr="00B912A5" w:rsidRDefault="00552E49" w:rsidP="00D506B9">
            <w:pPr>
              <w:jc w:val="both"/>
              <w:rPr>
                <w:rFonts w:cstheme="minorHAnsi"/>
                <w:color w:val="FF0000"/>
                <w:sz w:val="24"/>
                <w:szCs w:val="24"/>
              </w:rPr>
            </w:pPr>
            <w:r w:rsidRPr="00B912A5">
              <w:rPr>
                <w:rFonts w:cstheme="minorHAnsi"/>
                <w:sz w:val="24"/>
                <w:szCs w:val="24"/>
              </w:rPr>
              <w:t>SAFELIVES</w:t>
            </w:r>
          </w:p>
        </w:tc>
        <w:tc>
          <w:tcPr>
            <w:tcW w:w="5804" w:type="dxa"/>
          </w:tcPr>
          <w:p w14:paraId="41EB78D3" w14:textId="77777777" w:rsidR="00552E49" w:rsidRPr="00B912A5" w:rsidRDefault="00552E49" w:rsidP="00475A51">
            <w:pPr>
              <w:pStyle w:val="Default"/>
              <w:rPr>
                <w:rFonts w:asciiTheme="minorHAnsi" w:hAnsiTheme="minorHAnsi" w:cstheme="minorHAnsi"/>
              </w:rPr>
            </w:pPr>
            <w:r w:rsidRPr="00B912A5">
              <w:rPr>
                <w:rFonts w:asciiTheme="minorHAnsi" w:hAnsiTheme="minorHAnsi" w:cstheme="minorHAnsi"/>
              </w:rPr>
              <w:t>National organisation which developed the M</w:t>
            </w:r>
            <w:r w:rsidR="00475A51" w:rsidRPr="00B912A5">
              <w:rPr>
                <w:rFonts w:asciiTheme="minorHAnsi" w:hAnsiTheme="minorHAnsi" w:cstheme="minorHAnsi"/>
              </w:rPr>
              <w:t>ARAC</w:t>
            </w:r>
            <w:r w:rsidRPr="00B912A5">
              <w:rPr>
                <w:rFonts w:asciiTheme="minorHAnsi" w:hAnsiTheme="minorHAnsi" w:cstheme="minorHAnsi"/>
              </w:rPr>
              <w:t xml:space="preserve"> Model and DASH risk checklist </w:t>
            </w:r>
          </w:p>
        </w:tc>
      </w:tr>
      <w:tr w:rsidR="00552E49" w:rsidRPr="009B08D2" w14:paraId="4E4E291A" w14:textId="77777777" w:rsidTr="00B912A5">
        <w:trPr>
          <w:trHeight w:val="396"/>
        </w:trPr>
        <w:tc>
          <w:tcPr>
            <w:tcW w:w="3964" w:type="dxa"/>
          </w:tcPr>
          <w:p w14:paraId="32E1825B" w14:textId="77777777" w:rsidR="00552E49" w:rsidRPr="00B912A5" w:rsidRDefault="00552E49" w:rsidP="00D506B9">
            <w:pPr>
              <w:autoSpaceDE w:val="0"/>
              <w:autoSpaceDN w:val="0"/>
              <w:adjustRightInd w:val="0"/>
              <w:jc w:val="both"/>
              <w:rPr>
                <w:rFonts w:cstheme="minorHAnsi"/>
                <w:color w:val="000000"/>
                <w:sz w:val="24"/>
                <w:szCs w:val="24"/>
              </w:rPr>
            </w:pPr>
            <w:r w:rsidRPr="00B912A5">
              <w:rPr>
                <w:rFonts w:cstheme="minorHAnsi"/>
                <w:color w:val="000000"/>
                <w:sz w:val="24"/>
                <w:szCs w:val="24"/>
              </w:rPr>
              <w:t>SCR</w:t>
            </w:r>
          </w:p>
        </w:tc>
        <w:tc>
          <w:tcPr>
            <w:tcW w:w="5804" w:type="dxa"/>
          </w:tcPr>
          <w:p w14:paraId="1052A9F0" w14:textId="77777777" w:rsidR="00552E49" w:rsidRPr="00B912A5" w:rsidRDefault="00B912A5" w:rsidP="00D506B9">
            <w:pPr>
              <w:rPr>
                <w:rFonts w:cstheme="minorHAnsi"/>
                <w:color w:val="000000"/>
                <w:sz w:val="24"/>
                <w:szCs w:val="24"/>
              </w:rPr>
            </w:pPr>
            <w:r w:rsidRPr="00B912A5">
              <w:rPr>
                <w:rFonts w:cstheme="minorHAnsi"/>
                <w:color w:val="000000"/>
                <w:sz w:val="24"/>
                <w:szCs w:val="24"/>
              </w:rPr>
              <w:t>Serious Case Review</w:t>
            </w:r>
          </w:p>
        </w:tc>
      </w:tr>
      <w:tr w:rsidR="00552E49" w:rsidRPr="009B08D2" w14:paraId="5AC146D3" w14:textId="77777777" w:rsidTr="00B912A5">
        <w:trPr>
          <w:trHeight w:val="492"/>
        </w:trPr>
        <w:tc>
          <w:tcPr>
            <w:tcW w:w="3964" w:type="dxa"/>
          </w:tcPr>
          <w:p w14:paraId="278BA286" w14:textId="77777777" w:rsidR="00552E49" w:rsidRPr="00B912A5" w:rsidRDefault="00552E49" w:rsidP="00D506B9">
            <w:pPr>
              <w:jc w:val="both"/>
              <w:rPr>
                <w:rFonts w:cstheme="minorHAnsi"/>
                <w:color w:val="000000"/>
                <w:sz w:val="24"/>
                <w:szCs w:val="24"/>
              </w:rPr>
            </w:pPr>
            <w:r w:rsidRPr="00B912A5">
              <w:rPr>
                <w:rFonts w:cstheme="minorHAnsi"/>
                <w:color w:val="000000"/>
                <w:sz w:val="24"/>
                <w:szCs w:val="24"/>
              </w:rPr>
              <w:t xml:space="preserve">SDVC </w:t>
            </w:r>
          </w:p>
        </w:tc>
        <w:tc>
          <w:tcPr>
            <w:tcW w:w="5804" w:type="dxa"/>
          </w:tcPr>
          <w:p w14:paraId="32E6C932" w14:textId="77777777" w:rsidR="00552E49" w:rsidRPr="00B912A5" w:rsidRDefault="00B912A5" w:rsidP="00475A51">
            <w:pPr>
              <w:rPr>
                <w:rFonts w:cstheme="minorHAnsi"/>
                <w:sz w:val="24"/>
                <w:szCs w:val="24"/>
              </w:rPr>
            </w:pPr>
            <w:r>
              <w:rPr>
                <w:rFonts w:cstheme="minorHAnsi"/>
                <w:sz w:val="24"/>
                <w:szCs w:val="24"/>
              </w:rPr>
              <w:t>Specialist Domestic Violence Co</w:t>
            </w:r>
            <w:r w:rsidR="00552E49" w:rsidRPr="00B912A5">
              <w:rPr>
                <w:rFonts w:cstheme="minorHAnsi"/>
                <w:sz w:val="24"/>
                <w:szCs w:val="24"/>
              </w:rPr>
              <w:t>urt</w:t>
            </w:r>
            <w:r w:rsidR="009B08D2" w:rsidRPr="00B912A5">
              <w:rPr>
                <w:rFonts w:cstheme="minorHAnsi"/>
                <w:sz w:val="24"/>
                <w:szCs w:val="24"/>
              </w:rPr>
              <w:t xml:space="preserve"> </w:t>
            </w:r>
            <w:r w:rsidR="00552E49" w:rsidRPr="00B912A5">
              <w:rPr>
                <w:rFonts w:cstheme="minorHAnsi"/>
                <w:sz w:val="24"/>
                <w:szCs w:val="24"/>
              </w:rPr>
              <w:t xml:space="preserve">-  A dedicated court where specially trained </w:t>
            </w:r>
            <w:r w:rsidR="00D85EC1" w:rsidRPr="00B912A5">
              <w:rPr>
                <w:rFonts w:cstheme="minorHAnsi"/>
                <w:sz w:val="24"/>
                <w:szCs w:val="24"/>
              </w:rPr>
              <w:t>personnel hear and facilitate D</w:t>
            </w:r>
            <w:r w:rsidR="00552E49" w:rsidRPr="00B912A5">
              <w:rPr>
                <w:rFonts w:cstheme="minorHAnsi"/>
                <w:sz w:val="24"/>
                <w:szCs w:val="24"/>
              </w:rPr>
              <w:t>A court cases</w:t>
            </w:r>
          </w:p>
        </w:tc>
      </w:tr>
      <w:tr w:rsidR="009B08D2" w:rsidRPr="009B08D2" w14:paraId="1033189B" w14:textId="77777777" w:rsidTr="00B912A5">
        <w:trPr>
          <w:trHeight w:val="372"/>
        </w:trPr>
        <w:tc>
          <w:tcPr>
            <w:tcW w:w="3964" w:type="dxa"/>
          </w:tcPr>
          <w:p w14:paraId="43C6E751" w14:textId="77777777" w:rsidR="009B08D2" w:rsidRPr="00B912A5" w:rsidRDefault="009B08D2" w:rsidP="009B08D2">
            <w:pPr>
              <w:jc w:val="both"/>
              <w:rPr>
                <w:rFonts w:cstheme="minorHAnsi"/>
                <w:color w:val="000000"/>
                <w:sz w:val="24"/>
                <w:szCs w:val="24"/>
                <w:highlight w:val="yellow"/>
              </w:rPr>
            </w:pPr>
            <w:r w:rsidRPr="00B912A5">
              <w:rPr>
                <w:rFonts w:cstheme="minorHAnsi"/>
                <w:color w:val="000000"/>
                <w:sz w:val="24"/>
                <w:szCs w:val="24"/>
              </w:rPr>
              <w:t>YPVA</w:t>
            </w:r>
          </w:p>
        </w:tc>
        <w:tc>
          <w:tcPr>
            <w:tcW w:w="5804" w:type="dxa"/>
          </w:tcPr>
          <w:p w14:paraId="40A4E006" w14:textId="77777777" w:rsidR="009B08D2" w:rsidRPr="00B912A5" w:rsidRDefault="009B08D2" w:rsidP="009B08D2">
            <w:pPr>
              <w:rPr>
                <w:rFonts w:cstheme="minorHAnsi"/>
                <w:color w:val="000000"/>
                <w:sz w:val="24"/>
                <w:szCs w:val="24"/>
              </w:rPr>
            </w:pPr>
            <w:r w:rsidRPr="00B912A5">
              <w:rPr>
                <w:rFonts w:cstheme="minorHAnsi"/>
                <w:color w:val="000000"/>
                <w:sz w:val="24"/>
                <w:szCs w:val="24"/>
              </w:rPr>
              <w:t>Young Person Violence/ Advocate/Advisor</w:t>
            </w:r>
          </w:p>
        </w:tc>
      </w:tr>
      <w:tr w:rsidR="00B912A5" w:rsidRPr="009B08D2" w14:paraId="71CCBF9F" w14:textId="77777777" w:rsidTr="00B912A5">
        <w:trPr>
          <w:trHeight w:val="372"/>
        </w:trPr>
        <w:tc>
          <w:tcPr>
            <w:tcW w:w="3964" w:type="dxa"/>
          </w:tcPr>
          <w:p w14:paraId="13439E4B" w14:textId="77777777" w:rsidR="00B912A5" w:rsidRPr="00B912A5" w:rsidRDefault="00B912A5" w:rsidP="009B08D2">
            <w:pPr>
              <w:jc w:val="both"/>
              <w:rPr>
                <w:rFonts w:cstheme="minorHAnsi"/>
                <w:color w:val="000000"/>
                <w:sz w:val="24"/>
                <w:szCs w:val="24"/>
              </w:rPr>
            </w:pPr>
            <w:r>
              <w:rPr>
                <w:rFonts w:cstheme="minorHAnsi"/>
                <w:color w:val="000000"/>
                <w:sz w:val="24"/>
                <w:szCs w:val="24"/>
              </w:rPr>
              <w:t>YP</w:t>
            </w:r>
          </w:p>
        </w:tc>
        <w:tc>
          <w:tcPr>
            <w:tcW w:w="5804" w:type="dxa"/>
          </w:tcPr>
          <w:p w14:paraId="241C6EA0" w14:textId="77777777" w:rsidR="00B912A5" w:rsidRPr="00B912A5" w:rsidRDefault="00B912A5" w:rsidP="009B08D2">
            <w:pPr>
              <w:rPr>
                <w:rFonts w:cstheme="minorHAnsi"/>
                <w:color w:val="000000"/>
                <w:sz w:val="24"/>
                <w:szCs w:val="24"/>
              </w:rPr>
            </w:pPr>
            <w:r>
              <w:rPr>
                <w:rFonts w:cstheme="minorHAnsi"/>
                <w:color w:val="000000"/>
                <w:sz w:val="24"/>
                <w:szCs w:val="24"/>
              </w:rPr>
              <w:t>Young Person</w:t>
            </w:r>
          </w:p>
        </w:tc>
      </w:tr>
      <w:tr w:rsidR="009B08D2" w:rsidRPr="009B08D2" w14:paraId="5067E971" w14:textId="77777777" w:rsidTr="00B912A5">
        <w:trPr>
          <w:trHeight w:val="395"/>
        </w:trPr>
        <w:tc>
          <w:tcPr>
            <w:tcW w:w="3964" w:type="dxa"/>
          </w:tcPr>
          <w:p w14:paraId="56E02C40" w14:textId="77777777" w:rsidR="009B08D2" w:rsidRPr="00B912A5" w:rsidRDefault="009B08D2" w:rsidP="009B08D2">
            <w:pPr>
              <w:jc w:val="both"/>
              <w:rPr>
                <w:rFonts w:cstheme="minorHAnsi"/>
                <w:color w:val="000000" w:themeColor="text1"/>
                <w:sz w:val="24"/>
                <w:szCs w:val="24"/>
              </w:rPr>
            </w:pPr>
            <w:r w:rsidRPr="00B912A5">
              <w:rPr>
                <w:rFonts w:cstheme="minorHAnsi"/>
                <w:color w:val="000000" w:themeColor="text1"/>
                <w:sz w:val="24"/>
                <w:szCs w:val="24"/>
              </w:rPr>
              <w:t>EHA</w:t>
            </w:r>
          </w:p>
        </w:tc>
        <w:tc>
          <w:tcPr>
            <w:tcW w:w="5804" w:type="dxa"/>
          </w:tcPr>
          <w:p w14:paraId="710E65E5" w14:textId="77777777" w:rsidR="009B08D2" w:rsidRPr="00B912A5" w:rsidRDefault="009B08D2" w:rsidP="009B08D2">
            <w:pPr>
              <w:rPr>
                <w:rFonts w:cstheme="minorHAnsi"/>
                <w:sz w:val="24"/>
                <w:szCs w:val="24"/>
              </w:rPr>
            </w:pPr>
            <w:r w:rsidRPr="00B912A5">
              <w:rPr>
                <w:rFonts w:cstheme="minorHAnsi"/>
                <w:sz w:val="24"/>
                <w:szCs w:val="24"/>
              </w:rPr>
              <w:t xml:space="preserve">Early Help Assessment </w:t>
            </w:r>
          </w:p>
        </w:tc>
      </w:tr>
      <w:tr w:rsidR="00B912A5" w:rsidRPr="009B08D2" w14:paraId="719BAFD5" w14:textId="77777777" w:rsidTr="00B912A5">
        <w:trPr>
          <w:trHeight w:val="395"/>
        </w:trPr>
        <w:tc>
          <w:tcPr>
            <w:tcW w:w="3964" w:type="dxa"/>
          </w:tcPr>
          <w:p w14:paraId="3D737994" w14:textId="77777777" w:rsidR="00B912A5" w:rsidRPr="00B912A5" w:rsidRDefault="00B912A5" w:rsidP="009B08D2">
            <w:pPr>
              <w:jc w:val="both"/>
              <w:rPr>
                <w:rFonts w:cstheme="minorHAnsi"/>
                <w:color w:val="000000" w:themeColor="text1"/>
                <w:sz w:val="24"/>
                <w:szCs w:val="24"/>
              </w:rPr>
            </w:pPr>
            <w:r>
              <w:rPr>
                <w:rFonts w:cstheme="minorHAnsi"/>
                <w:color w:val="000000" w:themeColor="text1"/>
                <w:sz w:val="24"/>
                <w:szCs w:val="24"/>
              </w:rPr>
              <w:t>TAF</w:t>
            </w:r>
          </w:p>
        </w:tc>
        <w:tc>
          <w:tcPr>
            <w:tcW w:w="5804" w:type="dxa"/>
          </w:tcPr>
          <w:p w14:paraId="120C0154" w14:textId="77777777" w:rsidR="00B912A5" w:rsidRPr="00B912A5" w:rsidRDefault="00B912A5" w:rsidP="009B08D2">
            <w:pPr>
              <w:rPr>
                <w:rFonts w:cstheme="minorHAnsi"/>
                <w:sz w:val="24"/>
                <w:szCs w:val="24"/>
              </w:rPr>
            </w:pPr>
            <w:r>
              <w:rPr>
                <w:rFonts w:cstheme="minorHAnsi"/>
                <w:sz w:val="24"/>
                <w:szCs w:val="24"/>
              </w:rPr>
              <w:t>Team Around The Family</w:t>
            </w:r>
          </w:p>
        </w:tc>
      </w:tr>
    </w:tbl>
    <w:p w14:paraId="7CB560AE" w14:textId="77777777" w:rsidR="00552E49" w:rsidRPr="009B08D2" w:rsidRDefault="00552E49" w:rsidP="00552E49">
      <w:pPr>
        <w:rPr>
          <w:rFonts w:cstheme="minorHAnsi"/>
          <w:sz w:val="24"/>
          <w:szCs w:val="24"/>
        </w:rPr>
      </w:pPr>
    </w:p>
    <w:p w14:paraId="554AFF67" w14:textId="77777777" w:rsidR="00FD7062" w:rsidRPr="00B912A5" w:rsidRDefault="00FD7062" w:rsidP="00FD7062">
      <w:pPr>
        <w:pStyle w:val="Default"/>
        <w:rPr>
          <w:rFonts w:asciiTheme="minorHAnsi" w:hAnsiTheme="minorHAnsi" w:cstheme="minorHAnsi"/>
          <w:b/>
          <w:bCs/>
          <w:u w:val="single"/>
        </w:rPr>
      </w:pPr>
      <w:r w:rsidRPr="00B912A5">
        <w:rPr>
          <w:rFonts w:asciiTheme="minorHAnsi" w:hAnsiTheme="minorHAnsi" w:cstheme="minorHAnsi"/>
          <w:b/>
          <w:bCs/>
          <w:u w:val="single"/>
        </w:rPr>
        <w:t>Further Resources</w:t>
      </w:r>
    </w:p>
    <w:p w14:paraId="3934E690" w14:textId="77777777" w:rsidR="00FD7062" w:rsidRPr="00B912A5" w:rsidRDefault="00FD7062" w:rsidP="00FD7062">
      <w:pPr>
        <w:pStyle w:val="Default"/>
        <w:rPr>
          <w:rFonts w:asciiTheme="minorHAnsi" w:hAnsiTheme="minorHAnsi" w:cstheme="minorHAnsi"/>
          <w:b/>
          <w:bCs/>
        </w:rPr>
      </w:pPr>
    </w:p>
    <w:p w14:paraId="3D7DFB7A" w14:textId="77777777" w:rsidR="00FD7062" w:rsidRPr="00B912A5" w:rsidRDefault="008B59BD" w:rsidP="00FD7062">
      <w:pPr>
        <w:pStyle w:val="Default"/>
        <w:rPr>
          <w:rFonts w:asciiTheme="minorHAnsi" w:hAnsiTheme="minorHAnsi" w:cstheme="minorHAnsi"/>
          <w:color w:val="auto"/>
        </w:rPr>
      </w:pPr>
      <w:hyperlink r:id="rId29" w:history="1">
        <w:r w:rsidR="00FD7062" w:rsidRPr="00B912A5">
          <w:rPr>
            <w:rFonts w:asciiTheme="minorHAnsi" w:hAnsiTheme="minorHAnsi" w:cstheme="minorHAnsi"/>
            <w:color w:val="0000FF"/>
            <w:u w:val="single"/>
          </w:rPr>
          <w:t>Impact on children and young people - Women’s Aid</w:t>
        </w:r>
      </w:hyperlink>
    </w:p>
    <w:p w14:paraId="25255701" w14:textId="77777777" w:rsidR="00FD7062" w:rsidRPr="00B912A5" w:rsidRDefault="008B59BD" w:rsidP="00FD7062">
      <w:pPr>
        <w:pStyle w:val="Default"/>
        <w:rPr>
          <w:rFonts w:asciiTheme="minorHAnsi" w:hAnsiTheme="minorHAnsi" w:cstheme="minorHAnsi"/>
          <w:b/>
          <w:bCs/>
        </w:rPr>
      </w:pPr>
      <w:hyperlink r:id="rId30" w:history="1">
        <w:r w:rsidR="00FD7062" w:rsidRPr="00B912A5">
          <w:rPr>
            <w:rFonts w:asciiTheme="minorHAnsi" w:hAnsiTheme="minorHAnsi" w:cstheme="minorHAnsi"/>
            <w:color w:val="0000FF"/>
            <w:u w:val="single"/>
          </w:rPr>
          <w:t>Home | The Hide Out</w:t>
        </w:r>
      </w:hyperlink>
      <w:r w:rsidR="00FD7062" w:rsidRPr="00B912A5">
        <w:rPr>
          <w:rFonts w:asciiTheme="minorHAnsi" w:hAnsiTheme="minorHAnsi" w:cstheme="minorHAnsi"/>
          <w:color w:val="auto"/>
        </w:rPr>
        <w:t xml:space="preserve"> a webpage for children and young people affected by domestic abuse </w:t>
      </w:r>
    </w:p>
    <w:p w14:paraId="2487997B" w14:textId="77777777" w:rsidR="00FD7062" w:rsidRDefault="00FD7062" w:rsidP="00FD7062">
      <w:pPr>
        <w:pStyle w:val="Default"/>
        <w:rPr>
          <w:rFonts w:asciiTheme="minorHAnsi" w:hAnsiTheme="minorHAnsi" w:cstheme="minorHAnsi"/>
          <w:b/>
          <w:bCs/>
          <w:szCs w:val="22"/>
        </w:rPr>
      </w:pPr>
    </w:p>
    <w:p w14:paraId="0117CE8B" w14:textId="77777777" w:rsidR="00DA7AA5" w:rsidRPr="00B912A5" w:rsidRDefault="00347E96" w:rsidP="00552E49">
      <w:pPr>
        <w:rPr>
          <w:rFonts w:cstheme="minorHAnsi"/>
          <w:b/>
          <w:sz w:val="24"/>
          <w:szCs w:val="24"/>
          <w:u w:val="single"/>
        </w:rPr>
      </w:pPr>
      <w:r w:rsidRPr="00B912A5">
        <w:rPr>
          <w:rFonts w:cstheme="minorHAnsi"/>
          <w:b/>
          <w:sz w:val="24"/>
          <w:szCs w:val="24"/>
          <w:u w:val="single"/>
        </w:rPr>
        <w:t>References</w:t>
      </w:r>
    </w:p>
    <w:p w14:paraId="095B4938" w14:textId="77777777" w:rsidR="00347E96" w:rsidRPr="00B912A5" w:rsidRDefault="00CF342B" w:rsidP="00552E49">
      <w:pPr>
        <w:rPr>
          <w:rFonts w:cstheme="minorHAnsi"/>
          <w:sz w:val="24"/>
          <w:szCs w:val="24"/>
        </w:rPr>
      </w:pPr>
      <w:r w:rsidRPr="00B912A5">
        <w:rPr>
          <w:rStyle w:val="personname"/>
          <w:rFonts w:cstheme="minorHAnsi"/>
          <w:sz w:val="24"/>
          <w:szCs w:val="24"/>
        </w:rPr>
        <w:t>Cleaver, Hedy</w:t>
      </w:r>
      <w:r w:rsidRPr="00B912A5">
        <w:rPr>
          <w:rFonts w:cstheme="minorHAnsi"/>
          <w:sz w:val="24"/>
          <w:szCs w:val="24"/>
        </w:rPr>
        <w:t xml:space="preserve">, </w:t>
      </w:r>
      <w:r w:rsidRPr="00B912A5">
        <w:rPr>
          <w:rStyle w:val="personname"/>
          <w:rFonts w:cstheme="minorHAnsi"/>
          <w:sz w:val="24"/>
          <w:szCs w:val="24"/>
        </w:rPr>
        <w:t>Walker, Steve</w:t>
      </w:r>
      <w:r w:rsidRPr="00B912A5">
        <w:rPr>
          <w:rFonts w:cstheme="minorHAnsi"/>
          <w:sz w:val="24"/>
          <w:szCs w:val="24"/>
        </w:rPr>
        <w:t xml:space="preserve">, </w:t>
      </w:r>
      <w:r w:rsidRPr="00B912A5">
        <w:rPr>
          <w:rStyle w:val="personname"/>
          <w:rFonts w:cstheme="minorHAnsi"/>
          <w:sz w:val="24"/>
          <w:szCs w:val="24"/>
        </w:rPr>
        <w:t>Scott, Jane</w:t>
      </w:r>
      <w:r w:rsidRPr="00B912A5">
        <w:rPr>
          <w:rFonts w:cstheme="minorHAnsi"/>
          <w:sz w:val="24"/>
          <w:szCs w:val="24"/>
        </w:rPr>
        <w:t xml:space="preserve">, </w:t>
      </w:r>
      <w:r w:rsidRPr="00B912A5">
        <w:rPr>
          <w:rStyle w:val="personname"/>
          <w:rFonts w:cstheme="minorHAnsi"/>
          <w:sz w:val="24"/>
          <w:szCs w:val="24"/>
        </w:rPr>
        <w:t>Cleaver, Daniel</w:t>
      </w:r>
      <w:r w:rsidRPr="00B912A5">
        <w:rPr>
          <w:rFonts w:cstheme="minorHAnsi"/>
          <w:sz w:val="24"/>
          <w:szCs w:val="24"/>
        </w:rPr>
        <w:t xml:space="preserve">, </w:t>
      </w:r>
      <w:r w:rsidRPr="00B912A5">
        <w:rPr>
          <w:rStyle w:val="personname"/>
          <w:rFonts w:cstheme="minorHAnsi"/>
          <w:sz w:val="24"/>
          <w:szCs w:val="24"/>
        </w:rPr>
        <w:t>Rose, Wendy</w:t>
      </w:r>
      <w:r w:rsidRPr="00B912A5">
        <w:rPr>
          <w:rFonts w:cstheme="minorHAnsi"/>
          <w:sz w:val="24"/>
          <w:szCs w:val="24"/>
        </w:rPr>
        <w:t xml:space="preserve">, </w:t>
      </w:r>
      <w:r w:rsidRPr="00B912A5">
        <w:rPr>
          <w:rStyle w:val="personname"/>
          <w:rFonts w:cstheme="minorHAnsi"/>
          <w:sz w:val="24"/>
          <w:szCs w:val="24"/>
        </w:rPr>
        <w:t>Ward, Harriet</w:t>
      </w:r>
      <w:r w:rsidRPr="00B912A5">
        <w:rPr>
          <w:rFonts w:cstheme="minorHAnsi"/>
          <w:sz w:val="24"/>
          <w:szCs w:val="24"/>
        </w:rPr>
        <w:t xml:space="preserve"> and </w:t>
      </w:r>
      <w:hyperlink r:id="rId31" w:history="1">
        <w:r w:rsidRPr="00B912A5">
          <w:rPr>
            <w:rStyle w:val="personname"/>
            <w:rFonts w:cstheme="minorHAnsi"/>
            <w:sz w:val="24"/>
            <w:szCs w:val="24"/>
            <w:u w:val="single"/>
          </w:rPr>
          <w:t>Pithouse, Andrew Joseph</w:t>
        </w:r>
      </w:hyperlink>
      <w:r w:rsidRPr="00B912A5">
        <w:rPr>
          <w:rFonts w:cstheme="minorHAnsi"/>
          <w:sz w:val="24"/>
          <w:szCs w:val="24"/>
        </w:rPr>
        <w:t xml:space="preserve"> </w:t>
      </w:r>
      <w:r w:rsidR="002B041B" w:rsidRPr="00B912A5">
        <w:rPr>
          <w:rFonts w:cstheme="minorHAnsi"/>
          <w:sz w:val="24"/>
          <w:szCs w:val="24"/>
        </w:rPr>
        <w:t>(</w:t>
      </w:r>
      <w:r w:rsidRPr="00B912A5">
        <w:rPr>
          <w:rFonts w:cstheme="minorHAnsi"/>
          <w:sz w:val="24"/>
          <w:szCs w:val="24"/>
        </w:rPr>
        <w:t>2008</w:t>
      </w:r>
      <w:r w:rsidR="002B041B" w:rsidRPr="00B912A5">
        <w:rPr>
          <w:rFonts w:cstheme="minorHAnsi"/>
          <w:sz w:val="24"/>
          <w:szCs w:val="24"/>
        </w:rPr>
        <w:t>)</w:t>
      </w:r>
      <w:r w:rsidRPr="00B912A5">
        <w:rPr>
          <w:rFonts w:cstheme="minorHAnsi"/>
          <w:sz w:val="24"/>
          <w:szCs w:val="24"/>
        </w:rPr>
        <w:t xml:space="preserve">. </w:t>
      </w:r>
      <w:r w:rsidRPr="00B912A5">
        <w:rPr>
          <w:rStyle w:val="Emphasis"/>
          <w:rFonts w:cstheme="minorHAnsi"/>
          <w:sz w:val="24"/>
          <w:szCs w:val="24"/>
        </w:rPr>
        <w:t>The integrated children’s system: enhan</w:t>
      </w:r>
      <w:r w:rsidR="00B912A5">
        <w:rPr>
          <w:rStyle w:val="Emphasis"/>
          <w:rFonts w:cstheme="minorHAnsi"/>
          <w:sz w:val="24"/>
          <w:szCs w:val="24"/>
        </w:rPr>
        <w:t>cing social work and i</w:t>
      </w:r>
      <w:r w:rsidRPr="00B912A5">
        <w:rPr>
          <w:rStyle w:val="Emphasis"/>
          <w:rFonts w:cstheme="minorHAnsi"/>
          <w:sz w:val="24"/>
          <w:szCs w:val="24"/>
        </w:rPr>
        <w:t>nter-agency practice.</w:t>
      </w:r>
      <w:r w:rsidRPr="00B912A5">
        <w:rPr>
          <w:rFonts w:cstheme="minorHAnsi"/>
          <w:sz w:val="24"/>
          <w:szCs w:val="24"/>
        </w:rPr>
        <w:t xml:space="preserve"> London: Jessica Kingsley.</w:t>
      </w:r>
    </w:p>
    <w:p w14:paraId="0E14AEF5" w14:textId="77777777" w:rsidR="002B041B" w:rsidRPr="002B041B" w:rsidRDefault="002B041B" w:rsidP="002B041B">
      <w:pPr>
        <w:autoSpaceDE w:val="0"/>
        <w:autoSpaceDN w:val="0"/>
        <w:adjustRightInd w:val="0"/>
        <w:spacing w:after="0" w:line="240" w:lineRule="auto"/>
        <w:rPr>
          <w:rFonts w:ascii="Georgia" w:hAnsi="Georgia"/>
          <w:sz w:val="24"/>
          <w:szCs w:val="24"/>
        </w:rPr>
      </w:pPr>
    </w:p>
    <w:p w14:paraId="4A88A22A" w14:textId="77777777" w:rsidR="002B041B" w:rsidRDefault="002B041B" w:rsidP="00B912A5">
      <w:pPr>
        <w:autoSpaceDE w:val="0"/>
        <w:autoSpaceDN w:val="0"/>
        <w:adjustRightInd w:val="0"/>
        <w:spacing w:after="0" w:line="240" w:lineRule="auto"/>
        <w:rPr>
          <w:rFonts w:cstheme="minorHAnsi"/>
          <w:sz w:val="24"/>
          <w:szCs w:val="24"/>
        </w:rPr>
      </w:pPr>
      <w:r w:rsidRPr="002B041B">
        <w:rPr>
          <w:rFonts w:cstheme="minorHAnsi"/>
          <w:sz w:val="24"/>
          <w:szCs w:val="24"/>
        </w:rPr>
        <w:t xml:space="preserve">Katz, E. </w:t>
      </w:r>
      <w:r>
        <w:rPr>
          <w:rFonts w:cstheme="minorHAnsi"/>
          <w:sz w:val="24"/>
          <w:szCs w:val="24"/>
        </w:rPr>
        <w:t>(</w:t>
      </w:r>
      <w:r w:rsidRPr="002B041B">
        <w:rPr>
          <w:rFonts w:cstheme="minorHAnsi"/>
          <w:sz w:val="24"/>
          <w:szCs w:val="24"/>
        </w:rPr>
        <w:t>2015</w:t>
      </w:r>
      <w:r>
        <w:rPr>
          <w:rFonts w:cstheme="minorHAnsi"/>
          <w:sz w:val="24"/>
          <w:szCs w:val="24"/>
        </w:rPr>
        <w:t>)</w:t>
      </w:r>
      <w:r w:rsidRPr="002B041B">
        <w:rPr>
          <w:rFonts w:cstheme="minorHAnsi"/>
          <w:sz w:val="24"/>
          <w:szCs w:val="24"/>
        </w:rPr>
        <w:t xml:space="preserve">. Beyond the physical incident model: how children living with domestic violence are harmed by and resist regimes of coercive control. </w:t>
      </w:r>
      <w:r w:rsidRPr="002B041B">
        <w:rPr>
          <w:rFonts w:cstheme="minorHAnsi"/>
          <w:iCs/>
          <w:sz w:val="24"/>
          <w:szCs w:val="24"/>
        </w:rPr>
        <w:t>Child Abuse Review</w:t>
      </w:r>
      <w:r w:rsidR="00B912A5">
        <w:rPr>
          <w:rFonts w:cstheme="minorHAnsi"/>
          <w:sz w:val="24"/>
          <w:szCs w:val="24"/>
        </w:rPr>
        <w:t xml:space="preserve">, Early View. </w:t>
      </w:r>
    </w:p>
    <w:p w14:paraId="76C20D71" w14:textId="77777777" w:rsidR="00B912A5" w:rsidRPr="00B912A5" w:rsidRDefault="00B912A5" w:rsidP="00B912A5">
      <w:pPr>
        <w:autoSpaceDE w:val="0"/>
        <w:autoSpaceDN w:val="0"/>
        <w:adjustRightInd w:val="0"/>
        <w:spacing w:after="0" w:line="240" w:lineRule="auto"/>
        <w:rPr>
          <w:rFonts w:cstheme="minorHAnsi"/>
          <w:sz w:val="24"/>
          <w:szCs w:val="24"/>
        </w:rPr>
      </w:pPr>
    </w:p>
    <w:p w14:paraId="0D8AAB07" w14:textId="77777777" w:rsidR="00347E96" w:rsidRPr="00CF342B" w:rsidRDefault="00347E96" w:rsidP="00552E49">
      <w:pPr>
        <w:rPr>
          <w:rFonts w:ascii="Arial" w:hAnsi="Arial" w:cs="Arial"/>
          <w:sz w:val="24"/>
          <w:szCs w:val="24"/>
        </w:rPr>
        <w:sectPr w:rsidR="00347E96" w:rsidRPr="00CF342B" w:rsidSect="006777BE">
          <w:footerReference w:type="default" r:id="rId32"/>
          <w:pgSz w:w="11906" w:h="16838"/>
          <w:pgMar w:top="1440" w:right="1440" w:bottom="1440" w:left="1440" w:header="708" w:footer="708" w:gutter="0"/>
          <w:pgNumType w:start="0"/>
          <w:cols w:space="708"/>
          <w:titlePg/>
          <w:docGrid w:linePitch="360"/>
        </w:sectPr>
      </w:pPr>
      <w:r w:rsidRPr="00CF342B">
        <w:rPr>
          <w:sz w:val="24"/>
          <w:szCs w:val="24"/>
        </w:rPr>
        <w:t>Radford, L. Corral, S. Bradley, C. Fisher, H, Collishaw, S. Bassett, C. and Howat, N. (2011), Child Abuse and Neglect in the UK Today, London: NSPCC</w:t>
      </w:r>
    </w:p>
    <w:p w14:paraId="1BCFF281" w14:textId="77777777" w:rsidR="00100CF2" w:rsidRPr="00034646" w:rsidRDefault="00100CF2" w:rsidP="008E3CD6">
      <w:pPr>
        <w:spacing w:after="0" w:line="240" w:lineRule="auto"/>
        <w:rPr>
          <w:rFonts w:eastAsia="Times New Roman" w:cstheme="minorHAnsi"/>
          <w:sz w:val="24"/>
          <w:szCs w:val="24"/>
          <w:lang w:eastAsia="en-GB"/>
        </w:rPr>
      </w:pPr>
    </w:p>
    <w:p w14:paraId="1396F2DE" w14:textId="77777777" w:rsidR="00F67E33" w:rsidRPr="00034646" w:rsidRDefault="00211CE4" w:rsidP="00F67E33">
      <w:pPr>
        <w:rPr>
          <w:rFonts w:cstheme="minorHAnsi"/>
          <w:b/>
          <w:sz w:val="32"/>
          <w:szCs w:val="24"/>
        </w:rPr>
      </w:pPr>
      <w:r>
        <w:rPr>
          <w:rFonts w:cstheme="minorHAnsi"/>
          <w:b/>
          <w:sz w:val="32"/>
          <w:szCs w:val="24"/>
        </w:rPr>
        <w:t>Support for Young Victims</w:t>
      </w:r>
      <w:r w:rsidR="00E27563" w:rsidRPr="00034646">
        <w:rPr>
          <w:rFonts w:cstheme="minorHAnsi"/>
          <w:b/>
          <w:sz w:val="32"/>
          <w:szCs w:val="24"/>
        </w:rPr>
        <w:t xml:space="preserve"> </w:t>
      </w:r>
      <w:r w:rsidR="00A12504" w:rsidRPr="00034646">
        <w:rPr>
          <w:rFonts w:cstheme="minorHAnsi"/>
          <w:b/>
          <w:sz w:val="32"/>
          <w:szCs w:val="24"/>
        </w:rPr>
        <w:t xml:space="preserve">of </w:t>
      </w:r>
      <w:r w:rsidR="00A12504">
        <w:rPr>
          <w:rFonts w:cstheme="minorHAnsi"/>
          <w:b/>
          <w:sz w:val="32"/>
          <w:szCs w:val="24"/>
        </w:rPr>
        <w:t>Domestic</w:t>
      </w:r>
      <w:r>
        <w:rPr>
          <w:rFonts w:cstheme="minorHAnsi"/>
          <w:b/>
          <w:sz w:val="32"/>
          <w:szCs w:val="24"/>
        </w:rPr>
        <w:t xml:space="preserve"> </w:t>
      </w:r>
      <w:r w:rsidR="00E27563" w:rsidRPr="00034646">
        <w:rPr>
          <w:rFonts w:cstheme="minorHAnsi"/>
          <w:b/>
          <w:sz w:val="32"/>
          <w:szCs w:val="24"/>
        </w:rPr>
        <w:t>Abuse</w:t>
      </w:r>
    </w:p>
    <w:p w14:paraId="20EFE460" w14:textId="77777777" w:rsidR="008E3CD6" w:rsidRPr="00A2161D" w:rsidRDefault="001F6D16" w:rsidP="00E27563">
      <w:pPr>
        <w:spacing w:after="0" w:line="240" w:lineRule="auto"/>
        <w:rPr>
          <w:rFonts w:ascii="Arial" w:eastAsia="Times New Roman" w:hAnsi="Arial" w:cs="Arial"/>
          <w:lang w:eastAsia="en-GB"/>
        </w:rPr>
      </w:pPr>
      <w:r w:rsidRPr="00A2161D">
        <w:rPr>
          <w:rFonts w:ascii="Arial" w:eastAsia="Times New Roman" w:hAnsi="Arial" w:cs="Arial"/>
          <w:noProof/>
          <w:lang w:eastAsia="en-GB"/>
        </w:rPr>
        <mc:AlternateContent>
          <mc:Choice Requires="wps">
            <w:drawing>
              <wp:anchor distT="0" distB="0" distL="114300" distR="114300" simplePos="0" relativeHeight="251750400" behindDoc="0" locked="0" layoutInCell="1" allowOverlap="1" wp14:anchorId="600E707C" wp14:editId="24FE20B0">
                <wp:simplePos x="0" y="0"/>
                <wp:positionH relativeFrom="margin">
                  <wp:align>center</wp:align>
                </wp:positionH>
                <wp:positionV relativeFrom="paragraph">
                  <wp:posOffset>83747</wp:posOffset>
                </wp:positionV>
                <wp:extent cx="4545330" cy="412273"/>
                <wp:effectExtent l="19050" t="19050" r="26670" b="26035"/>
                <wp:wrapNone/>
                <wp:docPr id="576"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330" cy="412273"/>
                        </a:xfrm>
                        <a:prstGeom prst="rect">
                          <a:avLst/>
                        </a:prstGeom>
                        <a:noFill/>
                        <a:ln w="44450" cmpd="thinThick">
                          <a:solidFill>
                            <a:srgbClr val="8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09E60C" w14:textId="77777777" w:rsidR="00740BEA" w:rsidRPr="00C16031" w:rsidRDefault="00740BEA" w:rsidP="000718F4">
                            <w:pPr>
                              <w:pStyle w:val="NoSpacing"/>
                              <w:jc w:val="center"/>
                              <w:rPr>
                                <w:rFonts w:cstheme="minorHAnsi"/>
                              </w:rPr>
                            </w:pPr>
                            <w:r w:rsidRPr="00C16031">
                              <w:rPr>
                                <w:rFonts w:cstheme="minorHAnsi"/>
                              </w:rPr>
                              <w:t xml:space="preserve">Dial </w:t>
                            </w:r>
                            <w:r w:rsidRPr="00C16031">
                              <w:rPr>
                                <w:rFonts w:cstheme="minorHAnsi"/>
                                <w:b/>
                                <w:color w:val="FF0000"/>
                              </w:rPr>
                              <w:t>999</w:t>
                            </w:r>
                            <w:r w:rsidRPr="00C16031">
                              <w:rPr>
                                <w:rFonts w:cstheme="minorHAnsi"/>
                              </w:rPr>
                              <w:t xml:space="preserve"> and ask the police for assistance</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8513D" id="_x0000_t202" coordsize="21600,21600" o:spt="202" path="m,l,21600r21600,l21600,xe">
                <v:stroke joinstyle="miter"/>
                <v:path gradientshapeok="t" o:connecttype="rect"/>
              </v:shapetype>
              <v:shape id="Text Box 576" o:spid="_x0000_s1026" type="#_x0000_t202" style="position:absolute;margin-left:0;margin-top:6.6pt;width:357.9pt;height:32.45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" filled="f" strokecolor="maroon" strokeweight="3.5pt">
                <v:stroke linestyle="thinThick"/>
                <v:textbox inset=",3.3mm">
                  <w:txbxContent>
                    <w:p w:rsidR="00740BEA" w:rsidRPr="00C16031" w:rsidRDefault="00740BEA" w:rsidP="000718F4">
                      <w:pPr>
                        <w:pStyle w:val="NoSpacing"/>
                        <w:jc w:val="center"/>
                        <w:rPr>
                          <w:rFonts w:cstheme="minorHAnsi"/>
                        </w:rPr>
                      </w:pPr>
                      <w:r w:rsidRPr="00C16031">
                        <w:rPr>
                          <w:rFonts w:cstheme="minorHAnsi"/>
                        </w:rPr>
                        <w:t xml:space="preserve">Dial </w:t>
                      </w:r>
                      <w:r w:rsidRPr="00C16031">
                        <w:rPr>
                          <w:rFonts w:cstheme="minorHAnsi"/>
                          <w:b/>
                          <w:color w:val="FF0000"/>
                        </w:rPr>
                        <w:t>999</w:t>
                      </w:r>
                      <w:r w:rsidRPr="00C16031">
                        <w:rPr>
                          <w:rFonts w:cstheme="minorHAnsi"/>
                        </w:rPr>
                        <w:t xml:space="preserve"> and ask the police for assistance</w:t>
                      </w:r>
                    </w:p>
                  </w:txbxContent>
                </v:textbox>
                <w10:wrap anchorx="margin"/>
              </v:shape>
            </w:pict>
          </mc:Fallback>
        </mc:AlternateContent>
      </w:r>
      <w:r w:rsidRPr="00A2161D">
        <w:rPr>
          <w:rFonts w:ascii="Arial" w:eastAsia="Times New Roman" w:hAnsi="Arial" w:cs="Arial"/>
          <w:noProof/>
          <w:lang w:eastAsia="en-GB"/>
        </w:rPr>
        <mc:AlternateContent>
          <mc:Choice Requires="wps">
            <w:drawing>
              <wp:anchor distT="0" distB="0" distL="114300" distR="114300" simplePos="0" relativeHeight="251751424" behindDoc="0" locked="0" layoutInCell="1" allowOverlap="1" wp14:anchorId="4438B908" wp14:editId="4F1F517B">
                <wp:simplePos x="0" y="0"/>
                <wp:positionH relativeFrom="margin">
                  <wp:align>left</wp:align>
                </wp:positionH>
                <wp:positionV relativeFrom="paragraph">
                  <wp:posOffset>122920</wp:posOffset>
                </wp:positionV>
                <wp:extent cx="1737360" cy="453714"/>
                <wp:effectExtent l="19050" t="19050" r="15240" b="22860"/>
                <wp:wrapNone/>
                <wp:docPr id="577"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53714"/>
                        </a:xfrm>
                        <a:prstGeom prst="rect">
                          <a:avLst/>
                        </a:prstGeom>
                        <a:solidFill>
                          <a:srgbClr val="FFD5D5"/>
                        </a:solidFill>
                        <a:ln w="44450" cmpd="thinThick">
                          <a:solidFill>
                            <a:srgbClr val="800000"/>
                          </a:solidFill>
                          <a:miter lim="800000"/>
                          <a:headEnd/>
                          <a:tailEnd/>
                        </a:ln>
                      </wps:spPr>
                      <wps:txbx>
                        <w:txbxContent>
                          <w:p w14:paraId="292DE83A" w14:textId="77777777" w:rsidR="00740BEA" w:rsidRPr="001F6D16" w:rsidRDefault="00740BEA" w:rsidP="001F6D16">
                            <w:pPr>
                              <w:jc w:val="center"/>
                              <w:rPr>
                                <w:rFonts w:cstheme="minorHAnsi"/>
                                <w:color w:val="000000"/>
                              </w:rPr>
                            </w:pPr>
                            <w:r w:rsidRPr="001F6D16">
                              <w:rPr>
                                <w:rFonts w:cstheme="minorHAnsi"/>
                                <w:color w:val="000000"/>
                              </w:rPr>
                              <w:t xml:space="preserve">Is there a threat of </w:t>
                            </w:r>
                            <w:r w:rsidRPr="001F6D16">
                              <w:rPr>
                                <w:rFonts w:cstheme="minorHAnsi"/>
                                <w:b/>
                                <w:color w:val="000000"/>
                              </w:rPr>
                              <w:t>immediate danger</w:t>
                            </w:r>
                            <w:r w:rsidRPr="001F6D16">
                              <w:rPr>
                                <w:rFonts w:cstheme="minorHAnsi"/>
                                <w:color w:val="000000"/>
                              </w:rPr>
                              <w:t>?</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53986" id="Text Box 577" o:spid="_x0000_s1027" type="#_x0000_t202" style="position:absolute;margin-left:0;margin-top:9.7pt;width:136.8pt;height:35.75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" fillcolor="#ffd5d5" strokecolor="maroon" strokeweight="3.5pt">
                <v:stroke linestyle="thinThick"/>
                <v:textbox inset="1.5mm,.3mm,1.5mm,.3mm">
                  <w:txbxContent>
                    <w:p w:rsidR="00740BEA" w:rsidRPr="001F6D16" w:rsidRDefault="00740BEA" w:rsidP="001F6D16">
                      <w:pPr>
                        <w:jc w:val="center"/>
                        <w:rPr>
                          <w:rFonts w:cstheme="minorHAnsi"/>
                          <w:color w:val="000000"/>
                        </w:rPr>
                      </w:pPr>
                      <w:r w:rsidRPr="001F6D16">
                        <w:rPr>
                          <w:rFonts w:cstheme="minorHAnsi"/>
                          <w:color w:val="000000"/>
                        </w:rPr>
                        <w:t xml:space="preserve">Is there a threat of </w:t>
                      </w:r>
                      <w:r w:rsidRPr="001F6D16">
                        <w:rPr>
                          <w:rFonts w:cstheme="minorHAnsi"/>
                          <w:b/>
                          <w:color w:val="000000"/>
                        </w:rPr>
                        <w:t>immediate danger</w:t>
                      </w:r>
                      <w:r w:rsidRPr="001F6D16">
                        <w:rPr>
                          <w:rFonts w:cstheme="minorHAnsi"/>
                          <w:color w:val="000000"/>
                        </w:rPr>
                        <w:t>?</w:t>
                      </w:r>
                    </w:p>
                  </w:txbxContent>
                </v:textbox>
                <w10:wrap anchorx="margin"/>
              </v:shape>
            </w:pict>
          </mc:Fallback>
        </mc:AlternateContent>
      </w:r>
      <w:r w:rsidR="008E3CD6" w:rsidRPr="00A2161D">
        <w:rPr>
          <w:rFonts w:ascii="Arial" w:eastAsia="Times New Roman" w:hAnsi="Arial" w:cs="Arial"/>
          <w:lang w:eastAsia="en-GB"/>
        </w:rPr>
        <w:tab/>
      </w:r>
    </w:p>
    <w:p w14:paraId="2E18F36B" w14:textId="77777777" w:rsidR="008E3CD6" w:rsidRDefault="001F6D16" w:rsidP="008E3CD6">
      <w:pPr>
        <w:spacing w:after="0" w:line="240" w:lineRule="auto"/>
        <w:rPr>
          <w:rFonts w:ascii="Arial" w:eastAsia="Times New Roman" w:hAnsi="Arial" w:cs="Arial"/>
          <w:lang w:eastAsia="en-GB"/>
        </w:rPr>
      </w:pPr>
      <w:r w:rsidRPr="00A2161D">
        <w:rPr>
          <w:rFonts w:ascii="Arial" w:eastAsia="Times New Roman" w:hAnsi="Arial" w:cs="Arial"/>
          <w:noProof/>
          <w:lang w:eastAsia="en-GB"/>
        </w:rPr>
        <mc:AlternateContent>
          <mc:Choice Requires="wps">
            <w:drawing>
              <wp:anchor distT="0" distB="0" distL="114300" distR="114300" simplePos="0" relativeHeight="251764736" behindDoc="0" locked="0" layoutInCell="1" allowOverlap="1" wp14:anchorId="7F85B2E6" wp14:editId="472D0BE1">
                <wp:simplePos x="0" y="0"/>
                <wp:positionH relativeFrom="column">
                  <wp:posOffset>1817870</wp:posOffset>
                </wp:positionH>
                <wp:positionV relativeFrom="paragraph">
                  <wp:posOffset>115476</wp:posOffset>
                </wp:positionV>
                <wp:extent cx="685800" cy="0"/>
                <wp:effectExtent l="13335" t="57150" r="15240" b="57150"/>
                <wp:wrapNone/>
                <wp:docPr id="573" name="Straight Connector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42F1F" id="Straight Connector 573"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5pt,9.1pt" to="197.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nXNQIAAFs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">
                <v:stroke endarrow="block"/>
              </v:line>
            </w:pict>
          </mc:Fallback>
        </mc:AlternateContent>
      </w:r>
    </w:p>
    <w:p w14:paraId="0E3F20B9" w14:textId="77777777" w:rsidR="00C45B32" w:rsidRPr="00A2161D" w:rsidRDefault="00C45B32" w:rsidP="008E3CD6">
      <w:pPr>
        <w:spacing w:after="0" w:line="240" w:lineRule="auto"/>
        <w:rPr>
          <w:rFonts w:ascii="Arial" w:eastAsia="Times New Roman" w:hAnsi="Arial" w:cs="Arial"/>
          <w:lang w:eastAsia="en-GB"/>
        </w:rPr>
      </w:pPr>
    </w:p>
    <w:p w14:paraId="26D70C4F" w14:textId="77777777" w:rsidR="008E3CD6" w:rsidRPr="008E3CD6" w:rsidRDefault="008E3CD6" w:rsidP="008E3CD6">
      <w:pPr>
        <w:spacing w:after="0" w:line="240" w:lineRule="auto"/>
        <w:rPr>
          <w:rFonts w:ascii="Arial" w:eastAsia="Times New Roman" w:hAnsi="Arial" w:cs="Times New Roman"/>
          <w:sz w:val="24"/>
          <w:szCs w:val="24"/>
          <w:lang w:eastAsia="en-GB"/>
        </w:rPr>
      </w:pPr>
    </w:p>
    <w:p w14:paraId="230007E5" w14:textId="77777777" w:rsidR="008E3CD6" w:rsidRPr="008E3CD6" w:rsidRDefault="00C16031" w:rsidP="008E3CD6">
      <w:pPr>
        <w:spacing w:after="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753472" behindDoc="0" locked="0" layoutInCell="1" allowOverlap="1" wp14:anchorId="262D86FD" wp14:editId="3BA05FFE">
                <wp:simplePos x="0" y="0"/>
                <wp:positionH relativeFrom="margin">
                  <wp:align>center</wp:align>
                </wp:positionH>
                <wp:positionV relativeFrom="paragraph">
                  <wp:posOffset>67255</wp:posOffset>
                </wp:positionV>
                <wp:extent cx="4545330" cy="533840"/>
                <wp:effectExtent l="19050" t="19050" r="26670" b="19050"/>
                <wp:wrapNone/>
                <wp:docPr id="571"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330" cy="533840"/>
                        </a:xfrm>
                        <a:prstGeom prst="rect">
                          <a:avLst/>
                        </a:prstGeom>
                        <a:noFill/>
                        <a:ln w="44450" cmpd="thinThick">
                          <a:solidFill>
                            <a:srgbClr val="008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6884A6" w14:textId="77777777" w:rsidR="00740BEA" w:rsidRPr="000740EA" w:rsidRDefault="00740BEA" w:rsidP="000718F4">
                            <w:pPr>
                              <w:pStyle w:val="NoSpacing"/>
                              <w:jc w:val="center"/>
                              <w:rPr>
                                <w:rFonts w:cstheme="minorHAnsi"/>
                                <w:b/>
                                <w:lang w:val="en-US"/>
                              </w:rPr>
                            </w:pPr>
                            <w:r w:rsidRPr="000740EA">
                              <w:rPr>
                                <w:rFonts w:cstheme="minorHAnsi"/>
                                <w:b/>
                                <w:lang w:val="en-US"/>
                              </w:rPr>
                              <w:t xml:space="preserve">CHESHIRE POLICE </w:t>
                            </w:r>
                          </w:p>
                          <w:p w14:paraId="74B5CB83" w14:textId="77777777" w:rsidR="00740BEA" w:rsidRPr="001F6D16" w:rsidRDefault="00740BEA" w:rsidP="000718F4">
                            <w:pPr>
                              <w:pStyle w:val="NoSpacing"/>
                              <w:jc w:val="center"/>
                              <w:rPr>
                                <w:rFonts w:cstheme="minorHAnsi"/>
                              </w:rPr>
                            </w:pPr>
                            <w:r w:rsidRPr="000740EA">
                              <w:rPr>
                                <w:rFonts w:cstheme="minorHAnsi"/>
                                <w:lang w:val="en-US"/>
                              </w:rPr>
                              <w:t xml:space="preserve">Dial </w:t>
                            </w:r>
                            <w:r w:rsidRPr="000740EA">
                              <w:rPr>
                                <w:rFonts w:cstheme="minorHAnsi"/>
                                <w:b/>
                                <w:lang w:val="en-US"/>
                              </w:rPr>
                              <w:t>101</w:t>
                            </w:r>
                            <w:r w:rsidRPr="000740EA">
                              <w:rPr>
                                <w:rFonts w:cstheme="minorHAnsi"/>
                                <w:lang w:val="en-US"/>
                              </w:rPr>
                              <w:t xml:space="preserve"> (24 hour service) non-emergency</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0CC68" id="Text Box 571" o:spid="_x0000_s1028" type="#_x0000_t202" style="position:absolute;margin-left:0;margin-top:5.3pt;width:357.9pt;height:42.05pt;z-index:251753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" filled="f" strokecolor="green" strokeweight="3.5pt">
                <v:stroke linestyle="thinThick"/>
                <v:textbox inset=",2.3mm">
                  <w:txbxContent>
                    <w:p w:rsidR="00740BEA" w:rsidRPr="000740EA" w:rsidRDefault="00740BEA" w:rsidP="000718F4">
                      <w:pPr>
                        <w:pStyle w:val="NoSpacing"/>
                        <w:jc w:val="center"/>
                        <w:rPr>
                          <w:rFonts w:cstheme="minorHAnsi"/>
                          <w:b/>
                          <w:lang w:val="en-US"/>
                        </w:rPr>
                      </w:pPr>
                      <w:r w:rsidRPr="000740EA">
                        <w:rPr>
                          <w:rFonts w:cstheme="minorHAnsi"/>
                          <w:b/>
                          <w:lang w:val="en-US"/>
                        </w:rPr>
                        <w:t xml:space="preserve">CHESHIRE POLICE </w:t>
                      </w:r>
                    </w:p>
                    <w:p w:rsidR="00740BEA" w:rsidRPr="001F6D16" w:rsidRDefault="00740BEA" w:rsidP="000718F4">
                      <w:pPr>
                        <w:pStyle w:val="NoSpacing"/>
                        <w:jc w:val="center"/>
                        <w:rPr>
                          <w:rFonts w:cstheme="minorHAnsi"/>
                        </w:rPr>
                      </w:pPr>
                      <w:r w:rsidRPr="000740EA">
                        <w:rPr>
                          <w:rFonts w:cstheme="minorHAnsi"/>
                          <w:lang w:val="en-US"/>
                        </w:rPr>
                        <w:t xml:space="preserve">Dial </w:t>
                      </w:r>
                      <w:r w:rsidRPr="000740EA">
                        <w:rPr>
                          <w:rFonts w:cstheme="minorHAnsi"/>
                          <w:b/>
                          <w:lang w:val="en-US"/>
                        </w:rPr>
                        <w:t>101</w:t>
                      </w:r>
                      <w:r w:rsidRPr="000740EA">
                        <w:rPr>
                          <w:rFonts w:cstheme="minorHAnsi"/>
                          <w:lang w:val="en-US"/>
                        </w:rPr>
                        <w:t xml:space="preserve"> (24 hour service) non-emergency</w:t>
                      </w:r>
                    </w:p>
                  </w:txbxContent>
                </v:textbox>
                <w10:wrap anchorx="margin"/>
              </v:shape>
            </w:pict>
          </mc:Fallback>
        </mc:AlternateContent>
      </w:r>
      <w:r w:rsidR="001F6D16">
        <w:rPr>
          <w:rFonts w:ascii="Arial" w:eastAsia="Times New Roman" w:hAnsi="Arial" w:cs="Times New Roman"/>
          <w:noProof/>
          <w:sz w:val="24"/>
          <w:szCs w:val="24"/>
          <w:lang w:eastAsia="en-GB"/>
        </w:rPr>
        <mc:AlternateContent>
          <mc:Choice Requires="wps">
            <w:drawing>
              <wp:anchor distT="0" distB="0" distL="114300" distR="114300" simplePos="0" relativeHeight="251752448" behindDoc="0" locked="0" layoutInCell="1" allowOverlap="1" wp14:anchorId="128F6313" wp14:editId="21D8948A">
                <wp:simplePos x="0" y="0"/>
                <wp:positionH relativeFrom="margin">
                  <wp:align>left</wp:align>
                </wp:positionH>
                <wp:positionV relativeFrom="paragraph">
                  <wp:posOffset>29899</wp:posOffset>
                </wp:positionV>
                <wp:extent cx="1737360" cy="557719"/>
                <wp:effectExtent l="19050" t="19050" r="15240" b="13970"/>
                <wp:wrapNone/>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57719"/>
                        </a:xfrm>
                        <a:prstGeom prst="rect">
                          <a:avLst/>
                        </a:prstGeom>
                        <a:solidFill>
                          <a:srgbClr val="CCFFCC"/>
                        </a:solidFill>
                        <a:ln w="44450" cmpd="thinThick">
                          <a:solidFill>
                            <a:srgbClr val="008000"/>
                          </a:solidFill>
                          <a:miter lim="800000"/>
                          <a:headEnd/>
                          <a:tailEnd/>
                        </a:ln>
                      </wps:spPr>
                      <wps:txbx>
                        <w:txbxContent>
                          <w:p w14:paraId="1C7B9E03" w14:textId="77777777" w:rsidR="00740BEA" w:rsidRPr="001F6D16" w:rsidRDefault="00740BEA" w:rsidP="001F6D16">
                            <w:pPr>
                              <w:jc w:val="center"/>
                              <w:rPr>
                                <w:rFonts w:cstheme="minorHAnsi"/>
                              </w:rPr>
                            </w:pPr>
                            <w:r w:rsidRPr="001F6D16">
                              <w:rPr>
                                <w:rFonts w:cstheme="minorHAnsi"/>
                              </w:rPr>
                              <w:t xml:space="preserve">Is </w:t>
                            </w:r>
                            <w:r w:rsidRPr="001F6D16">
                              <w:rPr>
                                <w:rFonts w:cstheme="minorHAnsi"/>
                                <w:b/>
                              </w:rPr>
                              <w:t>police assistance</w:t>
                            </w:r>
                            <w:r w:rsidRPr="001F6D16">
                              <w:rPr>
                                <w:rFonts w:cstheme="minorHAnsi"/>
                              </w:rPr>
                              <w:t xml:space="preserve"> required?</w:t>
                            </w:r>
                          </w:p>
                        </w:txbxContent>
                      </wps:txbx>
                      <wps:bodyPr rot="0" vert="horz" wrap="square" lIns="54000" tIns="8280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5B16C" id="Text Box 570" o:spid="_x0000_s1029" type="#_x0000_t202" style="position:absolute;margin-left:0;margin-top:2.35pt;width:136.8pt;height:43.9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" fillcolor="#cfc" strokecolor="green" strokeweight="3.5pt">
                <v:stroke linestyle="thinThick"/>
                <v:textbox inset="1.5mm,2.3mm,1.5mm">
                  <w:txbxContent>
                    <w:p w:rsidR="00740BEA" w:rsidRPr="001F6D16" w:rsidRDefault="00740BEA" w:rsidP="001F6D16">
                      <w:pPr>
                        <w:jc w:val="center"/>
                        <w:rPr>
                          <w:rFonts w:cstheme="minorHAnsi"/>
                        </w:rPr>
                      </w:pPr>
                      <w:r w:rsidRPr="001F6D16">
                        <w:rPr>
                          <w:rFonts w:cstheme="minorHAnsi"/>
                        </w:rPr>
                        <w:t xml:space="preserve">Is </w:t>
                      </w:r>
                      <w:r w:rsidRPr="001F6D16">
                        <w:rPr>
                          <w:rFonts w:cstheme="minorHAnsi"/>
                          <w:b/>
                        </w:rPr>
                        <w:t>police assistance</w:t>
                      </w:r>
                      <w:r w:rsidRPr="001F6D16">
                        <w:rPr>
                          <w:rFonts w:cstheme="minorHAnsi"/>
                        </w:rPr>
                        <w:t xml:space="preserve"> required?</w:t>
                      </w:r>
                    </w:p>
                  </w:txbxContent>
                </v:textbox>
                <w10:wrap anchorx="margin"/>
              </v:shape>
            </w:pict>
          </mc:Fallback>
        </mc:AlternateContent>
      </w:r>
    </w:p>
    <w:p w14:paraId="533BA3D2" w14:textId="77777777" w:rsidR="008E3CD6" w:rsidRPr="008E3CD6" w:rsidRDefault="001F6D16" w:rsidP="008E3CD6">
      <w:pPr>
        <w:spacing w:after="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765760" behindDoc="0" locked="0" layoutInCell="1" allowOverlap="1" wp14:anchorId="0CC7344C" wp14:editId="512E09FF">
                <wp:simplePos x="0" y="0"/>
                <wp:positionH relativeFrom="column">
                  <wp:posOffset>1825625</wp:posOffset>
                </wp:positionH>
                <wp:positionV relativeFrom="paragraph">
                  <wp:posOffset>140970</wp:posOffset>
                </wp:positionV>
                <wp:extent cx="651510" cy="0"/>
                <wp:effectExtent l="13335" t="57150" r="20955" b="57150"/>
                <wp:wrapNone/>
                <wp:docPr id="569" name="Straight Connector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EDC84" id="Straight Connector 569"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75pt,11.1pt" to="195.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">
                <v:stroke endarrow="block"/>
              </v:line>
            </w:pict>
          </mc:Fallback>
        </mc:AlternateContent>
      </w:r>
    </w:p>
    <w:p w14:paraId="3208A201" w14:textId="77777777" w:rsidR="008E3CD6" w:rsidRPr="008E3CD6" w:rsidRDefault="008E3CD6" w:rsidP="008E3CD6">
      <w:pPr>
        <w:spacing w:after="0" w:line="240" w:lineRule="auto"/>
        <w:rPr>
          <w:rFonts w:ascii="Arial" w:eastAsia="Times New Roman" w:hAnsi="Arial" w:cs="Times New Roman"/>
          <w:sz w:val="24"/>
          <w:szCs w:val="24"/>
          <w:lang w:eastAsia="en-GB"/>
        </w:rPr>
      </w:pPr>
    </w:p>
    <w:p w14:paraId="103BDDBA" w14:textId="77777777" w:rsidR="008E3CD6" w:rsidRPr="008E3CD6" w:rsidRDefault="008E3CD6" w:rsidP="008E3CD6">
      <w:pPr>
        <w:tabs>
          <w:tab w:val="left" w:pos="3225"/>
        </w:tabs>
        <w:spacing w:after="0" w:line="240" w:lineRule="auto"/>
        <w:rPr>
          <w:rFonts w:ascii="Arial" w:eastAsia="Times New Roman" w:hAnsi="Arial" w:cs="Times New Roman"/>
          <w:sz w:val="24"/>
          <w:szCs w:val="24"/>
          <w:lang w:eastAsia="en-GB"/>
        </w:rPr>
      </w:pPr>
      <w:r w:rsidRPr="008E3CD6">
        <w:rPr>
          <w:rFonts w:ascii="Arial" w:eastAsia="Times New Roman" w:hAnsi="Arial" w:cs="Times New Roman"/>
          <w:sz w:val="24"/>
          <w:szCs w:val="24"/>
          <w:lang w:eastAsia="en-GB"/>
        </w:rPr>
        <w:tab/>
      </w:r>
    </w:p>
    <w:p w14:paraId="63B5E87B" w14:textId="77777777" w:rsidR="008E3CD6" w:rsidRPr="008E3CD6" w:rsidRDefault="001F6D16" w:rsidP="008E3CD6">
      <w:pPr>
        <w:tabs>
          <w:tab w:val="left" w:pos="4260"/>
        </w:tabs>
        <w:spacing w:after="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771904" behindDoc="0" locked="0" layoutInCell="1" allowOverlap="1" wp14:anchorId="6E4252ED" wp14:editId="01743F65">
                <wp:simplePos x="0" y="0"/>
                <wp:positionH relativeFrom="margin">
                  <wp:posOffset>2582571</wp:posOffset>
                </wp:positionH>
                <wp:positionV relativeFrom="paragraph">
                  <wp:posOffset>56728</wp:posOffset>
                </wp:positionV>
                <wp:extent cx="4506419" cy="687121"/>
                <wp:effectExtent l="19050" t="19050" r="27940" b="17780"/>
                <wp:wrapNone/>
                <wp:docPr id="56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419" cy="687121"/>
                        </a:xfrm>
                        <a:prstGeom prst="rect">
                          <a:avLst/>
                        </a:prstGeom>
                        <a:noFill/>
                        <a:ln w="44450" cmpd="thinThick">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14:paraId="68B7C083" w14:textId="77777777" w:rsidR="00740BEA" w:rsidRPr="000740EA" w:rsidRDefault="00740BEA" w:rsidP="000718F4">
                            <w:pPr>
                              <w:pStyle w:val="NoSpacing"/>
                              <w:jc w:val="center"/>
                              <w:rPr>
                                <w:rFonts w:cstheme="minorHAnsi"/>
                                <w:b/>
                                <w:szCs w:val="24"/>
                                <w:lang w:val="en-US"/>
                              </w:rPr>
                            </w:pPr>
                            <w:r w:rsidRPr="000740EA">
                              <w:rPr>
                                <w:rFonts w:cstheme="minorHAnsi"/>
                                <w:b/>
                                <w:szCs w:val="24"/>
                                <w:lang w:val="en-US"/>
                              </w:rPr>
                              <w:t>MASH</w:t>
                            </w:r>
                          </w:p>
                          <w:p w14:paraId="6C615E0B" w14:textId="77777777" w:rsidR="00740BEA" w:rsidRPr="00C16031" w:rsidRDefault="00740BEA" w:rsidP="001F6D16">
                            <w:pPr>
                              <w:pStyle w:val="NoSpacing"/>
                              <w:jc w:val="center"/>
                              <w:rPr>
                                <w:rFonts w:cstheme="minorHAnsi"/>
                                <w:szCs w:val="24"/>
                                <w:lang w:val="en-US"/>
                              </w:rPr>
                            </w:pPr>
                            <w:r w:rsidRPr="00C16031">
                              <w:rPr>
                                <w:rFonts w:cstheme="minorHAnsi"/>
                                <w:szCs w:val="24"/>
                                <w:lang w:val="en-US"/>
                              </w:rPr>
                              <w:t>Mon</w:t>
                            </w:r>
                            <w:r>
                              <w:rPr>
                                <w:rFonts w:cstheme="minorHAnsi"/>
                                <w:szCs w:val="24"/>
                                <w:lang w:val="en-US"/>
                              </w:rPr>
                              <w:t xml:space="preserve"> </w:t>
                            </w:r>
                            <w:r w:rsidRPr="00C16031">
                              <w:rPr>
                                <w:rFonts w:cstheme="minorHAnsi"/>
                                <w:szCs w:val="24"/>
                                <w:lang w:val="en-US"/>
                              </w:rPr>
                              <w:t>-</w:t>
                            </w:r>
                            <w:r>
                              <w:rPr>
                                <w:rFonts w:cstheme="minorHAnsi"/>
                                <w:szCs w:val="24"/>
                                <w:lang w:val="en-US"/>
                              </w:rPr>
                              <w:t xml:space="preserve"> </w:t>
                            </w:r>
                            <w:r w:rsidRPr="00C16031">
                              <w:rPr>
                                <w:rFonts w:cstheme="minorHAnsi"/>
                                <w:szCs w:val="24"/>
                                <w:lang w:val="en-US"/>
                              </w:rPr>
                              <w:t>Fri 9am</w:t>
                            </w:r>
                            <w:r>
                              <w:rPr>
                                <w:rFonts w:cstheme="minorHAnsi"/>
                                <w:szCs w:val="24"/>
                                <w:lang w:val="en-US"/>
                              </w:rPr>
                              <w:t xml:space="preserve"> </w:t>
                            </w:r>
                            <w:r w:rsidRPr="00C16031">
                              <w:rPr>
                                <w:rFonts w:cstheme="minorHAnsi"/>
                                <w:szCs w:val="24"/>
                                <w:lang w:val="en-US"/>
                              </w:rPr>
                              <w:t>-</w:t>
                            </w:r>
                            <w:r>
                              <w:rPr>
                                <w:rFonts w:cstheme="minorHAnsi"/>
                                <w:szCs w:val="24"/>
                                <w:lang w:val="en-US"/>
                              </w:rPr>
                              <w:t xml:space="preserve"> </w:t>
                            </w:r>
                            <w:r w:rsidRPr="00C16031">
                              <w:rPr>
                                <w:rFonts w:cstheme="minorHAnsi"/>
                                <w:szCs w:val="24"/>
                                <w:lang w:val="en-US"/>
                              </w:rPr>
                              <w:t xml:space="preserve">4.45pm - </w:t>
                            </w:r>
                            <w:r w:rsidRPr="00C16031">
                              <w:rPr>
                                <w:rStyle w:val="Strong"/>
                                <w:rFonts w:cstheme="minorHAnsi"/>
                                <w:color w:val="333333"/>
                                <w:szCs w:val="24"/>
                                <w:lang w:val="en"/>
                              </w:rPr>
                              <w:t>01925 443322</w:t>
                            </w:r>
                          </w:p>
                          <w:p w14:paraId="6E61C0E2" w14:textId="77777777" w:rsidR="00740BEA" w:rsidRPr="00C16031" w:rsidRDefault="00740BEA" w:rsidP="001F6D16">
                            <w:pPr>
                              <w:jc w:val="center"/>
                              <w:rPr>
                                <w:rFonts w:ascii="Arial" w:hAnsi="Arial" w:cs="Arial"/>
                                <w:bCs/>
                                <w:sz w:val="20"/>
                                <w:lang w:val="en-US"/>
                              </w:rPr>
                            </w:pPr>
                            <w:r w:rsidRPr="00C16031">
                              <w:rPr>
                                <w:rFonts w:cstheme="minorHAnsi"/>
                                <w:szCs w:val="24"/>
                                <w:lang w:val="en-US"/>
                              </w:rPr>
                              <w:t xml:space="preserve">Out of hours - </w:t>
                            </w:r>
                            <w:r w:rsidRPr="00C16031">
                              <w:rPr>
                                <w:rStyle w:val="Strong"/>
                                <w:rFonts w:cstheme="minorHAnsi"/>
                                <w:color w:val="333333"/>
                                <w:szCs w:val="24"/>
                                <w:lang w:val="en"/>
                              </w:rPr>
                              <w:t>01925 444400</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66674" id="Text Box 568" o:spid="_x0000_s1030" type="#_x0000_t202" style="position:absolute;margin-left:203.35pt;margin-top:4.45pt;width:354.85pt;height:54.1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" filled="f" strokecolor="#7030a0" strokeweight="3.5pt">
                <v:stroke linestyle="thinThick"/>
                <v:textbox inset=",2.3mm">
                  <w:txbxContent>
                    <w:p w:rsidR="00740BEA" w:rsidRPr="000740EA" w:rsidRDefault="00740BEA" w:rsidP="000718F4">
                      <w:pPr>
                        <w:pStyle w:val="NoSpacing"/>
                        <w:jc w:val="center"/>
                        <w:rPr>
                          <w:rFonts w:cstheme="minorHAnsi"/>
                          <w:b/>
                          <w:szCs w:val="24"/>
                          <w:lang w:val="en-US"/>
                        </w:rPr>
                      </w:pPr>
                      <w:r w:rsidRPr="000740EA">
                        <w:rPr>
                          <w:rFonts w:cstheme="minorHAnsi"/>
                          <w:b/>
                          <w:szCs w:val="24"/>
                          <w:lang w:val="en-US"/>
                        </w:rPr>
                        <w:t>MASH</w:t>
                      </w:r>
                    </w:p>
                    <w:p w:rsidR="00740BEA" w:rsidRPr="00C16031" w:rsidRDefault="00740BEA" w:rsidP="001F6D16">
                      <w:pPr>
                        <w:pStyle w:val="NoSpacing"/>
                        <w:jc w:val="center"/>
                        <w:rPr>
                          <w:rFonts w:cstheme="minorHAnsi"/>
                          <w:szCs w:val="24"/>
                          <w:lang w:val="en-US"/>
                        </w:rPr>
                      </w:pPr>
                      <w:r w:rsidRPr="00C16031">
                        <w:rPr>
                          <w:rFonts w:cstheme="minorHAnsi"/>
                          <w:szCs w:val="24"/>
                          <w:lang w:val="en-US"/>
                        </w:rPr>
                        <w:t>Mon</w:t>
                      </w:r>
                      <w:r>
                        <w:rPr>
                          <w:rFonts w:cstheme="minorHAnsi"/>
                          <w:szCs w:val="24"/>
                          <w:lang w:val="en-US"/>
                        </w:rPr>
                        <w:t xml:space="preserve"> </w:t>
                      </w:r>
                      <w:r w:rsidRPr="00C16031">
                        <w:rPr>
                          <w:rFonts w:cstheme="minorHAnsi"/>
                          <w:szCs w:val="24"/>
                          <w:lang w:val="en-US"/>
                        </w:rPr>
                        <w:t>-</w:t>
                      </w:r>
                      <w:r>
                        <w:rPr>
                          <w:rFonts w:cstheme="minorHAnsi"/>
                          <w:szCs w:val="24"/>
                          <w:lang w:val="en-US"/>
                        </w:rPr>
                        <w:t xml:space="preserve"> </w:t>
                      </w:r>
                      <w:r w:rsidRPr="00C16031">
                        <w:rPr>
                          <w:rFonts w:cstheme="minorHAnsi"/>
                          <w:szCs w:val="24"/>
                          <w:lang w:val="en-US"/>
                        </w:rPr>
                        <w:t>Fri 9am</w:t>
                      </w:r>
                      <w:r>
                        <w:rPr>
                          <w:rFonts w:cstheme="minorHAnsi"/>
                          <w:szCs w:val="24"/>
                          <w:lang w:val="en-US"/>
                        </w:rPr>
                        <w:t xml:space="preserve"> </w:t>
                      </w:r>
                      <w:r w:rsidRPr="00C16031">
                        <w:rPr>
                          <w:rFonts w:cstheme="minorHAnsi"/>
                          <w:szCs w:val="24"/>
                          <w:lang w:val="en-US"/>
                        </w:rPr>
                        <w:t>-</w:t>
                      </w:r>
                      <w:r>
                        <w:rPr>
                          <w:rFonts w:cstheme="minorHAnsi"/>
                          <w:szCs w:val="24"/>
                          <w:lang w:val="en-US"/>
                        </w:rPr>
                        <w:t xml:space="preserve"> </w:t>
                      </w:r>
                      <w:r w:rsidRPr="00C16031">
                        <w:rPr>
                          <w:rFonts w:cstheme="minorHAnsi"/>
                          <w:szCs w:val="24"/>
                          <w:lang w:val="en-US"/>
                        </w:rPr>
                        <w:t xml:space="preserve">4.45pm - </w:t>
                      </w:r>
                      <w:r w:rsidRPr="00C16031">
                        <w:rPr>
                          <w:rStyle w:val="Strong"/>
                          <w:rFonts w:cstheme="minorHAnsi"/>
                          <w:color w:val="333333"/>
                          <w:szCs w:val="24"/>
                          <w:lang w:val="en"/>
                        </w:rPr>
                        <w:t>01925 443322</w:t>
                      </w:r>
                    </w:p>
                    <w:p w:rsidR="00740BEA" w:rsidRPr="00C16031" w:rsidRDefault="00740BEA" w:rsidP="001F6D16">
                      <w:pPr>
                        <w:jc w:val="center"/>
                        <w:rPr>
                          <w:rFonts w:ascii="Arial" w:hAnsi="Arial" w:cs="Arial"/>
                          <w:bCs/>
                          <w:sz w:val="20"/>
                          <w:lang w:val="en-US"/>
                        </w:rPr>
                      </w:pPr>
                      <w:r w:rsidRPr="00C16031">
                        <w:rPr>
                          <w:rFonts w:cstheme="minorHAnsi"/>
                          <w:szCs w:val="24"/>
                          <w:lang w:val="en-US"/>
                        </w:rPr>
                        <w:t xml:space="preserve">Out of hours - </w:t>
                      </w:r>
                      <w:r w:rsidRPr="00C16031">
                        <w:rPr>
                          <w:rStyle w:val="Strong"/>
                          <w:rFonts w:cstheme="minorHAnsi"/>
                          <w:color w:val="333333"/>
                          <w:szCs w:val="24"/>
                          <w:lang w:val="en"/>
                        </w:rPr>
                        <w:t>01925 444400</w:t>
                      </w:r>
                    </w:p>
                  </w:txbxContent>
                </v:textbox>
                <w10:wrap anchorx="margin"/>
              </v:shape>
            </w:pict>
          </mc:Fallback>
        </mc:AlternateContent>
      </w:r>
      <w:r>
        <w:rPr>
          <w:rFonts w:ascii="Arial" w:eastAsia="Times New Roman" w:hAnsi="Arial" w:cs="Times New Roman"/>
          <w:noProof/>
          <w:sz w:val="24"/>
          <w:szCs w:val="24"/>
          <w:lang w:eastAsia="en-GB"/>
        </w:rPr>
        <mc:AlternateContent>
          <mc:Choice Requires="wps">
            <w:drawing>
              <wp:anchor distT="0" distB="0" distL="114300" distR="114300" simplePos="0" relativeHeight="251770880" behindDoc="0" locked="0" layoutInCell="1" allowOverlap="1" wp14:anchorId="63B0AB61" wp14:editId="0BAB9018">
                <wp:simplePos x="0" y="0"/>
                <wp:positionH relativeFrom="margin">
                  <wp:align>left</wp:align>
                </wp:positionH>
                <wp:positionV relativeFrom="paragraph">
                  <wp:posOffset>22631</wp:posOffset>
                </wp:positionV>
                <wp:extent cx="1718553" cy="570689"/>
                <wp:effectExtent l="19050" t="19050" r="34290" b="39370"/>
                <wp:wrapNone/>
                <wp:docPr id="567"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553" cy="570689"/>
                        </a:xfrm>
                        <a:prstGeom prst="rect">
                          <a:avLst/>
                        </a:prstGeom>
                        <a:solidFill>
                          <a:srgbClr val="E5DFEC"/>
                        </a:solidFill>
                        <a:ln w="63500" cmpd="thickThin" algn="ctr">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E41281" w14:textId="77777777" w:rsidR="00740BEA" w:rsidRPr="001F6D16" w:rsidRDefault="00740BEA" w:rsidP="008E3CD6">
                            <w:pPr>
                              <w:jc w:val="center"/>
                              <w:rPr>
                                <w:rFonts w:cstheme="minorHAnsi"/>
                              </w:rPr>
                            </w:pPr>
                            <w:r w:rsidRPr="001F6D16">
                              <w:rPr>
                                <w:rFonts w:cstheme="minorHAnsi"/>
                              </w:rPr>
                              <w:t>Are there any safeguarding concerns?</w:t>
                            </w:r>
                          </w:p>
                        </w:txbxContent>
                      </wps:txbx>
                      <wps:bodyPr rot="0" vert="horz" wrap="square" lIns="54000" tIns="8280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7FE24" id="Text Box 567" o:spid="_x0000_s1031" type="#_x0000_t202" style="position:absolute;margin-left:0;margin-top:1.8pt;width:135.3pt;height:44.95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" fillcolor="#e5dfec" strokecolor="#8064a2" strokeweight="5pt">
                <v:stroke linestyle="thickThin"/>
                <v:shadow color="#868686"/>
                <v:textbox inset="1.5mm,2.3mm,1.5mm">
                  <w:txbxContent>
                    <w:p w:rsidR="00740BEA" w:rsidRPr="001F6D16" w:rsidRDefault="00740BEA" w:rsidP="008E3CD6">
                      <w:pPr>
                        <w:jc w:val="center"/>
                        <w:rPr>
                          <w:rFonts w:cstheme="minorHAnsi"/>
                        </w:rPr>
                      </w:pPr>
                      <w:r w:rsidRPr="001F6D16">
                        <w:rPr>
                          <w:rFonts w:cstheme="minorHAnsi"/>
                        </w:rPr>
                        <w:t>Are there any safeguarding concerns?</w:t>
                      </w:r>
                    </w:p>
                  </w:txbxContent>
                </v:textbox>
                <w10:wrap anchorx="margin"/>
              </v:shape>
            </w:pict>
          </mc:Fallback>
        </mc:AlternateContent>
      </w:r>
      <w:r w:rsidR="008E3CD6" w:rsidRPr="008E3CD6">
        <w:rPr>
          <w:rFonts w:ascii="Arial" w:eastAsia="Times New Roman" w:hAnsi="Arial" w:cs="Times New Roman"/>
          <w:sz w:val="24"/>
          <w:szCs w:val="24"/>
          <w:lang w:eastAsia="en-GB"/>
        </w:rPr>
        <w:tab/>
      </w:r>
    </w:p>
    <w:p w14:paraId="54A4B490" w14:textId="77777777" w:rsidR="008E3CD6" w:rsidRPr="008E3CD6" w:rsidRDefault="001F6D16" w:rsidP="008E3CD6">
      <w:pPr>
        <w:spacing w:after="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772928" behindDoc="0" locked="0" layoutInCell="1" allowOverlap="1" wp14:anchorId="4FC39E38" wp14:editId="1E999859">
                <wp:simplePos x="0" y="0"/>
                <wp:positionH relativeFrom="column">
                  <wp:posOffset>1843419</wp:posOffset>
                </wp:positionH>
                <wp:positionV relativeFrom="paragraph">
                  <wp:posOffset>139335</wp:posOffset>
                </wp:positionV>
                <wp:extent cx="659859" cy="6485"/>
                <wp:effectExtent l="0" t="76200" r="26035" b="88900"/>
                <wp:wrapNone/>
                <wp:docPr id="566" name="Straight Connector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859" cy="6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DAD8D" id="Straight Connector 566"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5pt,10.95pt" to="197.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">
                <v:stroke endarrow="block"/>
              </v:line>
            </w:pict>
          </mc:Fallback>
        </mc:AlternateContent>
      </w:r>
    </w:p>
    <w:p w14:paraId="4DAFD825" w14:textId="77777777" w:rsidR="008E3CD6" w:rsidRPr="008E3CD6" w:rsidRDefault="008E3CD6" w:rsidP="008E3CD6">
      <w:pPr>
        <w:spacing w:after="0" w:line="240" w:lineRule="auto"/>
        <w:rPr>
          <w:rFonts w:ascii="Arial" w:eastAsia="Times New Roman" w:hAnsi="Arial" w:cs="Times New Roman"/>
          <w:sz w:val="24"/>
          <w:szCs w:val="24"/>
          <w:lang w:eastAsia="en-GB"/>
        </w:rPr>
      </w:pPr>
    </w:p>
    <w:p w14:paraId="6E03E97E" w14:textId="77777777" w:rsidR="008E3CD6" w:rsidRPr="008E3CD6" w:rsidRDefault="008E3CD6" w:rsidP="008E3CD6">
      <w:pPr>
        <w:spacing w:after="0" w:line="240" w:lineRule="auto"/>
        <w:rPr>
          <w:rFonts w:ascii="Arial" w:eastAsia="Times New Roman" w:hAnsi="Arial" w:cs="Times New Roman"/>
          <w:sz w:val="24"/>
          <w:szCs w:val="24"/>
          <w:lang w:eastAsia="en-GB"/>
        </w:rPr>
      </w:pPr>
    </w:p>
    <w:p w14:paraId="27216FC0" w14:textId="77777777" w:rsidR="008E3CD6" w:rsidRPr="008E3CD6" w:rsidRDefault="00606EA1" w:rsidP="008E3CD6">
      <w:pPr>
        <w:spacing w:after="0" w:line="240" w:lineRule="auto"/>
        <w:rPr>
          <w:rFonts w:ascii="Arial" w:eastAsia="Times New Roman" w:hAnsi="Arial" w:cs="Times New Roman"/>
          <w:sz w:val="24"/>
          <w:szCs w:val="24"/>
          <w:lang w:eastAsia="en-GB"/>
        </w:rPr>
      </w:pPr>
      <w:r w:rsidRPr="00A12504">
        <w:rPr>
          <w:rFonts w:ascii="Verdana" w:eastAsia="Times New Roman" w:hAnsi="Verdana" w:cs="Times New Roman"/>
          <w:noProof/>
          <w:lang w:eastAsia="en-GB"/>
        </w:rPr>
        <mc:AlternateContent>
          <mc:Choice Requires="wps">
            <w:drawing>
              <wp:anchor distT="0" distB="0" distL="114300" distR="114300" simplePos="0" relativeHeight="251792384" behindDoc="0" locked="0" layoutInCell="1" allowOverlap="1" wp14:anchorId="0576452F" wp14:editId="2548CE0E">
                <wp:simplePos x="0" y="0"/>
                <wp:positionH relativeFrom="page">
                  <wp:posOffset>8185150</wp:posOffset>
                </wp:positionH>
                <wp:positionV relativeFrom="paragraph">
                  <wp:posOffset>70485</wp:posOffset>
                </wp:positionV>
                <wp:extent cx="2120900" cy="958850"/>
                <wp:effectExtent l="19050" t="19050" r="1270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20900" cy="958850"/>
                        </a:xfrm>
                        <a:prstGeom prst="rect">
                          <a:avLst/>
                        </a:prstGeom>
                        <a:solidFill>
                          <a:srgbClr val="FFFFFF"/>
                        </a:solidFill>
                        <a:ln w="38100" cmpd="dbl">
                          <a:solidFill>
                            <a:srgbClr val="FFFF00"/>
                          </a:solidFill>
                          <a:miter lim="800000"/>
                          <a:headEnd/>
                          <a:tailEnd/>
                        </a:ln>
                      </wps:spPr>
                      <wps:txbx>
                        <w:txbxContent>
                          <w:p w14:paraId="049BEA83" w14:textId="77777777" w:rsidR="00740BEA" w:rsidRPr="00606EA1" w:rsidRDefault="00740BEA" w:rsidP="00A12504">
                            <w:pPr>
                              <w:spacing w:line="216" w:lineRule="auto"/>
                              <w:rPr>
                                <w:rFonts w:cstheme="minorHAnsi"/>
                              </w:rPr>
                            </w:pPr>
                            <w:r w:rsidRPr="00606EA1">
                              <w:rPr>
                                <w:rFonts w:cstheme="minorHAnsi"/>
                              </w:rPr>
                              <w:t xml:space="preserve">Further support agencies can be found on: </w:t>
                            </w:r>
                          </w:p>
                          <w:p w14:paraId="6C80648D" w14:textId="77777777" w:rsidR="00740BEA" w:rsidRPr="00606EA1" w:rsidRDefault="00740BEA" w:rsidP="00606EA1">
                            <w:pPr>
                              <w:spacing w:line="216" w:lineRule="auto"/>
                              <w:rPr>
                                <w:rFonts w:cstheme="minorHAnsi"/>
                              </w:rPr>
                            </w:pPr>
                            <w:r w:rsidRPr="00606EA1">
                              <w:rPr>
                                <w:rFonts w:eastAsiaTheme="minorEastAsia" w:cstheme="minorHAnsi"/>
                                <w:bCs/>
                                <w:color w:val="000000" w:themeColor="text1"/>
                                <w:kern w:val="24"/>
                              </w:rPr>
                              <w:t>https://www.warrington.gov.uk/domesticabuse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D23C0" id="Text Box 8" o:spid="_x0000_s1032" type="#_x0000_t202" style="position:absolute;margin-left:644.5pt;margin-top:5.55pt;width:167pt;height:75.5pt;flip:y;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" strokecolor="yellow" strokeweight="3pt">
                <v:stroke linestyle="thinThin"/>
                <v:textbox>
                  <w:txbxContent>
                    <w:p w:rsidR="00740BEA" w:rsidRPr="00606EA1" w:rsidRDefault="00740BEA" w:rsidP="00A12504">
                      <w:pPr>
                        <w:spacing w:line="216" w:lineRule="auto"/>
                        <w:rPr>
                          <w:rFonts w:cstheme="minorHAnsi"/>
                        </w:rPr>
                      </w:pPr>
                      <w:r w:rsidRPr="00606EA1">
                        <w:rPr>
                          <w:rFonts w:cstheme="minorHAnsi"/>
                        </w:rPr>
                        <w:t xml:space="preserve">Further support agencies can be found on: </w:t>
                      </w:r>
                    </w:p>
                    <w:p w:rsidR="00740BEA" w:rsidRPr="00606EA1" w:rsidRDefault="00740BEA" w:rsidP="00606EA1">
                      <w:pPr>
                        <w:spacing w:line="216" w:lineRule="auto"/>
                        <w:rPr>
                          <w:rFonts w:cstheme="minorHAnsi"/>
                        </w:rPr>
                      </w:pPr>
                      <w:r w:rsidRPr="00606EA1">
                        <w:rPr>
                          <w:rFonts w:eastAsiaTheme="minorEastAsia" w:cstheme="minorHAnsi"/>
                          <w:bCs/>
                          <w:color w:val="000000" w:themeColor="text1"/>
                          <w:kern w:val="24"/>
                        </w:rPr>
                        <w:t>https://www.warrington.gov.uk/domesticabuse</w:t>
                      </w:r>
                    </w:p>
                  </w:txbxContent>
                </v:textbox>
                <w10:wrap anchorx="page"/>
              </v:shape>
            </w:pict>
          </mc:Fallback>
        </mc:AlternateContent>
      </w:r>
    </w:p>
    <w:p w14:paraId="48C8DEA8" w14:textId="77777777" w:rsidR="008E3CD6" w:rsidRPr="008E3CD6" w:rsidRDefault="008E3CD6" w:rsidP="008E3CD6">
      <w:pPr>
        <w:spacing w:after="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755520" behindDoc="0" locked="0" layoutInCell="1" allowOverlap="1" wp14:anchorId="7515A87A" wp14:editId="5AED55C4">
                <wp:simplePos x="0" y="0"/>
                <wp:positionH relativeFrom="column">
                  <wp:posOffset>2594610</wp:posOffset>
                </wp:positionH>
                <wp:positionV relativeFrom="paragraph">
                  <wp:posOffset>161925</wp:posOffset>
                </wp:positionV>
                <wp:extent cx="4518902" cy="444500"/>
                <wp:effectExtent l="19050" t="19050" r="15240" b="12700"/>
                <wp:wrapNone/>
                <wp:docPr id="565"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902" cy="444500"/>
                        </a:xfrm>
                        <a:prstGeom prst="rect">
                          <a:avLst/>
                        </a:prstGeom>
                        <a:noFill/>
                        <a:ln w="44450" cmpd="thinThick">
                          <a:solidFill>
                            <a:srgbClr val="99CCFF"/>
                          </a:solidFill>
                          <a:miter lim="800000"/>
                          <a:headEnd/>
                          <a:tailEnd/>
                        </a:ln>
                        <a:extLst>
                          <a:ext uri="{909E8E84-426E-40DD-AFC4-6F175D3DCCD1}">
                            <a14:hiddenFill xmlns:a14="http://schemas.microsoft.com/office/drawing/2010/main">
                              <a:solidFill>
                                <a:srgbClr val="FFFFFF"/>
                              </a:solidFill>
                            </a14:hiddenFill>
                          </a:ext>
                        </a:extLst>
                      </wps:spPr>
                      <wps:txbx>
                        <w:txbxContent>
                          <w:p w14:paraId="1B11EAB1" w14:textId="77777777" w:rsidR="00740BEA" w:rsidRDefault="00740BEA" w:rsidP="004B14B2">
                            <w:pPr>
                              <w:pStyle w:val="NoSpacing"/>
                              <w:jc w:val="center"/>
                              <w:rPr>
                                <w:rFonts w:cstheme="minorHAnsi"/>
                              </w:rPr>
                            </w:pPr>
                            <w:r w:rsidRPr="00C16031">
                              <w:rPr>
                                <w:rFonts w:cstheme="minorHAnsi"/>
                                <w:b/>
                              </w:rPr>
                              <w:t>ChildL</w:t>
                            </w:r>
                            <w:r>
                              <w:rPr>
                                <w:rFonts w:cstheme="minorHAnsi"/>
                                <w:b/>
                              </w:rPr>
                              <w:t xml:space="preserve">ine - </w:t>
                            </w:r>
                            <w:r w:rsidRPr="004B14B2">
                              <w:rPr>
                                <w:rFonts w:cstheme="minorHAnsi"/>
                                <w:b/>
                              </w:rPr>
                              <w:t>0800 1111</w:t>
                            </w:r>
                            <w:r>
                              <w:rPr>
                                <w:rFonts w:cstheme="minorHAnsi"/>
                              </w:rPr>
                              <w:t xml:space="preserve"> </w:t>
                            </w:r>
                          </w:p>
                          <w:p w14:paraId="19655B2D" w14:textId="77777777" w:rsidR="00740BEA" w:rsidRPr="004B14B2" w:rsidRDefault="00740BEA" w:rsidP="004B14B2">
                            <w:pPr>
                              <w:pStyle w:val="NoSpacing"/>
                              <w:jc w:val="center"/>
                              <w:rPr>
                                <w:rFonts w:cstheme="minorHAnsi"/>
                                <w:b/>
                              </w:rPr>
                            </w:pPr>
                            <w:r>
                              <w:rPr>
                                <w:rFonts w:cstheme="minorHAnsi"/>
                              </w:rPr>
                              <w:t>(2</w:t>
                            </w:r>
                            <w:r w:rsidRPr="00C16031">
                              <w:rPr>
                                <w:rFonts w:cstheme="minorHAnsi"/>
                              </w:rPr>
                              <w:t>4 hour national helpline</w:t>
                            </w:r>
                            <w:r>
                              <w:rPr>
                                <w:rFonts w:cstheme="minorHAnsi"/>
                              </w:rPr>
                              <w:t xml:space="preserve"> for children)</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F80E0" id="Text Box 565" o:spid="_x0000_s1033" type="#_x0000_t202" style="position:absolute;margin-left:204.3pt;margin-top:12.75pt;width:355.8pt;height: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" filled="f" strokecolor="#9cf" strokeweight="3.5pt">
                <v:stroke linestyle="thinThick"/>
                <v:textbox inset="1.5mm,.3mm,1.5mm,.3mm">
                  <w:txbxContent>
                    <w:p w:rsidR="00740BEA" w:rsidRDefault="00740BEA" w:rsidP="004B14B2">
                      <w:pPr>
                        <w:pStyle w:val="NoSpacing"/>
                        <w:jc w:val="center"/>
                        <w:rPr>
                          <w:rFonts w:cstheme="minorHAnsi"/>
                        </w:rPr>
                      </w:pPr>
                      <w:r w:rsidRPr="00C16031">
                        <w:rPr>
                          <w:rFonts w:cstheme="minorHAnsi"/>
                          <w:b/>
                        </w:rPr>
                        <w:t>ChildL</w:t>
                      </w:r>
                      <w:r>
                        <w:rPr>
                          <w:rFonts w:cstheme="minorHAnsi"/>
                          <w:b/>
                        </w:rPr>
                        <w:t xml:space="preserve">ine - </w:t>
                      </w:r>
                      <w:r w:rsidRPr="004B14B2">
                        <w:rPr>
                          <w:rFonts w:cstheme="minorHAnsi"/>
                          <w:b/>
                        </w:rPr>
                        <w:t>0800 1111</w:t>
                      </w:r>
                      <w:r>
                        <w:rPr>
                          <w:rFonts w:cstheme="minorHAnsi"/>
                        </w:rPr>
                        <w:t xml:space="preserve"> </w:t>
                      </w:r>
                    </w:p>
                    <w:p w:rsidR="00740BEA" w:rsidRPr="004B14B2" w:rsidRDefault="00740BEA" w:rsidP="004B14B2">
                      <w:pPr>
                        <w:pStyle w:val="NoSpacing"/>
                        <w:jc w:val="center"/>
                        <w:rPr>
                          <w:rFonts w:cstheme="minorHAnsi"/>
                          <w:b/>
                        </w:rPr>
                      </w:pPr>
                      <w:r>
                        <w:rPr>
                          <w:rFonts w:cstheme="minorHAnsi"/>
                        </w:rPr>
                        <w:t>(2</w:t>
                      </w:r>
                      <w:r w:rsidRPr="00C16031">
                        <w:rPr>
                          <w:rFonts w:cstheme="minorHAnsi"/>
                        </w:rPr>
                        <w:t>4 hour national helpline</w:t>
                      </w:r>
                      <w:r>
                        <w:rPr>
                          <w:rFonts w:cstheme="minorHAnsi"/>
                        </w:rPr>
                        <w:t xml:space="preserve"> for children)</w:t>
                      </w:r>
                    </w:p>
                  </w:txbxContent>
                </v:textbox>
              </v:shape>
            </w:pict>
          </mc:Fallback>
        </mc:AlternateContent>
      </w:r>
    </w:p>
    <w:p w14:paraId="5D12BEED" w14:textId="77777777" w:rsidR="008E3CD6" w:rsidRPr="008E3CD6" w:rsidRDefault="008E3CD6" w:rsidP="008E3CD6">
      <w:pPr>
        <w:tabs>
          <w:tab w:val="left" w:pos="3810"/>
        </w:tabs>
        <w:spacing w:after="0" w:line="240" w:lineRule="auto"/>
        <w:rPr>
          <w:rFonts w:ascii="Arial" w:eastAsia="Times New Roman" w:hAnsi="Arial" w:cs="Times New Roman"/>
          <w:sz w:val="24"/>
          <w:szCs w:val="24"/>
          <w:lang w:eastAsia="en-GB"/>
        </w:rPr>
      </w:pPr>
      <w:r w:rsidRPr="008E3CD6">
        <w:rPr>
          <w:rFonts w:ascii="Arial" w:eastAsia="Times New Roman" w:hAnsi="Arial" w:cs="Times New Roman"/>
          <w:sz w:val="24"/>
          <w:szCs w:val="24"/>
          <w:lang w:eastAsia="en-GB"/>
        </w:rPr>
        <w:tab/>
      </w:r>
    </w:p>
    <w:p w14:paraId="33337984" w14:textId="77777777" w:rsidR="008E3CD6" w:rsidRPr="008E3CD6" w:rsidRDefault="00C16031" w:rsidP="008E3CD6">
      <w:pPr>
        <w:spacing w:after="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773952" behindDoc="0" locked="0" layoutInCell="1" allowOverlap="1" wp14:anchorId="5E002D5F" wp14:editId="47D9884D">
                <wp:simplePos x="0" y="0"/>
                <wp:positionH relativeFrom="column">
                  <wp:posOffset>1990589</wp:posOffset>
                </wp:positionH>
                <wp:positionV relativeFrom="paragraph">
                  <wp:posOffset>24442</wp:posOffset>
                </wp:positionV>
                <wp:extent cx="475700" cy="5286"/>
                <wp:effectExtent l="0" t="76200" r="19685" b="90170"/>
                <wp:wrapNone/>
                <wp:docPr id="562" name="Straight Connector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5700" cy="5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C8318" id="Straight Connector 562"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1.9pt" to="19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">
                <v:stroke endarrow="block"/>
              </v:line>
            </w:pict>
          </mc:Fallback>
        </mc:AlternateContent>
      </w:r>
      <w:r>
        <w:rPr>
          <w:rFonts w:ascii="Arial" w:eastAsia="Times New Roman" w:hAnsi="Arial" w:cs="Times New Roman"/>
          <w:noProof/>
          <w:sz w:val="24"/>
          <w:szCs w:val="24"/>
          <w:lang w:eastAsia="en-GB"/>
        </w:rPr>
        <mc:AlternateContent>
          <mc:Choice Requires="wps">
            <w:drawing>
              <wp:anchor distT="0" distB="0" distL="114300" distR="114300" simplePos="0" relativeHeight="251767808" behindDoc="0" locked="0" layoutInCell="1" allowOverlap="1" wp14:anchorId="7F4ED64C" wp14:editId="0E802A22">
                <wp:simplePos x="0" y="0"/>
                <wp:positionH relativeFrom="column">
                  <wp:posOffset>1992663</wp:posOffset>
                </wp:positionH>
                <wp:positionV relativeFrom="paragraph">
                  <wp:posOffset>28575</wp:posOffset>
                </wp:positionV>
                <wp:extent cx="5286" cy="909115"/>
                <wp:effectExtent l="0" t="0" r="33020" b="24765"/>
                <wp:wrapNone/>
                <wp:docPr id="560" name="Straight Connector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 cy="909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4577F" id="Straight Connector 560"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pt,2.25pt" to="157.3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"/>
            </w:pict>
          </mc:Fallback>
        </mc:AlternateContent>
      </w:r>
    </w:p>
    <w:p w14:paraId="58C99A9D" w14:textId="77777777" w:rsidR="008E3CD6" w:rsidRPr="008E3CD6" w:rsidRDefault="001F6D16" w:rsidP="008E3CD6">
      <w:pPr>
        <w:spacing w:after="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754496" behindDoc="0" locked="0" layoutInCell="1" allowOverlap="1" wp14:anchorId="65DD0C07" wp14:editId="6C2352CA">
                <wp:simplePos x="0" y="0"/>
                <wp:positionH relativeFrom="margin">
                  <wp:align>left</wp:align>
                </wp:positionH>
                <wp:positionV relativeFrom="paragraph">
                  <wp:posOffset>30480</wp:posOffset>
                </wp:positionV>
                <wp:extent cx="1737360" cy="732817"/>
                <wp:effectExtent l="19050" t="19050" r="15240" b="10160"/>
                <wp:wrapNone/>
                <wp:docPr id="561"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732817"/>
                        </a:xfrm>
                        <a:prstGeom prst="rect">
                          <a:avLst/>
                        </a:prstGeom>
                        <a:solidFill>
                          <a:srgbClr val="DDFFFF"/>
                        </a:solidFill>
                        <a:ln w="44450" cmpd="thinThick">
                          <a:solidFill>
                            <a:srgbClr val="99CCFF"/>
                          </a:solidFill>
                          <a:miter lim="800000"/>
                          <a:headEnd/>
                          <a:tailEnd/>
                        </a:ln>
                      </wps:spPr>
                      <wps:txbx>
                        <w:txbxContent>
                          <w:p w14:paraId="7D2AB74E" w14:textId="77777777" w:rsidR="00740BEA" w:rsidRPr="001F6D16" w:rsidRDefault="00740BEA" w:rsidP="00C16031">
                            <w:pPr>
                              <w:autoSpaceDE w:val="0"/>
                              <w:autoSpaceDN w:val="0"/>
                              <w:adjustRightInd w:val="0"/>
                              <w:jc w:val="center"/>
                              <w:rPr>
                                <w:rFonts w:cstheme="minorHAnsi"/>
                                <w:b/>
                                <w:color w:val="FF0000"/>
                              </w:rPr>
                            </w:pPr>
                            <w:r w:rsidRPr="001F6D16">
                              <w:rPr>
                                <w:rFonts w:cstheme="minorHAnsi"/>
                                <w:lang w:val="en-US"/>
                              </w:rPr>
                              <w:t>If you want to speak to someone about the abuse you have seen/affected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F4B3B" id="Text Box 561" o:spid="_x0000_s1034" type="#_x0000_t202" style="position:absolute;margin-left:0;margin-top:2.4pt;width:136.8pt;height:57.7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" fillcolor="#dff" strokecolor="#9cf" strokeweight="3.5pt">
                <v:stroke linestyle="thinThick"/>
                <v:textbox>
                  <w:txbxContent>
                    <w:p w:rsidR="00740BEA" w:rsidRPr="001F6D16" w:rsidRDefault="00740BEA" w:rsidP="00C16031">
                      <w:pPr>
                        <w:autoSpaceDE w:val="0"/>
                        <w:autoSpaceDN w:val="0"/>
                        <w:adjustRightInd w:val="0"/>
                        <w:jc w:val="center"/>
                        <w:rPr>
                          <w:rFonts w:cstheme="minorHAnsi"/>
                          <w:b/>
                          <w:color w:val="FF0000"/>
                        </w:rPr>
                      </w:pPr>
                      <w:r w:rsidRPr="001F6D16">
                        <w:rPr>
                          <w:rFonts w:cstheme="minorHAnsi"/>
                          <w:lang w:val="en-US"/>
                        </w:rPr>
                        <w:t>If you want to speak to someone about the abuse you have seen/affected by</w:t>
                      </w:r>
                    </w:p>
                  </w:txbxContent>
                </v:textbox>
                <w10:wrap anchorx="margin"/>
              </v:shape>
            </w:pict>
          </mc:Fallback>
        </mc:AlternateContent>
      </w:r>
    </w:p>
    <w:p w14:paraId="493D54D2" w14:textId="77777777" w:rsidR="008E3CD6" w:rsidRPr="008E3CD6" w:rsidRDefault="00C16031" w:rsidP="008E3CD6">
      <w:pPr>
        <w:spacing w:after="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782144" behindDoc="0" locked="0" layoutInCell="1" allowOverlap="1" wp14:anchorId="222BFEF4" wp14:editId="0CE09BF4">
                <wp:simplePos x="0" y="0"/>
                <wp:positionH relativeFrom="margin">
                  <wp:posOffset>2603712</wp:posOffset>
                </wp:positionH>
                <wp:positionV relativeFrom="paragraph">
                  <wp:posOffset>54482</wp:posOffset>
                </wp:positionV>
                <wp:extent cx="4513859" cy="1088824"/>
                <wp:effectExtent l="19050" t="19050" r="20320" b="16510"/>
                <wp:wrapNone/>
                <wp:docPr id="56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859" cy="1088824"/>
                        </a:xfrm>
                        <a:prstGeom prst="rect">
                          <a:avLst/>
                        </a:prstGeom>
                        <a:solidFill>
                          <a:srgbClr val="FFFFFF"/>
                        </a:solidFill>
                        <a:ln w="38100" cmpd="dbl">
                          <a:solidFill>
                            <a:srgbClr val="99CCFF"/>
                          </a:solidFill>
                          <a:miter lim="800000"/>
                          <a:headEnd/>
                          <a:tailEnd/>
                        </a:ln>
                      </wps:spPr>
                      <wps:txbx>
                        <w:txbxContent>
                          <w:p w14:paraId="74A7ACD8" w14:textId="77777777" w:rsidR="00740BEA" w:rsidRPr="004B14B2" w:rsidRDefault="00740BEA" w:rsidP="000718F4">
                            <w:pPr>
                              <w:pStyle w:val="NoSpacing"/>
                              <w:jc w:val="center"/>
                              <w:rPr>
                                <w:rFonts w:cstheme="minorHAnsi"/>
                              </w:rPr>
                            </w:pPr>
                            <w:r w:rsidRPr="004B14B2">
                              <w:rPr>
                                <w:rFonts w:cstheme="minorHAnsi"/>
                              </w:rPr>
                              <w:t>Non abusing parent</w:t>
                            </w:r>
                          </w:p>
                          <w:p w14:paraId="5F9ED1FA" w14:textId="77777777" w:rsidR="00740BEA" w:rsidRPr="00C16031" w:rsidRDefault="00740BEA" w:rsidP="000718F4">
                            <w:pPr>
                              <w:pStyle w:val="NoSpacing"/>
                              <w:jc w:val="center"/>
                              <w:rPr>
                                <w:rFonts w:cstheme="minorHAnsi"/>
                              </w:rPr>
                            </w:pPr>
                            <w:r w:rsidRPr="00C16031">
                              <w:rPr>
                                <w:rFonts w:cstheme="minorHAnsi"/>
                              </w:rPr>
                              <w:t>School Staff</w:t>
                            </w:r>
                          </w:p>
                          <w:p w14:paraId="6AEA593B" w14:textId="77777777" w:rsidR="00740BEA" w:rsidRPr="00C16031" w:rsidRDefault="00740BEA" w:rsidP="000718F4">
                            <w:pPr>
                              <w:pStyle w:val="NoSpacing"/>
                              <w:jc w:val="center"/>
                              <w:rPr>
                                <w:rFonts w:cstheme="minorHAnsi"/>
                              </w:rPr>
                            </w:pPr>
                            <w:r w:rsidRPr="00C16031">
                              <w:rPr>
                                <w:rFonts w:cstheme="minorHAnsi"/>
                              </w:rPr>
                              <w:t>Trusted Adult</w:t>
                            </w:r>
                          </w:p>
                          <w:p w14:paraId="3B6E1E7A" w14:textId="77777777" w:rsidR="00740BEA" w:rsidRPr="00C16031" w:rsidRDefault="00740BEA" w:rsidP="000718F4">
                            <w:pPr>
                              <w:pStyle w:val="NoSpacing"/>
                              <w:jc w:val="center"/>
                              <w:rPr>
                                <w:rFonts w:cstheme="minorHAnsi"/>
                              </w:rPr>
                            </w:pPr>
                            <w:r w:rsidRPr="00C16031">
                              <w:rPr>
                                <w:rFonts w:cstheme="minorHAnsi"/>
                              </w:rPr>
                              <w:t>Trusted family member</w:t>
                            </w:r>
                          </w:p>
                          <w:p w14:paraId="0A93F37C" w14:textId="77777777" w:rsidR="00740BEA" w:rsidRPr="00C16031" w:rsidRDefault="00740BEA" w:rsidP="000718F4">
                            <w:pPr>
                              <w:pStyle w:val="NoSpacing"/>
                              <w:jc w:val="center"/>
                              <w:rPr>
                                <w:rFonts w:cstheme="minorHAnsi"/>
                              </w:rPr>
                            </w:pPr>
                            <w:r w:rsidRPr="00C16031">
                              <w:rPr>
                                <w:rFonts w:cstheme="minorHAnsi"/>
                              </w:rPr>
                              <w:t>Sibling</w:t>
                            </w:r>
                          </w:p>
                          <w:p w14:paraId="68F08242" w14:textId="77777777" w:rsidR="00740BEA" w:rsidRPr="00C16031" w:rsidRDefault="00740BEA" w:rsidP="00C16031">
                            <w:pPr>
                              <w:pStyle w:val="NoSpacing"/>
                              <w:jc w:val="center"/>
                              <w:rPr>
                                <w:rFonts w:cstheme="minorHAnsi"/>
                              </w:rPr>
                            </w:pPr>
                            <w:r w:rsidRPr="00C16031">
                              <w:rPr>
                                <w:rFonts w:cstheme="minorHAnsi"/>
                              </w:rPr>
                              <w:t>Friend</w:t>
                            </w: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96A3E" id="Text Box 564" o:spid="_x0000_s1035" type="#_x0000_t202" style="position:absolute;margin-left:205pt;margin-top:4.3pt;width:355.4pt;height:85.7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" strokecolor="#9cf" strokeweight="3pt">
                <v:stroke linestyle="thinThin"/>
                <v:textbox inset="0,0,0">
                  <w:txbxContent>
                    <w:p w:rsidR="00740BEA" w:rsidRPr="004B14B2" w:rsidRDefault="00740BEA" w:rsidP="000718F4">
                      <w:pPr>
                        <w:pStyle w:val="NoSpacing"/>
                        <w:jc w:val="center"/>
                        <w:rPr>
                          <w:rFonts w:cstheme="minorHAnsi"/>
                        </w:rPr>
                      </w:pPr>
                      <w:r w:rsidRPr="004B14B2">
                        <w:rPr>
                          <w:rFonts w:cstheme="minorHAnsi"/>
                        </w:rPr>
                        <w:t>Non abusing parent</w:t>
                      </w:r>
                    </w:p>
                    <w:p w:rsidR="00740BEA" w:rsidRPr="00C16031" w:rsidRDefault="00740BEA" w:rsidP="000718F4">
                      <w:pPr>
                        <w:pStyle w:val="NoSpacing"/>
                        <w:jc w:val="center"/>
                        <w:rPr>
                          <w:rFonts w:cstheme="minorHAnsi"/>
                        </w:rPr>
                      </w:pPr>
                      <w:r w:rsidRPr="00C16031">
                        <w:rPr>
                          <w:rFonts w:cstheme="minorHAnsi"/>
                        </w:rPr>
                        <w:t>School Staff</w:t>
                      </w:r>
                    </w:p>
                    <w:p w:rsidR="00740BEA" w:rsidRPr="00C16031" w:rsidRDefault="00740BEA" w:rsidP="000718F4">
                      <w:pPr>
                        <w:pStyle w:val="NoSpacing"/>
                        <w:jc w:val="center"/>
                        <w:rPr>
                          <w:rFonts w:cstheme="minorHAnsi"/>
                        </w:rPr>
                      </w:pPr>
                      <w:r w:rsidRPr="00C16031">
                        <w:rPr>
                          <w:rFonts w:cstheme="minorHAnsi"/>
                        </w:rPr>
                        <w:t>Trusted Adult</w:t>
                      </w:r>
                    </w:p>
                    <w:p w:rsidR="00740BEA" w:rsidRPr="00C16031" w:rsidRDefault="00740BEA" w:rsidP="000718F4">
                      <w:pPr>
                        <w:pStyle w:val="NoSpacing"/>
                        <w:jc w:val="center"/>
                        <w:rPr>
                          <w:rFonts w:cstheme="minorHAnsi"/>
                        </w:rPr>
                      </w:pPr>
                      <w:r w:rsidRPr="00C16031">
                        <w:rPr>
                          <w:rFonts w:cstheme="minorHAnsi"/>
                        </w:rPr>
                        <w:t>Trusted family member</w:t>
                      </w:r>
                    </w:p>
                    <w:p w:rsidR="00740BEA" w:rsidRPr="00C16031" w:rsidRDefault="00740BEA" w:rsidP="000718F4">
                      <w:pPr>
                        <w:pStyle w:val="NoSpacing"/>
                        <w:jc w:val="center"/>
                        <w:rPr>
                          <w:rFonts w:cstheme="minorHAnsi"/>
                        </w:rPr>
                      </w:pPr>
                      <w:r w:rsidRPr="00C16031">
                        <w:rPr>
                          <w:rFonts w:cstheme="minorHAnsi"/>
                        </w:rPr>
                        <w:t>Sibling</w:t>
                      </w:r>
                    </w:p>
                    <w:p w:rsidR="00740BEA" w:rsidRPr="00C16031" w:rsidRDefault="00740BEA" w:rsidP="00C16031">
                      <w:pPr>
                        <w:pStyle w:val="NoSpacing"/>
                        <w:jc w:val="center"/>
                        <w:rPr>
                          <w:rFonts w:cstheme="minorHAnsi"/>
                        </w:rPr>
                      </w:pPr>
                      <w:r w:rsidRPr="00C16031">
                        <w:rPr>
                          <w:rFonts w:cstheme="minorHAnsi"/>
                        </w:rPr>
                        <w:t>Friend</w:t>
                      </w:r>
                    </w:p>
                  </w:txbxContent>
                </v:textbox>
                <w10:wrap anchorx="margin"/>
              </v:shape>
            </w:pict>
          </mc:Fallback>
        </mc:AlternateContent>
      </w:r>
    </w:p>
    <w:p w14:paraId="50EBE9AF" w14:textId="77777777" w:rsidR="008E3CD6" w:rsidRPr="008E3CD6" w:rsidRDefault="00C16031" w:rsidP="008E3CD6">
      <w:pPr>
        <w:spacing w:after="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766784" behindDoc="0" locked="0" layoutInCell="1" allowOverlap="1" wp14:anchorId="1FCB93CB" wp14:editId="5FF19668">
                <wp:simplePos x="0" y="0"/>
                <wp:positionH relativeFrom="column">
                  <wp:posOffset>1800309</wp:posOffset>
                </wp:positionH>
                <wp:positionV relativeFrom="paragraph">
                  <wp:posOffset>16235</wp:posOffset>
                </wp:positionV>
                <wp:extent cx="195566" cy="0"/>
                <wp:effectExtent l="0" t="0" r="33655" b="19050"/>
                <wp:wrapNone/>
                <wp:docPr id="557" name="Straight Connector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5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3A30B" id="Straight Connector 557"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1.3pt" to="157.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jbJQIAAEMEAAAOAAAAZHJzL2Uyb0RvYy54bWysU02P2yAQvVfqf0DcE9tpnE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"/>
            </w:pict>
          </mc:Fallback>
        </mc:AlternateContent>
      </w:r>
    </w:p>
    <w:p w14:paraId="0570BFE9" w14:textId="77777777" w:rsidR="008E3CD6" w:rsidRPr="008E3CD6" w:rsidRDefault="00606EA1" w:rsidP="008E3CD6">
      <w:pPr>
        <w:spacing w:after="0" w:line="240" w:lineRule="auto"/>
        <w:rPr>
          <w:rFonts w:ascii="Arial" w:eastAsia="Times New Roman" w:hAnsi="Arial" w:cs="Times New Roman"/>
          <w:sz w:val="24"/>
          <w:szCs w:val="24"/>
          <w:lang w:eastAsia="en-GB"/>
        </w:rPr>
      </w:pPr>
      <w:r w:rsidRPr="0076686E">
        <w:rPr>
          <w:rFonts w:ascii="Arial" w:eastAsia="Times New Roman" w:hAnsi="Arial" w:cs="Times New Roman"/>
          <w:noProof/>
          <w:sz w:val="24"/>
          <w:szCs w:val="24"/>
          <w:lang w:eastAsia="en-GB"/>
        </w:rPr>
        <mc:AlternateContent>
          <mc:Choice Requires="wps">
            <w:drawing>
              <wp:anchor distT="0" distB="0" distL="114300" distR="114300" simplePos="0" relativeHeight="251790336" behindDoc="0" locked="0" layoutInCell="1" allowOverlap="1" wp14:anchorId="5223EE72" wp14:editId="477F5D03">
                <wp:simplePos x="0" y="0"/>
                <wp:positionH relativeFrom="margin">
                  <wp:posOffset>7700010</wp:posOffset>
                </wp:positionH>
                <wp:positionV relativeFrom="paragraph">
                  <wp:posOffset>24765</wp:posOffset>
                </wp:positionV>
                <wp:extent cx="2108200" cy="730250"/>
                <wp:effectExtent l="19050" t="19050" r="254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730250"/>
                        </a:xfrm>
                        <a:prstGeom prst="rect">
                          <a:avLst/>
                        </a:prstGeom>
                        <a:solidFill>
                          <a:srgbClr val="FFFFFF"/>
                        </a:solidFill>
                        <a:ln w="38100" cmpd="dbl">
                          <a:solidFill>
                            <a:srgbClr val="FFFF00"/>
                          </a:solidFill>
                          <a:miter lim="800000"/>
                          <a:headEnd/>
                          <a:tailEnd/>
                        </a:ln>
                      </wps:spPr>
                      <wps:txbx>
                        <w:txbxContent>
                          <w:p w14:paraId="48F5F470" w14:textId="77777777" w:rsidR="00740BEA" w:rsidRPr="00606EA1" w:rsidRDefault="008B59BD" w:rsidP="0076686E">
                            <w:pPr>
                              <w:rPr>
                                <w:rStyle w:val="HTMLCite"/>
                                <w:rFonts w:cstheme="minorHAnsi"/>
                                <w:i w:val="0"/>
                                <w:color w:val="666666"/>
                              </w:rPr>
                            </w:pPr>
                            <w:hyperlink r:id="rId33" w:history="1">
                              <w:r w:rsidR="00740BEA" w:rsidRPr="00606EA1">
                                <w:rPr>
                                  <w:rStyle w:val="Hyperlink"/>
                                  <w:rFonts w:asciiTheme="minorHAnsi" w:hAnsiTheme="minorHAnsi" w:cstheme="minorHAnsi"/>
                                  <w:b/>
                                </w:rPr>
                                <w:t>www.the</w:t>
                              </w:r>
                              <w:r w:rsidR="00740BEA" w:rsidRPr="00606EA1">
                                <w:rPr>
                                  <w:rStyle w:val="Hyperlink"/>
                                  <w:rFonts w:asciiTheme="minorHAnsi" w:hAnsiTheme="minorHAnsi" w:cstheme="minorHAnsi"/>
                                  <w:b/>
                                  <w:bCs/>
                                </w:rPr>
                                <w:t>hideout</w:t>
                              </w:r>
                              <w:r w:rsidR="00740BEA" w:rsidRPr="00606EA1">
                                <w:rPr>
                                  <w:rStyle w:val="Hyperlink"/>
                                  <w:rFonts w:asciiTheme="minorHAnsi" w:hAnsiTheme="minorHAnsi" w:cstheme="minorHAnsi"/>
                                  <w:b/>
                                </w:rPr>
                                <w:t>.org.uk</w:t>
                              </w:r>
                            </w:hyperlink>
                            <w:r w:rsidR="00740BEA" w:rsidRPr="00606EA1">
                              <w:rPr>
                                <w:rStyle w:val="HTMLCite"/>
                                <w:rFonts w:cstheme="minorHAnsi"/>
                                <w:b/>
                                <w:color w:val="666666"/>
                              </w:rPr>
                              <w:t xml:space="preserve"> </w:t>
                            </w:r>
                            <w:r w:rsidR="00740BEA" w:rsidRPr="00606EA1">
                              <w:rPr>
                                <w:rStyle w:val="HTMLCite"/>
                                <w:rFonts w:cstheme="minorHAnsi"/>
                                <w:i w:val="0"/>
                              </w:rPr>
                              <w:t xml:space="preserve">Website for children and young people impacted by Domestic Abuse </w:t>
                            </w:r>
                          </w:p>
                          <w:p w14:paraId="1EAF4554" w14:textId="77777777" w:rsidR="00740BEA" w:rsidRPr="00382373" w:rsidRDefault="00740BEA" w:rsidP="0076686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DF199" id="Text Box 4" o:spid="_x0000_s1036" type="#_x0000_t202" style="position:absolute;margin-left:606.3pt;margin-top:1.95pt;width:166pt;height:5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" strokecolor="yellow" strokeweight="3pt">
                <v:stroke linestyle="thinThin"/>
                <v:textbox>
                  <w:txbxContent>
                    <w:p w:rsidR="00740BEA" w:rsidRPr="00606EA1" w:rsidRDefault="00740BEA" w:rsidP="0076686E">
                      <w:pPr>
                        <w:rPr>
                          <w:rStyle w:val="HTMLCite"/>
                          <w:rFonts w:cstheme="minorHAnsi"/>
                          <w:i w:val="0"/>
                          <w:color w:val="666666"/>
                        </w:rPr>
                      </w:pPr>
                      <w:hyperlink r:id="rId35" w:history="1">
                        <w:r w:rsidRPr="00606EA1">
                          <w:rPr>
                            <w:rStyle w:val="Hyperlink"/>
                            <w:rFonts w:asciiTheme="minorHAnsi" w:hAnsiTheme="minorHAnsi" w:cstheme="minorHAnsi"/>
                            <w:b/>
                          </w:rPr>
                          <w:t>www.the</w:t>
                        </w:r>
                        <w:r w:rsidRPr="00606EA1">
                          <w:rPr>
                            <w:rStyle w:val="Hyperlink"/>
                            <w:rFonts w:asciiTheme="minorHAnsi" w:hAnsiTheme="minorHAnsi" w:cstheme="minorHAnsi"/>
                            <w:b/>
                            <w:bCs/>
                          </w:rPr>
                          <w:t>hideout</w:t>
                        </w:r>
                        <w:r w:rsidRPr="00606EA1">
                          <w:rPr>
                            <w:rStyle w:val="Hyperlink"/>
                            <w:rFonts w:asciiTheme="minorHAnsi" w:hAnsiTheme="minorHAnsi" w:cstheme="minorHAnsi"/>
                            <w:b/>
                          </w:rPr>
                          <w:t>.org.uk</w:t>
                        </w:r>
                      </w:hyperlink>
                      <w:r w:rsidRPr="00606EA1">
                        <w:rPr>
                          <w:rStyle w:val="HTMLCite"/>
                          <w:rFonts w:cstheme="minorHAnsi"/>
                          <w:b/>
                          <w:color w:val="666666"/>
                        </w:rPr>
                        <w:t xml:space="preserve"> </w:t>
                      </w:r>
                      <w:r w:rsidRPr="00606EA1">
                        <w:rPr>
                          <w:rStyle w:val="HTMLCite"/>
                          <w:rFonts w:cstheme="minorHAnsi"/>
                          <w:i w:val="0"/>
                        </w:rPr>
                        <w:t xml:space="preserve">Website for children and young people impacted by Domestic Abuse </w:t>
                      </w:r>
                    </w:p>
                    <w:p w:rsidR="00740BEA" w:rsidRPr="00382373" w:rsidRDefault="00740BEA" w:rsidP="0076686E">
                      <w:pPr>
                        <w:rPr>
                          <w:rFonts w:ascii="Arial" w:hAnsi="Arial" w:cs="Arial"/>
                          <w:b/>
                        </w:rPr>
                      </w:pPr>
                    </w:p>
                  </w:txbxContent>
                </v:textbox>
                <w10:wrap anchorx="margin"/>
              </v:shape>
            </w:pict>
          </mc:Fallback>
        </mc:AlternateContent>
      </w:r>
    </w:p>
    <w:p w14:paraId="517EFF3F" w14:textId="77777777" w:rsidR="008E3CD6" w:rsidRPr="008E3CD6" w:rsidRDefault="00C16031" w:rsidP="008E3CD6">
      <w:pPr>
        <w:spacing w:after="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768832" behindDoc="0" locked="0" layoutInCell="1" allowOverlap="1" wp14:anchorId="7C200E82" wp14:editId="74D989EF">
                <wp:simplePos x="0" y="0"/>
                <wp:positionH relativeFrom="column">
                  <wp:posOffset>1990589</wp:posOffset>
                </wp:positionH>
                <wp:positionV relativeFrom="paragraph">
                  <wp:posOffset>62113</wp:posOffset>
                </wp:positionV>
                <wp:extent cx="475615" cy="429"/>
                <wp:effectExtent l="0" t="76200" r="19685" b="95250"/>
                <wp:wrapNone/>
                <wp:docPr id="555" name="Straight Connector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5615" cy="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8E87A" id="Straight Connector 555"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4.9pt" to="194.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">
                <v:stroke endarrow="block"/>
              </v:line>
            </w:pict>
          </mc:Fallback>
        </mc:AlternateContent>
      </w:r>
    </w:p>
    <w:p w14:paraId="1012F72C" w14:textId="77777777" w:rsidR="008E3CD6" w:rsidRPr="008E3CD6" w:rsidRDefault="008E3CD6" w:rsidP="008E3CD6">
      <w:pPr>
        <w:spacing w:after="0" w:line="240" w:lineRule="auto"/>
        <w:rPr>
          <w:rFonts w:ascii="Arial" w:eastAsia="Times New Roman" w:hAnsi="Arial" w:cs="Times New Roman"/>
          <w:sz w:val="24"/>
          <w:szCs w:val="24"/>
          <w:lang w:eastAsia="en-GB"/>
        </w:rPr>
      </w:pPr>
    </w:p>
    <w:p w14:paraId="42A0F9F2" w14:textId="77777777" w:rsidR="008E3CD6" w:rsidRPr="008E3CD6" w:rsidRDefault="008E3CD6" w:rsidP="008E3CD6">
      <w:pPr>
        <w:spacing w:after="0" w:line="240" w:lineRule="auto"/>
        <w:rPr>
          <w:rFonts w:ascii="Arial" w:eastAsia="Times New Roman" w:hAnsi="Arial" w:cs="Times New Roman"/>
          <w:sz w:val="24"/>
          <w:szCs w:val="24"/>
          <w:lang w:eastAsia="en-GB"/>
        </w:rPr>
      </w:pPr>
    </w:p>
    <w:p w14:paraId="34A1A423" w14:textId="77777777" w:rsidR="008E3CD6" w:rsidRPr="008E3CD6" w:rsidRDefault="008E3CD6" w:rsidP="008E3CD6">
      <w:pPr>
        <w:spacing w:after="0" w:line="240" w:lineRule="auto"/>
        <w:rPr>
          <w:rFonts w:ascii="Arial" w:eastAsia="Times New Roman" w:hAnsi="Arial" w:cs="Times New Roman"/>
          <w:sz w:val="24"/>
          <w:szCs w:val="24"/>
          <w:lang w:eastAsia="en-GB"/>
        </w:rPr>
      </w:pPr>
    </w:p>
    <w:p w14:paraId="3822A9C8" w14:textId="77777777" w:rsidR="008E3CD6" w:rsidRPr="008E3CD6" w:rsidRDefault="008E3CD6" w:rsidP="008E3CD6">
      <w:pPr>
        <w:tabs>
          <w:tab w:val="left" w:pos="8595"/>
        </w:tabs>
        <w:spacing w:after="0" w:line="240" w:lineRule="auto"/>
        <w:rPr>
          <w:rFonts w:ascii="Arial" w:eastAsia="Times New Roman" w:hAnsi="Arial" w:cs="Times New Roman"/>
          <w:sz w:val="24"/>
          <w:szCs w:val="24"/>
          <w:lang w:eastAsia="en-GB"/>
        </w:rPr>
      </w:pPr>
      <w:r w:rsidRPr="008E3CD6">
        <w:rPr>
          <w:rFonts w:ascii="Arial" w:eastAsia="Times New Roman" w:hAnsi="Arial" w:cs="Times New Roman"/>
          <w:sz w:val="24"/>
          <w:szCs w:val="24"/>
          <w:lang w:eastAsia="en-GB"/>
        </w:rPr>
        <w:t xml:space="preserve">                                                                                                                     </w:t>
      </w:r>
      <w:r w:rsidRPr="008E3CD6">
        <w:rPr>
          <w:rFonts w:ascii="Arial" w:eastAsia="Times New Roman" w:hAnsi="Arial" w:cs="Times New Roman"/>
          <w:sz w:val="24"/>
          <w:szCs w:val="24"/>
          <w:lang w:eastAsia="en-GB"/>
        </w:rPr>
        <w:tab/>
      </w:r>
    </w:p>
    <w:p w14:paraId="24D83A0B" w14:textId="77777777" w:rsidR="008E3CD6" w:rsidRPr="008E3CD6" w:rsidRDefault="008E3CD6" w:rsidP="008E3CD6">
      <w:pPr>
        <w:spacing w:after="0" w:line="240" w:lineRule="auto"/>
        <w:rPr>
          <w:rFonts w:ascii="Arial" w:eastAsia="Times New Roman" w:hAnsi="Arial" w:cs="Times New Roman"/>
          <w:sz w:val="24"/>
          <w:szCs w:val="24"/>
          <w:lang w:eastAsia="en-GB"/>
        </w:rPr>
      </w:pPr>
    </w:p>
    <w:p w14:paraId="1637906A" w14:textId="77777777" w:rsidR="008E3CD6" w:rsidRPr="008E3CD6" w:rsidRDefault="008E3CD6" w:rsidP="008E3CD6">
      <w:pPr>
        <w:tabs>
          <w:tab w:val="right" w:pos="4354"/>
        </w:tabs>
        <w:spacing w:after="0" w:line="240" w:lineRule="auto"/>
        <w:rPr>
          <w:rFonts w:ascii="Arial" w:eastAsia="Times New Roman" w:hAnsi="Arial" w:cs="Times New Roman"/>
          <w:sz w:val="24"/>
          <w:szCs w:val="24"/>
          <w:lang w:eastAsia="en-GB"/>
        </w:rPr>
      </w:pPr>
      <w:r w:rsidRPr="008E3CD6">
        <w:rPr>
          <w:rFonts w:ascii="Arial" w:eastAsia="Times New Roman" w:hAnsi="Arial" w:cs="Times New Roman"/>
          <w:sz w:val="24"/>
          <w:szCs w:val="24"/>
          <w:lang w:eastAsia="en-GB"/>
        </w:rPr>
        <w:tab/>
      </w:r>
    </w:p>
    <w:p w14:paraId="6CABF2DE" w14:textId="77777777" w:rsidR="008E3CD6" w:rsidRPr="008E3CD6" w:rsidRDefault="00990BA4" w:rsidP="008E3CD6">
      <w:pPr>
        <w:tabs>
          <w:tab w:val="left" w:pos="7890"/>
          <w:tab w:val="right" w:pos="8794"/>
        </w:tabs>
        <w:spacing w:after="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760640" behindDoc="0" locked="0" layoutInCell="1" allowOverlap="1" wp14:anchorId="2F7CC988" wp14:editId="614C2F9C">
                <wp:simplePos x="0" y="0"/>
                <wp:positionH relativeFrom="margin">
                  <wp:align>left</wp:align>
                </wp:positionH>
                <wp:positionV relativeFrom="paragraph">
                  <wp:posOffset>24765</wp:posOffset>
                </wp:positionV>
                <wp:extent cx="1749425" cy="708025"/>
                <wp:effectExtent l="19050" t="19050" r="22225" b="15875"/>
                <wp:wrapNone/>
                <wp:docPr id="553"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708025"/>
                        </a:xfrm>
                        <a:prstGeom prst="rect">
                          <a:avLst/>
                        </a:prstGeom>
                        <a:solidFill>
                          <a:srgbClr val="FFCC99"/>
                        </a:solidFill>
                        <a:ln w="38100" cmpd="dbl">
                          <a:solidFill>
                            <a:srgbClr val="FF6600"/>
                          </a:solidFill>
                          <a:miter lim="800000"/>
                          <a:headEnd/>
                          <a:tailEnd/>
                        </a:ln>
                      </wps:spPr>
                      <wps:txbx>
                        <w:txbxContent>
                          <w:p w14:paraId="1F3310FF" w14:textId="77777777" w:rsidR="00740BEA" w:rsidRPr="00C16031" w:rsidRDefault="00740BEA" w:rsidP="00C16031">
                            <w:pPr>
                              <w:jc w:val="center"/>
                              <w:rPr>
                                <w:rFonts w:cstheme="minorHAnsi"/>
                              </w:rPr>
                            </w:pPr>
                            <w:r w:rsidRPr="00C16031">
                              <w:rPr>
                                <w:rFonts w:cstheme="minorHAnsi"/>
                                <w:lang w:val="en-US"/>
                              </w:rPr>
                              <w:t>For emotional support for a young person where the danger is</w:t>
                            </w:r>
                            <w:r w:rsidRPr="00C16031">
                              <w:rPr>
                                <w:rFonts w:cstheme="minorHAnsi"/>
                                <w:b/>
                                <w:color w:val="FF0000"/>
                                <w:lang w:val="en-US"/>
                              </w:rPr>
                              <w:t xml:space="preserve"> not</w:t>
                            </w:r>
                            <w:r>
                              <w:rPr>
                                <w:rFonts w:cstheme="minorHAnsi"/>
                                <w:lang w:val="en-US"/>
                              </w:rPr>
                              <w:t xml:space="preserve"> immediate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CC988" id="_x0000_t202" coordsize="21600,21600" o:spt="202" path="m,l,21600r21600,l21600,xe">
                <v:stroke joinstyle="miter"/>
                <v:path gradientshapeok="t" o:connecttype="rect"/>
              </v:shapetype>
              <v:shape id="Text Box 553" o:spid="_x0000_s1037" type="#_x0000_t202" style="position:absolute;margin-left:0;margin-top:1.95pt;width:137.75pt;height:55.75pt;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" fillcolor="#fc9" strokecolor="#f60" strokeweight="3pt">
                <v:stroke linestyle="thinThin"/>
                <v:textbox>
                  <w:txbxContent>
                    <w:p w14:paraId="1F3310FF" w14:textId="77777777" w:rsidR="00740BEA" w:rsidRPr="00C16031" w:rsidRDefault="00740BEA" w:rsidP="00C16031">
                      <w:pPr>
                        <w:jc w:val="center"/>
                        <w:rPr>
                          <w:rFonts w:cstheme="minorHAnsi"/>
                        </w:rPr>
                      </w:pPr>
                      <w:r w:rsidRPr="00C16031">
                        <w:rPr>
                          <w:rFonts w:cstheme="minorHAnsi"/>
                          <w:lang w:val="en-US"/>
                        </w:rPr>
                        <w:t>For emotional support for a young person where the danger is</w:t>
                      </w:r>
                      <w:r w:rsidRPr="00C16031">
                        <w:rPr>
                          <w:rFonts w:cstheme="minorHAnsi"/>
                          <w:b/>
                          <w:color w:val="FF0000"/>
                          <w:lang w:val="en-US"/>
                        </w:rPr>
                        <w:t xml:space="preserve"> not</w:t>
                      </w:r>
                      <w:r>
                        <w:rPr>
                          <w:rFonts w:cstheme="minorHAnsi"/>
                          <w:lang w:val="en-US"/>
                        </w:rPr>
                        <w:t xml:space="preserve"> immediate</w:t>
                      </w:r>
                    </w:p>
                  </w:txbxContent>
                </v:textbox>
                <w10:wrap anchorx="margin"/>
              </v:shape>
            </w:pict>
          </mc:Fallback>
        </mc:AlternateContent>
      </w:r>
      <w:r>
        <w:rPr>
          <w:rFonts w:ascii="Arial" w:eastAsia="Times New Roman" w:hAnsi="Arial" w:cs="Times New Roman"/>
          <w:noProof/>
          <w:sz w:val="24"/>
          <w:szCs w:val="24"/>
          <w:lang w:eastAsia="en-GB"/>
        </w:rPr>
        <mc:AlternateContent>
          <mc:Choice Requires="wps">
            <w:drawing>
              <wp:anchor distT="0" distB="0" distL="114300" distR="114300" simplePos="0" relativeHeight="251762688" behindDoc="0" locked="0" layoutInCell="1" allowOverlap="1" wp14:anchorId="1604B60A" wp14:editId="4DC86471">
                <wp:simplePos x="0" y="0"/>
                <wp:positionH relativeFrom="margin">
                  <wp:posOffset>2645410</wp:posOffset>
                </wp:positionH>
                <wp:positionV relativeFrom="paragraph">
                  <wp:posOffset>38735</wp:posOffset>
                </wp:positionV>
                <wp:extent cx="2889250" cy="819150"/>
                <wp:effectExtent l="19050" t="19050" r="25400" b="19050"/>
                <wp:wrapNone/>
                <wp:docPr id="556"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819150"/>
                        </a:xfrm>
                        <a:prstGeom prst="rect">
                          <a:avLst/>
                        </a:prstGeom>
                        <a:noFill/>
                        <a:ln w="44450" cmpd="thinThick">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C9357C" w14:textId="77777777" w:rsidR="00740BEA" w:rsidRPr="00606EA1" w:rsidRDefault="00740BEA" w:rsidP="000718F4">
                            <w:pPr>
                              <w:pStyle w:val="NoSpacing"/>
                              <w:jc w:val="center"/>
                              <w:rPr>
                                <w:rFonts w:cstheme="minorHAnsi"/>
                                <w:lang w:val="en-US"/>
                              </w:rPr>
                            </w:pPr>
                            <w:r w:rsidRPr="00606EA1">
                              <w:rPr>
                                <w:rFonts w:cstheme="minorHAnsi"/>
                                <w:lang w:val="en-US"/>
                              </w:rPr>
                              <w:t xml:space="preserve">Young Person’s IDVA Service </w:t>
                            </w:r>
                          </w:p>
                          <w:p w14:paraId="1B1598F6" w14:textId="77777777" w:rsidR="00740BEA" w:rsidRPr="00606EA1" w:rsidRDefault="00740BEA" w:rsidP="000718F4">
                            <w:pPr>
                              <w:pStyle w:val="NoSpacing"/>
                              <w:jc w:val="center"/>
                              <w:rPr>
                                <w:rFonts w:cstheme="minorHAnsi"/>
                                <w:lang w:val="en-US"/>
                              </w:rPr>
                            </w:pPr>
                            <w:r w:rsidRPr="00606EA1">
                              <w:rPr>
                                <w:rFonts w:cstheme="minorHAnsi"/>
                                <w:lang w:val="en-US"/>
                              </w:rPr>
                              <w:t>(12-19 Year Old)</w:t>
                            </w:r>
                          </w:p>
                          <w:p w14:paraId="2699D0B6" w14:textId="77777777" w:rsidR="00740BEA" w:rsidRDefault="00740BEA" w:rsidP="004B14B2">
                            <w:pPr>
                              <w:pStyle w:val="NoSpacing"/>
                              <w:jc w:val="center"/>
                              <w:rPr>
                                <w:rFonts w:cstheme="minorHAnsi"/>
                                <w:b/>
                              </w:rPr>
                            </w:pPr>
                            <w:r w:rsidRPr="00606EA1">
                              <w:rPr>
                                <w:rFonts w:cstheme="minorHAnsi"/>
                                <w:lang w:val="en-US"/>
                              </w:rPr>
                              <w:t>Mon- Fri</w:t>
                            </w:r>
                            <w:r>
                              <w:rPr>
                                <w:rFonts w:cstheme="minorHAnsi"/>
                                <w:lang w:val="en-US"/>
                              </w:rPr>
                              <w:t xml:space="preserve"> 9am - 5pm - </w:t>
                            </w:r>
                            <w:r w:rsidRPr="004B14B2">
                              <w:rPr>
                                <w:rFonts w:cstheme="minorHAnsi"/>
                                <w:b/>
                              </w:rPr>
                              <w:t>01925 243 359</w:t>
                            </w:r>
                          </w:p>
                          <w:p w14:paraId="75E8AA8F" w14:textId="77777777" w:rsidR="00740BEA" w:rsidRPr="004B14B2" w:rsidRDefault="00740BEA" w:rsidP="004B14B2">
                            <w:pPr>
                              <w:pStyle w:val="NoSpacing"/>
                              <w:jc w:val="center"/>
                              <w:rPr>
                                <w:rFonts w:cstheme="minorHAnsi"/>
                                <w:lang w:val="en-US"/>
                              </w:rPr>
                            </w:pPr>
                            <w:r w:rsidRPr="002A7E14">
                              <w:rPr>
                                <w:rFonts w:cstheme="minorHAnsi"/>
                                <w:b/>
                              </w:rPr>
                              <w:t>Email:</w:t>
                            </w:r>
                            <w:r>
                              <w:rPr>
                                <w:rFonts w:cstheme="minorHAnsi"/>
                              </w:rPr>
                              <w:t xml:space="preserve"> </w:t>
                            </w:r>
                            <w:hyperlink r:id="rId36" w:history="1">
                              <w:r w:rsidRPr="00606EA1">
                                <w:rPr>
                                  <w:rFonts w:cstheme="minorHAnsi"/>
                                </w:rPr>
                                <w:t>warringtonidvaservice@refuge.org.uk</w:t>
                              </w:r>
                            </w:hyperlink>
                          </w:p>
                          <w:p w14:paraId="79E424FC" w14:textId="77777777" w:rsidR="00740BEA" w:rsidRPr="00382373" w:rsidRDefault="00740BEA" w:rsidP="000718F4">
                            <w:pPr>
                              <w:autoSpaceDE w:val="0"/>
                              <w:autoSpaceDN w:val="0"/>
                              <w:adjustRightInd w:val="0"/>
                              <w:jc w:val="center"/>
                              <w:rPr>
                                <w:rFonts w:ascii="Arial" w:hAnsi="Arial" w:cs="Arial"/>
                                <w:b/>
                                <w:bCs/>
                                <w:lang w:val="en-US"/>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4B60A" id="Text Box 556" o:spid="_x0000_s1038" type="#_x0000_t202" style="position:absolute;margin-left:208.3pt;margin-top:3.05pt;width:227.5pt;height:64.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" filled="f" strokecolor="#f60" strokeweight="3.5pt">
                <v:stroke linestyle="thinThick"/>
                <v:textbox inset=",.3mm,,.3mm">
                  <w:txbxContent>
                    <w:p w14:paraId="2DC9357C" w14:textId="77777777" w:rsidR="00740BEA" w:rsidRPr="00606EA1" w:rsidRDefault="00740BEA" w:rsidP="000718F4">
                      <w:pPr>
                        <w:pStyle w:val="NoSpacing"/>
                        <w:jc w:val="center"/>
                        <w:rPr>
                          <w:rFonts w:cstheme="minorHAnsi"/>
                          <w:lang w:val="en-US"/>
                        </w:rPr>
                      </w:pPr>
                      <w:r w:rsidRPr="00606EA1">
                        <w:rPr>
                          <w:rFonts w:cstheme="minorHAnsi"/>
                          <w:lang w:val="en-US"/>
                        </w:rPr>
                        <w:t xml:space="preserve">Young Person’s IDVA Service </w:t>
                      </w:r>
                    </w:p>
                    <w:p w14:paraId="1B1598F6" w14:textId="77777777" w:rsidR="00740BEA" w:rsidRPr="00606EA1" w:rsidRDefault="00740BEA" w:rsidP="000718F4">
                      <w:pPr>
                        <w:pStyle w:val="NoSpacing"/>
                        <w:jc w:val="center"/>
                        <w:rPr>
                          <w:rFonts w:cstheme="minorHAnsi"/>
                          <w:lang w:val="en-US"/>
                        </w:rPr>
                      </w:pPr>
                      <w:r w:rsidRPr="00606EA1">
                        <w:rPr>
                          <w:rFonts w:cstheme="minorHAnsi"/>
                          <w:lang w:val="en-US"/>
                        </w:rPr>
                        <w:t>(12-19 Year Old)</w:t>
                      </w:r>
                    </w:p>
                    <w:p w14:paraId="2699D0B6" w14:textId="77777777" w:rsidR="00740BEA" w:rsidRDefault="00740BEA" w:rsidP="004B14B2">
                      <w:pPr>
                        <w:pStyle w:val="NoSpacing"/>
                        <w:jc w:val="center"/>
                        <w:rPr>
                          <w:rFonts w:cstheme="minorHAnsi"/>
                          <w:b/>
                        </w:rPr>
                      </w:pPr>
                      <w:r w:rsidRPr="00606EA1">
                        <w:rPr>
                          <w:rFonts w:cstheme="minorHAnsi"/>
                          <w:lang w:val="en-US"/>
                        </w:rPr>
                        <w:t>Mon- Fri</w:t>
                      </w:r>
                      <w:r>
                        <w:rPr>
                          <w:rFonts w:cstheme="minorHAnsi"/>
                          <w:lang w:val="en-US"/>
                        </w:rPr>
                        <w:t xml:space="preserve"> 9am - 5pm - </w:t>
                      </w:r>
                      <w:r w:rsidRPr="004B14B2">
                        <w:rPr>
                          <w:rFonts w:cstheme="minorHAnsi"/>
                          <w:b/>
                        </w:rPr>
                        <w:t>01925 243 359</w:t>
                      </w:r>
                    </w:p>
                    <w:p w14:paraId="75E8AA8F" w14:textId="77777777" w:rsidR="00740BEA" w:rsidRPr="004B14B2" w:rsidRDefault="00740BEA" w:rsidP="004B14B2">
                      <w:pPr>
                        <w:pStyle w:val="NoSpacing"/>
                        <w:jc w:val="center"/>
                        <w:rPr>
                          <w:rFonts w:cstheme="minorHAnsi"/>
                          <w:lang w:val="en-US"/>
                        </w:rPr>
                      </w:pPr>
                      <w:r w:rsidRPr="002A7E14">
                        <w:rPr>
                          <w:rFonts w:cstheme="minorHAnsi"/>
                          <w:b/>
                        </w:rPr>
                        <w:t>Email:</w:t>
                      </w:r>
                      <w:r>
                        <w:rPr>
                          <w:rFonts w:cstheme="minorHAnsi"/>
                        </w:rPr>
                        <w:t xml:space="preserve"> </w:t>
                      </w:r>
                      <w:hyperlink r:id="rId37" w:history="1">
                        <w:r w:rsidRPr="00606EA1">
                          <w:rPr>
                            <w:rFonts w:cstheme="minorHAnsi"/>
                          </w:rPr>
                          <w:t>warringtonidvaservice@refuge.org.uk</w:t>
                        </w:r>
                      </w:hyperlink>
                    </w:p>
                    <w:p w14:paraId="79E424FC" w14:textId="77777777" w:rsidR="00740BEA" w:rsidRPr="00382373" w:rsidRDefault="00740BEA" w:rsidP="000718F4">
                      <w:pPr>
                        <w:autoSpaceDE w:val="0"/>
                        <w:autoSpaceDN w:val="0"/>
                        <w:adjustRightInd w:val="0"/>
                        <w:jc w:val="center"/>
                        <w:rPr>
                          <w:rFonts w:ascii="Arial" w:hAnsi="Arial" w:cs="Arial"/>
                          <w:b/>
                          <w:bCs/>
                          <w:lang w:val="en-US"/>
                        </w:rPr>
                      </w:pPr>
                    </w:p>
                  </w:txbxContent>
                </v:textbox>
                <w10:wrap anchorx="margin"/>
              </v:shape>
            </w:pict>
          </mc:Fallback>
        </mc:AlternateContent>
      </w:r>
      <w:r w:rsidR="008E3CD6" w:rsidRPr="008E3CD6">
        <w:rPr>
          <w:rFonts w:ascii="Arial" w:eastAsia="Times New Roman" w:hAnsi="Arial" w:cs="Times New Roman"/>
          <w:sz w:val="24"/>
          <w:szCs w:val="24"/>
          <w:lang w:eastAsia="en-GB"/>
        </w:rPr>
        <w:tab/>
      </w:r>
      <w:r w:rsidR="008E3CD6" w:rsidRPr="008E3CD6">
        <w:rPr>
          <w:rFonts w:ascii="Arial" w:eastAsia="Times New Roman" w:hAnsi="Arial" w:cs="Times New Roman"/>
          <w:sz w:val="24"/>
          <w:szCs w:val="24"/>
          <w:lang w:eastAsia="en-GB"/>
        </w:rPr>
        <w:tab/>
      </w:r>
    </w:p>
    <w:p w14:paraId="1B912FFA" w14:textId="77777777" w:rsidR="008E3CD6" w:rsidRPr="008E3CD6" w:rsidRDefault="008E3CD6" w:rsidP="008E3CD6">
      <w:pPr>
        <w:spacing w:after="0" w:line="240" w:lineRule="auto"/>
        <w:rPr>
          <w:rFonts w:ascii="Arial" w:eastAsia="Times New Roman" w:hAnsi="Arial" w:cs="Times New Roman"/>
          <w:sz w:val="24"/>
          <w:szCs w:val="24"/>
          <w:lang w:eastAsia="en-GB"/>
        </w:rPr>
      </w:pPr>
    </w:p>
    <w:p w14:paraId="2BEA5114" w14:textId="77777777" w:rsidR="008E3CD6" w:rsidRPr="008E3CD6" w:rsidRDefault="00990BA4" w:rsidP="008E3CD6">
      <w:pPr>
        <w:spacing w:after="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774976" behindDoc="0" locked="0" layoutInCell="1" allowOverlap="1" wp14:anchorId="41A1AF39" wp14:editId="72CBE3E9">
                <wp:simplePos x="0" y="0"/>
                <wp:positionH relativeFrom="column">
                  <wp:posOffset>2023745</wp:posOffset>
                </wp:positionH>
                <wp:positionV relativeFrom="paragraph">
                  <wp:posOffset>84455</wp:posOffset>
                </wp:positionV>
                <wp:extent cx="479664" cy="0"/>
                <wp:effectExtent l="0" t="76200" r="15875" b="95250"/>
                <wp:wrapNone/>
                <wp:docPr id="552" name="Straight Connector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96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600FA" id="Straight Connector 552"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5pt,6.65pt" to="197.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">
                <v:stroke endarrow="block"/>
              </v:line>
            </w:pict>
          </mc:Fallback>
        </mc:AlternateContent>
      </w:r>
    </w:p>
    <w:p w14:paraId="57353C23" w14:textId="77777777" w:rsidR="008E3CD6" w:rsidRPr="008E3CD6" w:rsidRDefault="008E3CD6" w:rsidP="008E3CD6">
      <w:pPr>
        <w:tabs>
          <w:tab w:val="left" w:pos="7830"/>
          <w:tab w:val="left" w:pos="8505"/>
        </w:tabs>
        <w:spacing w:after="0" w:line="240" w:lineRule="auto"/>
        <w:rPr>
          <w:rFonts w:ascii="Arial" w:eastAsia="Times New Roman" w:hAnsi="Arial" w:cs="Times New Roman"/>
          <w:sz w:val="24"/>
          <w:szCs w:val="24"/>
          <w:lang w:eastAsia="en-GB"/>
        </w:rPr>
      </w:pPr>
      <w:r w:rsidRPr="008E3CD6">
        <w:rPr>
          <w:rFonts w:ascii="Arial" w:eastAsia="Times New Roman" w:hAnsi="Arial" w:cs="Times New Roman"/>
          <w:sz w:val="24"/>
          <w:szCs w:val="24"/>
          <w:lang w:eastAsia="en-GB"/>
        </w:rPr>
        <w:tab/>
      </w:r>
    </w:p>
    <w:p w14:paraId="3050FCAF" w14:textId="77777777" w:rsidR="005610B0" w:rsidRDefault="0076686E" w:rsidP="0076686E">
      <w:pPr>
        <w:pStyle w:val="NoSpacing"/>
        <w:tabs>
          <w:tab w:val="left" w:pos="5630"/>
        </w:tabs>
      </w:pPr>
      <w:r>
        <w:tab/>
      </w:r>
    </w:p>
    <w:p w14:paraId="2DFA839E" w14:textId="77777777" w:rsidR="00034646" w:rsidRDefault="00034646" w:rsidP="0076686E">
      <w:pPr>
        <w:jc w:val="center"/>
      </w:pPr>
    </w:p>
    <w:p w14:paraId="7E980728" w14:textId="77777777" w:rsidR="00B71C3E" w:rsidRPr="00034646" w:rsidRDefault="00B71C3E" w:rsidP="00B71C3E">
      <w:pPr>
        <w:rPr>
          <w:rFonts w:cstheme="minorHAnsi"/>
          <w:b/>
          <w:sz w:val="32"/>
          <w:szCs w:val="24"/>
        </w:rPr>
      </w:pPr>
      <w:r w:rsidRPr="00034646">
        <w:rPr>
          <w:rFonts w:cstheme="minorHAnsi"/>
          <w:b/>
          <w:sz w:val="32"/>
          <w:szCs w:val="24"/>
        </w:rPr>
        <w:lastRenderedPageBreak/>
        <w:t>Domestic Violence and Abuse Support Services</w:t>
      </w:r>
    </w:p>
    <w:p w14:paraId="295783AB" w14:textId="77777777" w:rsidR="00D506B9" w:rsidRPr="00D506B9" w:rsidRDefault="00724834" w:rsidP="00D506B9">
      <w:pPr>
        <w:spacing w:after="0" w:line="240" w:lineRule="auto"/>
        <w:rPr>
          <w:rFonts w:ascii="Verdana" w:eastAsia="Times New Roman" w:hAnsi="Verdana" w:cs="Times New Roman"/>
          <w:lang w:eastAsia="en-GB"/>
        </w:rPr>
      </w:pPr>
      <w:r w:rsidRPr="00A12504">
        <w:rPr>
          <w:rFonts w:ascii="Verdana" w:eastAsia="Times New Roman" w:hAnsi="Verdana" w:cs="Times New Roman"/>
          <w:noProof/>
          <w:lang w:eastAsia="en-GB"/>
        </w:rPr>
        <mc:AlternateContent>
          <mc:Choice Requires="wps">
            <w:drawing>
              <wp:anchor distT="0" distB="0" distL="114300" distR="114300" simplePos="0" relativeHeight="251833344" behindDoc="0" locked="0" layoutInCell="1" allowOverlap="1" wp14:anchorId="5A05842E" wp14:editId="20ACB3E7">
                <wp:simplePos x="0" y="0"/>
                <wp:positionH relativeFrom="margin">
                  <wp:align>right</wp:align>
                </wp:positionH>
                <wp:positionV relativeFrom="paragraph">
                  <wp:posOffset>23495</wp:posOffset>
                </wp:positionV>
                <wp:extent cx="2120900" cy="958850"/>
                <wp:effectExtent l="19050" t="19050" r="12700"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20900" cy="958850"/>
                        </a:xfrm>
                        <a:prstGeom prst="rect">
                          <a:avLst/>
                        </a:prstGeom>
                        <a:solidFill>
                          <a:srgbClr val="FFFFFF"/>
                        </a:solidFill>
                        <a:ln w="38100" cmpd="dbl">
                          <a:solidFill>
                            <a:srgbClr val="FFFF00"/>
                          </a:solidFill>
                          <a:miter lim="800000"/>
                          <a:headEnd/>
                          <a:tailEnd/>
                        </a:ln>
                      </wps:spPr>
                      <wps:txbx>
                        <w:txbxContent>
                          <w:p w14:paraId="728AA9CD" w14:textId="77777777" w:rsidR="00740BEA" w:rsidRPr="00606EA1" w:rsidRDefault="00740BEA" w:rsidP="00DF0635">
                            <w:pPr>
                              <w:spacing w:line="216" w:lineRule="auto"/>
                              <w:rPr>
                                <w:rFonts w:cstheme="minorHAnsi"/>
                              </w:rPr>
                            </w:pPr>
                            <w:r w:rsidRPr="00606EA1">
                              <w:rPr>
                                <w:rFonts w:cstheme="minorHAnsi"/>
                              </w:rPr>
                              <w:t xml:space="preserve">Further support agencies can be found on: </w:t>
                            </w:r>
                          </w:p>
                          <w:p w14:paraId="4CA0FFDB" w14:textId="77777777" w:rsidR="00740BEA" w:rsidRPr="00606EA1" w:rsidRDefault="00740BEA" w:rsidP="00DF0635">
                            <w:pPr>
                              <w:spacing w:line="216" w:lineRule="auto"/>
                              <w:rPr>
                                <w:rFonts w:cstheme="minorHAnsi"/>
                              </w:rPr>
                            </w:pPr>
                            <w:r w:rsidRPr="00606EA1">
                              <w:rPr>
                                <w:rFonts w:eastAsiaTheme="minorEastAsia" w:cstheme="minorHAnsi"/>
                                <w:bCs/>
                                <w:color w:val="000000" w:themeColor="text1"/>
                                <w:kern w:val="24"/>
                              </w:rPr>
                              <w:t>https://www.warrington.gov.uk/domesticabuse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2ED66" id="Text Box 29" o:spid="_x0000_s1041" type="#_x0000_t202" style="position:absolute;margin-left:115.8pt;margin-top:1.85pt;width:167pt;height:75.5pt;flip:y;z-index:251833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" strokecolor="yellow" strokeweight="3pt">
                <v:stroke linestyle="thinThin"/>
                <v:textbox>
                  <w:txbxContent>
                    <w:p w:rsidR="00740BEA" w:rsidRPr="00606EA1" w:rsidRDefault="00740BEA" w:rsidP="00DF0635">
                      <w:pPr>
                        <w:spacing w:line="216" w:lineRule="auto"/>
                        <w:rPr>
                          <w:rFonts w:cstheme="minorHAnsi"/>
                        </w:rPr>
                      </w:pPr>
                      <w:r w:rsidRPr="00606EA1">
                        <w:rPr>
                          <w:rFonts w:cstheme="minorHAnsi"/>
                        </w:rPr>
                        <w:t xml:space="preserve">Further support agencies can be found on: </w:t>
                      </w:r>
                    </w:p>
                    <w:p w:rsidR="00740BEA" w:rsidRPr="00606EA1" w:rsidRDefault="00740BEA" w:rsidP="00DF0635">
                      <w:pPr>
                        <w:spacing w:line="216" w:lineRule="auto"/>
                        <w:rPr>
                          <w:rFonts w:cstheme="minorHAnsi"/>
                        </w:rPr>
                      </w:pPr>
                      <w:r w:rsidRPr="00606EA1">
                        <w:rPr>
                          <w:rFonts w:eastAsiaTheme="minorEastAsia" w:cstheme="minorHAnsi"/>
                          <w:bCs/>
                          <w:color w:val="000000" w:themeColor="text1"/>
                          <w:kern w:val="24"/>
                        </w:rPr>
                        <w:t>https://www.warrington.gov.uk/domesticabuse</w:t>
                      </w:r>
                    </w:p>
                  </w:txbxContent>
                </v:textbox>
                <w10:wrap anchorx="margin"/>
              </v:shape>
            </w:pict>
          </mc:Fallback>
        </mc:AlternateContent>
      </w:r>
      <w:r w:rsidR="00A671B0">
        <w:rPr>
          <w:rFonts w:ascii="Verdana" w:eastAsia="Times New Roman" w:hAnsi="Verdana" w:cs="Times New Roman"/>
          <w:noProof/>
          <w:lang w:eastAsia="en-GB"/>
        </w:rPr>
        <mc:AlternateContent>
          <mc:Choice Requires="wps">
            <w:drawing>
              <wp:anchor distT="0" distB="0" distL="114300" distR="114300" simplePos="0" relativeHeight="251732992" behindDoc="0" locked="0" layoutInCell="1" allowOverlap="1" wp14:anchorId="1C7E5A92" wp14:editId="3665489D">
                <wp:simplePos x="0" y="0"/>
                <wp:positionH relativeFrom="margin">
                  <wp:align>left</wp:align>
                </wp:positionH>
                <wp:positionV relativeFrom="paragraph">
                  <wp:posOffset>140970</wp:posOffset>
                </wp:positionV>
                <wp:extent cx="1676400" cy="463550"/>
                <wp:effectExtent l="19050" t="19050" r="19050" b="12700"/>
                <wp:wrapNone/>
                <wp:docPr id="47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63550"/>
                        </a:xfrm>
                        <a:prstGeom prst="rect">
                          <a:avLst/>
                        </a:prstGeom>
                        <a:solidFill>
                          <a:srgbClr val="FFD5D5"/>
                        </a:solidFill>
                        <a:ln w="44450" cmpd="thinThick">
                          <a:solidFill>
                            <a:srgbClr val="800000"/>
                          </a:solidFill>
                          <a:miter lim="800000"/>
                          <a:headEnd/>
                          <a:tailEnd/>
                        </a:ln>
                      </wps:spPr>
                      <wps:txbx>
                        <w:txbxContent>
                          <w:p w14:paraId="0A4A6A86" w14:textId="77777777" w:rsidR="00740BEA" w:rsidRPr="00A671B0" w:rsidRDefault="00740BEA" w:rsidP="00D506B9">
                            <w:pPr>
                              <w:jc w:val="center"/>
                              <w:rPr>
                                <w:rFonts w:cstheme="minorHAnsi"/>
                                <w:color w:val="000000"/>
                              </w:rPr>
                            </w:pPr>
                            <w:r w:rsidRPr="00A671B0">
                              <w:rPr>
                                <w:rFonts w:cstheme="minorHAnsi"/>
                                <w:color w:val="000000"/>
                              </w:rPr>
                              <w:t xml:space="preserve">Is there a threat of </w:t>
                            </w:r>
                            <w:r w:rsidRPr="00A671B0">
                              <w:rPr>
                                <w:rFonts w:cstheme="minorHAnsi"/>
                                <w:b/>
                                <w:color w:val="000000"/>
                              </w:rPr>
                              <w:t>immediate danger</w:t>
                            </w:r>
                            <w:r w:rsidRPr="00A671B0">
                              <w:rPr>
                                <w:rFonts w:cstheme="minorHAnsi"/>
                                <w:color w:val="000000"/>
                              </w:rPr>
                              <w:t>?</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7844E" id="Text Box 470" o:spid="_x0000_s1042" type="#_x0000_t202" style="position:absolute;margin-left:0;margin-top:11.1pt;width:132pt;height:36.5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" fillcolor="#ffd5d5" strokecolor="maroon" strokeweight="3.5pt">
                <v:stroke linestyle="thinThick"/>
                <v:textbox inset="1.5mm,.3mm,1.5mm,.3mm">
                  <w:txbxContent>
                    <w:p w:rsidR="00740BEA" w:rsidRPr="00A671B0" w:rsidRDefault="00740BEA" w:rsidP="00D506B9">
                      <w:pPr>
                        <w:jc w:val="center"/>
                        <w:rPr>
                          <w:rFonts w:cstheme="minorHAnsi"/>
                          <w:color w:val="000000"/>
                        </w:rPr>
                      </w:pPr>
                      <w:r w:rsidRPr="00A671B0">
                        <w:rPr>
                          <w:rFonts w:cstheme="minorHAnsi"/>
                          <w:color w:val="000000"/>
                        </w:rPr>
                        <w:t xml:space="preserve">Is there a threat of </w:t>
                      </w:r>
                      <w:r w:rsidRPr="00A671B0">
                        <w:rPr>
                          <w:rFonts w:cstheme="minorHAnsi"/>
                          <w:b/>
                          <w:color w:val="000000"/>
                        </w:rPr>
                        <w:t>immediate danger</w:t>
                      </w:r>
                      <w:r w:rsidRPr="00A671B0">
                        <w:rPr>
                          <w:rFonts w:cstheme="minorHAnsi"/>
                          <w:color w:val="000000"/>
                        </w:rPr>
                        <w:t>?</w:t>
                      </w:r>
                    </w:p>
                  </w:txbxContent>
                </v:textbox>
                <w10:wrap anchorx="margin"/>
              </v:shape>
            </w:pict>
          </mc:Fallback>
        </mc:AlternateContent>
      </w:r>
    </w:p>
    <w:p w14:paraId="1D62ED99" w14:textId="77777777" w:rsidR="00D506B9" w:rsidRPr="00D506B9" w:rsidRDefault="00A671B0" w:rsidP="00D506B9">
      <w:pPr>
        <w:tabs>
          <w:tab w:val="left" w:pos="2745"/>
        </w:tabs>
        <w:spacing w:after="0" w:line="240" w:lineRule="auto"/>
        <w:rPr>
          <w:rFonts w:ascii="Verdana" w:eastAsia="Times New Roman" w:hAnsi="Verdana" w:cs="Times New Roman"/>
          <w:lang w:eastAsia="en-GB"/>
        </w:rPr>
      </w:pPr>
      <w:r>
        <w:rPr>
          <w:rFonts w:ascii="Verdana" w:eastAsia="Times New Roman" w:hAnsi="Verdana" w:cs="Times New Roman"/>
          <w:noProof/>
          <w:lang w:eastAsia="en-GB"/>
        </w:rPr>
        <mc:AlternateContent>
          <mc:Choice Requires="wps">
            <w:drawing>
              <wp:anchor distT="0" distB="0" distL="114300" distR="114300" simplePos="0" relativeHeight="251708416" behindDoc="0" locked="0" layoutInCell="1" allowOverlap="1" wp14:anchorId="669F8400" wp14:editId="1097F375">
                <wp:simplePos x="0" y="0"/>
                <wp:positionH relativeFrom="column">
                  <wp:posOffset>2537460</wp:posOffset>
                </wp:positionH>
                <wp:positionV relativeFrom="paragraph">
                  <wp:posOffset>5715</wp:posOffset>
                </wp:positionV>
                <wp:extent cx="3282950" cy="434340"/>
                <wp:effectExtent l="19050" t="19050" r="12700" b="22860"/>
                <wp:wrapNone/>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434340"/>
                        </a:xfrm>
                        <a:prstGeom prst="rect">
                          <a:avLst/>
                        </a:prstGeom>
                        <a:noFill/>
                        <a:ln w="44450" cmpd="thinThick">
                          <a:solidFill>
                            <a:srgbClr val="8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637D53" w14:textId="77777777" w:rsidR="00740BEA" w:rsidRPr="00A671B0" w:rsidRDefault="00740BEA" w:rsidP="00D506B9">
                            <w:pPr>
                              <w:jc w:val="center"/>
                              <w:rPr>
                                <w:rFonts w:cstheme="minorHAnsi"/>
                              </w:rPr>
                            </w:pPr>
                            <w:r w:rsidRPr="00A671B0">
                              <w:rPr>
                                <w:rFonts w:cstheme="minorHAnsi"/>
                              </w:rPr>
                              <w:t>Dial</w:t>
                            </w:r>
                            <w:r w:rsidRPr="00A671B0">
                              <w:rPr>
                                <w:rFonts w:cstheme="minorHAnsi"/>
                                <w:color w:val="FF0000"/>
                              </w:rPr>
                              <w:t xml:space="preserve"> </w:t>
                            </w:r>
                            <w:r w:rsidRPr="00A671B0">
                              <w:rPr>
                                <w:rFonts w:cstheme="minorHAnsi"/>
                                <w:b/>
                                <w:color w:val="FF0000"/>
                              </w:rPr>
                              <w:t>999</w:t>
                            </w:r>
                            <w:r w:rsidRPr="00A671B0">
                              <w:rPr>
                                <w:rFonts w:cstheme="minorHAnsi"/>
                              </w:rPr>
                              <w:t xml:space="preserve"> and ask the police for assistance</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81FFF" id="Text Box 478" o:spid="_x0000_s1043" type="#_x0000_t202" style="position:absolute;margin-left:199.8pt;margin-top:.45pt;width:258.5pt;height:3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" filled="f" strokecolor="maroon" strokeweight="3.5pt">
                <v:stroke linestyle="thinThick"/>
                <v:textbox inset=",3.3mm">
                  <w:txbxContent>
                    <w:p w:rsidR="00740BEA" w:rsidRPr="00A671B0" w:rsidRDefault="00740BEA" w:rsidP="00D506B9">
                      <w:pPr>
                        <w:jc w:val="center"/>
                        <w:rPr>
                          <w:rFonts w:cstheme="minorHAnsi"/>
                        </w:rPr>
                      </w:pPr>
                      <w:r w:rsidRPr="00A671B0">
                        <w:rPr>
                          <w:rFonts w:cstheme="minorHAnsi"/>
                        </w:rPr>
                        <w:t>Dial</w:t>
                      </w:r>
                      <w:r w:rsidRPr="00A671B0">
                        <w:rPr>
                          <w:rFonts w:cstheme="minorHAnsi"/>
                          <w:color w:val="FF0000"/>
                        </w:rPr>
                        <w:t xml:space="preserve"> </w:t>
                      </w:r>
                      <w:r w:rsidRPr="00A671B0">
                        <w:rPr>
                          <w:rFonts w:cstheme="minorHAnsi"/>
                          <w:b/>
                          <w:color w:val="FF0000"/>
                        </w:rPr>
                        <w:t>999</w:t>
                      </w:r>
                      <w:r w:rsidRPr="00A671B0">
                        <w:rPr>
                          <w:rFonts w:cstheme="minorHAnsi"/>
                        </w:rPr>
                        <w:t xml:space="preserve"> and ask the police for assistance</w:t>
                      </w:r>
                    </w:p>
                  </w:txbxContent>
                </v:textbox>
              </v:shape>
            </w:pict>
          </mc:Fallback>
        </mc:AlternateContent>
      </w:r>
      <w:r w:rsidR="00D506B9" w:rsidRPr="00D506B9">
        <w:rPr>
          <w:rFonts w:ascii="Verdana" w:eastAsia="Times New Roman" w:hAnsi="Verdana" w:cs="Times New Roman"/>
          <w:lang w:eastAsia="en-GB"/>
        </w:rPr>
        <w:tab/>
      </w:r>
    </w:p>
    <w:p w14:paraId="7741BC14" w14:textId="77777777" w:rsidR="00D506B9" w:rsidRPr="00D506B9" w:rsidRDefault="00A671B0" w:rsidP="00D506B9">
      <w:pPr>
        <w:shd w:val="clear" w:color="auto" w:fill="FFFFFF"/>
        <w:tabs>
          <w:tab w:val="left" w:pos="2475"/>
        </w:tabs>
        <w:spacing w:after="0" w:line="240" w:lineRule="auto"/>
        <w:rPr>
          <w:rFonts w:ascii="Verdana" w:eastAsia="Times New Roman" w:hAnsi="Verdana" w:cs="Times New Roman"/>
          <w:lang w:eastAsia="en-GB"/>
        </w:rPr>
      </w:pPr>
      <w:r w:rsidRPr="00A2161D">
        <w:rPr>
          <w:rFonts w:ascii="Arial" w:eastAsia="Times New Roman" w:hAnsi="Arial" w:cs="Arial"/>
          <w:noProof/>
          <w:lang w:eastAsia="en-GB"/>
        </w:rPr>
        <mc:AlternateContent>
          <mc:Choice Requires="wps">
            <w:drawing>
              <wp:anchor distT="0" distB="0" distL="114300" distR="114300" simplePos="0" relativeHeight="251804672" behindDoc="0" locked="0" layoutInCell="1" allowOverlap="1" wp14:anchorId="306381DB" wp14:editId="74798ACB">
                <wp:simplePos x="0" y="0"/>
                <wp:positionH relativeFrom="column">
                  <wp:posOffset>1783715</wp:posOffset>
                </wp:positionH>
                <wp:positionV relativeFrom="paragraph">
                  <wp:posOffset>64770</wp:posOffset>
                </wp:positionV>
                <wp:extent cx="685800" cy="0"/>
                <wp:effectExtent l="13335" t="57150" r="15240"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76478" id="Straight Connector 14"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5pt,5.1pt" to="194.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">
                <v:stroke endarrow="block"/>
              </v:line>
            </w:pict>
          </mc:Fallback>
        </mc:AlternateContent>
      </w:r>
      <w:r w:rsidR="00D506B9" w:rsidRPr="00D506B9">
        <w:rPr>
          <w:rFonts w:ascii="Verdana" w:eastAsia="Times New Roman" w:hAnsi="Verdana" w:cs="Times New Roman"/>
          <w:lang w:eastAsia="en-GB"/>
        </w:rPr>
        <w:tab/>
      </w:r>
    </w:p>
    <w:p w14:paraId="2FD93FA1" w14:textId="77777777" w:rsidR="00D506B9" w:rsidRPr="00D506B9" w:rsidRDefault="00D506B9" w:rsidP="00D506B9">
      <w:pPr>
        <w:spacing w:after="0" w:line="240" w:lineRule="auto"/>
        <w:rPr>
          <w:rFonts w:ascii="Verdana" w:eastAsia="Times New Roman" w:hAnsi="Verdana" w:cs="Times New Roman"/>
          <w:lang w:eastAsia="en-GB"/>
        </w:rPr>
      </w:pPr>
    </w:p>
    <w:p w14:paraId="3C6AE0C6" w14:textId="77777777" w:rsidR="00D506B9" w:rsidRPr="00D506B9" w:rsidRDefault="00414A17" w:rsidP="00D506B9">
      <w:pPr>
        <w:spacing w:after="0" w:line="240" w:lineRule="auto"/>
        <w:rPr>
          <w:rFonts w:ascii="Verdana" w:eastAsia="Times New Roman" w:hAnsi="Verdana" w:cs="Times New Roman"/>
          <w:lang w:eastAsia="en-GB"/>
        </w:rPr>
      </w:pPr>
      <w:r>
        <w:rPr>
          <w:rFonts w:ascii="Verdana" w:eastAsia="Times New Roman" w:hAnsi="Verdana" w:cs="Times New Roman"/>
          <w:noProof/>
          <w:lang w:eastAsia="en-GB"/>
        </w:rPr>
        <mc:AlternateContent>
          <mc:Choice Requires="wps">
            <w:drawing>
              <wp:anchor distT="0" distB="0" distL="114300" distR="114300" simplePos="0" relativeHeight="251717632" behindDoc="0" locked="0" layoutInCell="1" allowOverlap="1" wp14:anchorId="75CE7E96" wp14:editId="0DDB2F9D">
                <wp:simplePos x="0" y="0"/>
                <wp:positionH relativeFrom="column">
                  <wp:posOffset>2550160</wp:posOffset>
                </wp:positionH>
                <wp:positionV relativeFrom="paragraph">
                  <wp:posOffset>150495</wp:posOffset>
                </wp:positionV>
                <wp:extent cx="3295650" cy="579120"/>
                <wp:effectExtent l="19050" t="19050" r="19050" b="11430"/>
                <wp:wrapNone/>
                <wp:docPr id="46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579120"/>
                        </a:xfrm>
                        <a:prstGeom prst="rect">
                          <a:avLst/>
                        </a:prstGeom>
                        <a:noFill/>
                        <a:ln w="44450" cmpd="thinThick">
                          <a:solidFill>
                            <a:srgbClr val="008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BFD05" w14:textId="77777777" w:rsidR="00740BEA" w:rsidRPr="00414A17" w:rsidRDefault="00740BEA" w:rsidP="00D506B9">
                            <w:pPr>
                              <w:pStyle w:val="NoSpacing"/>
                              <w:jc w:val="center"/>
                              <w:rPr>
                                <w:rFonts w:cstheme="minorHAnsi"/>
                                <w:b/>
                                <w:lang w:val="en-US"/>
                              </w:rPr>
                            </w:pPr>
                            <w:r w:rsidRPr="00414A17">
                              <w:rPr>
                                <w:rFonts w:cstheme="minorHAnsi"/>
                                <w:b/>
                                <w:lang w:val="en-US"/>
                              </w:rPr>
                              <w:t>CHESHIRE POLICE SWITCHBOARD</w:t>
                            </w:r>
                          </w:p>
                          <w:p w14:paraId="4E56777E" w14:textId="77777777" w:rsidR="00740BEA" w:rsidRPr="00414A17" w:rsidRDefault="00740BEA" w:rsidP="00D506B9">
                            <w:pPr>
                              <w:pStyle w:val="NoSpacing"/>
                              <w:jc w:val="center"/>
                              <w:rPr>
                                <w:rFonts w:cstheme="minorHAnsi"/>
                              </w:rPr>
                            </w:pPr>
                            <w:r w:rsidRPr="00414A17">
                              <w:rPr>
                                <w:rFonts w:cstheme="minorHAnsi"/>
                                <w:lang w:val="en-US"/>
                              </w:rPr>
                              <w:t xml:space="preserve">Dial </w:t>
                            </w:r>
                            <w:r w:rsidRPr="004B14B2">
                              <w:rPr>
                                <w:rFonts w:cstheme="minorHAnsi"/>
                                <w:b/>
                                <w:lang w:val="en-US"/>
                              </w:rPr>
                              <w:t>101</w:t>
                            </w:r>
                            <w:r w:rsidRPr="00414A17">
                              <w:rPr>
                                <w:rFonts w:cstheme="minorHAnsi"/>
                                <w:lang w:val="en-US"/>
                              </w:rPr>
                              <w:t xml:space="preserve"> (24 hour service)</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9F296" id="Text Box 466" o:spid="_x0000_s1044" type="#_x0000_t202" style="position:absolute;margin-left:200.8pt;margin-top:11.85pt;width:259.5pt;height:45.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" filled="f" strokecolor="green" strokeweight="3.5pt">
                <v:stroke linestyle="thinThick"/>
                <v:textbox inset=",2.3mm">
                  <w:txbxContent>
                    <w:p w:rsidR="00740BEA" w:rsidRPr="00414A17" w:rsidRDefault="00740BEA" w:rsidP="00D506B9">
                      <w:pPr>
                        <w:pStyle w:val="NoSpacing"/>
                        <w:jc w:val="center"/>
                        <w:rPr>
                          <w:rFonts w:cstheme="minorHAnsi"/>
                          <w:b/>
                          <w:lang w:val="en-US"/>
                        </w:rPr>
                      </w:pPr>
                      <w:r w:rsidRPr="00414A17">
                        <w:rPr>
                          <w:rFonts w:cstheme="minorHAnsi"/>
                          <w:b/>
                          <w:lang w:val="en-US"/>
                        </w:rPr>
                        <w:t>CHESHIRE POLICE SWITCHBOARD</w:t>
                      </w:r>
                    </w:p>
                    <w:p w:rsidR="00740BEA" w:rsidRPr="00414A17" w:rsidRDefault="00740BEA" w:rsidP="00D506B9">
                      <w:pPr>
                        <w:pStyle w:val="NoSpacing"/>
                        <w:jc w:val="center"/>
                        <w:rPr>
                          <w:rFonts w:cstheme="minorHAnsi"/>
                        </w:rPr>
                      </w:pPr>
                      <w:r w:rsidRPr="00414A17">
                        <w:rPr>
                          <w:rFonts w:cstheme="minorHAnsi"/>
                          <w:lang w:val="en-US"/>
                        </w:rPr>
                        <w:t xml:space="preserve">Dial </w:t>
                      </w:r>
                      <w:r w:rsidRPr="004B14B2">
                        <w:rPr>
                          <w:rFonts w:cstheme="minorHAnsi"/>
                          <w:b/>
                          <w:lang w:val="en-US"/>
                        </w:rPr>
                        <w:t>101</w:t>
                      </w:r>
                      <w:r w:rsidRPr="00414A17">
                        <w:rPr>
                          <w:rFonts w:cstheme="minorHAnsi"/>
                          <w:lang w:val="en-US"/>
                        </w:rPr>
                        <w:t xml:space="preserve"> (24 hour service)</w:t>
                      </w:r>
                    </w:p>
                  </w:txbxContent>
                </v:textbox>
              </v:shape>
            </w:pict>
          </mc:Fallback>
        </mc:AlternateContent>
      </w:r>
      <w:r w:rsidR="00A671B0">
        <w:rPr>
          <w:rFonts w:ascii="Verdana" w:eastAsia="Times New Roman" w:hAnsi="Verdana" w:cs="Times New Roman"/>
          <w:noProof/>
          <w:lang w:eastAsia="en-GB"/>
        </w:rPr>
        <mc:AlternateContent>
          <mc:Choice Requires="wps">
            <w:drawing>
              <wp:anchor distT="0" distB="0" distL="114300" distR="114300" simplePos="0" relativeHeight="251731968" behindDoc="0" locked="0" layoutInCell="1" allowOverlap="1" wp14:anchorId="2CBE5BE6" wp14:editId="1DD8536F">
                <wp:simplePos x="0" y="0"/>
                <wp:positionH relativeFrom="margin">
                  <wp:align>left</wp:align>
                </wp:positionH>
                <wp:positionV relativeFrom="paragraph">
                  <wp:posOffset>144145</wp:posOffset>
                </wp:positionV>
                <wp:extent cx="1689100" cy="579120"/>
                <wp:effectExtent l="19050" t="19050" r="25400" b="11430"/>
                <wp:wrapNone/>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579120"/>
                        </a:xfrm>
                        <a:prstGeom prst="rect">
                          <a:avLst/>
                        </a:prstGeom>
                        <a:solidFill>
                          <a:srgbClr val="CCFFCC"/>
                        </a:solidFill>
                        <a:ln w="44450" cmpd="thinThick">
                          <a:solidFill>
                            <a:srgbClr val="008000"/>
                          </a:solidFill>
                          <a:miter lim="800000"/>
                          <a:headEnd/>
                          <a:tailEnd/>
                        </a:ln>
                      </wps:spPr>
                      <wps:txbx>
                        <w:txbxContent>
                          <w:p w14:paraId="4A938912" w14:textId="77777777" w:rsidR="00740BEA" w:rsidRPr="00A671B0" w:rsidRDefault="00740BEA" w:rsidP="00D506B9">
                            <w:pPr>
                              <w:jc w:val="center"/>
                              <w:rPr>
                                <w:rFonts w:cstheme="minorHAnsi"/>
                              </w:rPr>
                            </w:pPr>
                            <w:r w:rsidRPr="00A671B0">
                              <w:rPr>
                                <w:rFonts w:cstheme="minorHAnsi"/>
                              </w:rPr>
                              <w:t xml:space="preserve">Is </w:t>
                            </w:r>
                            <w:r w:rsidRPr="00A671B0">
                              <w:rPr>
                                <w:rFonts w:cstheme="minorHAnsi"/>
                                <w:b/>
                              </w:rPr>
                              <w:t>police assistance</w:t>
                            </w:r>
                            <w:r w:rsidRPr="00A671B0">
                              <w:rPr>
                                <w:rFonts w:cstheme="minorHAnsi"/>
                              </w:rPr>
                              <w:t xml:space="preserve"> required?</w:t>
                            </w:r>
                          </w:p>
                        </w:txbxContent>
                      </wps:txbx>
                      <wps:bodyPr rot="0" vert="horz" wrap="square" lIns="54000" tIns="8280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78FE5" id="Text Box 471" o:spid="_x0000_s1045" type="#_x0000_t202" style="position:absolute;margin-left:0;margin-top:11.35pt;width:133pt;height:45.6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" fillcolor="#cfc" strokecolor="green" strokeweight="3.5pt">
                <v:stroke linestyle="thinThick"/>
                <v:textbox inset="1.5mm,2.3mm,1.5mm">
                  <w:txbxContent>
                    <w:p w:rsidR="00740BEA" w:rsidRPr="00A671B0" w:rsidRDefault="00740BEA" w:rsidP="00D506B9">
                      <w:pPr>
                        <w:jc w:val="center"/>
                        <w:rPr>
                          <w:rFonts w:cstheme="minorHAnsi"/>
                        </w:rPr>
                      </w:pPr>
                      <w:r w:rsidRPr="00A671B0">
                        <w:rPr>
                          <w:rFonts w:cstheme="minorHAnsi"/>
                        </w:rPr>
                        <w:t xml:space="preserve">Is </w:t>
                      </w:r>
                      <w:r w:rsidRPr="00A671B0">
                        <w:rPr>
                          <w:rFonts w:cstheme="minorHAnsi"/>
                          <w:b/>
                        </w:rPr>
                        <w:t>police assistance</w:t>
                      </w:r>
                      <w:r w:rsidRPr="00A671B0">
                        <w:rPr>
                          <w:rFonts w:cstheme="minorHAnsi"/>
                        </w:rPr>
                        <w:t xml:space="preserve"> required?</w:t>
                      </w:r>
                    </w:p>
                  </w:txbxContent>
                </v:textbox>
                <w10:wrap anchorx="margin"/>
              </v:shape>
            </w:pict>
          </mc:Fallback>
        </mc:AlternateContent>
      </w:r>
    </w:p>
    <w:p w14:paraId="6B3DEB3C" w14:textId="77777777" w:rsidR="00D506B9" w:rsidRPr="00D506B9" w:rsidRDefault="00D506B9" w:rsidP="00D506B9">
      <w:pPr>
        <w:spacing w:after="0" w:line="240" w:lineRule="auto"/>
        <w:rPr>
          <w:rFonts w:ascii="Verdana" w:eastAsia="Times New Roman" w:hAnsi="Verdana" w:cs="Times New Roman"/>
          <w:lang w:eastAsia="en-GB"/>
        </w:rPr>
      </w:pPr>
    </w:p>
    <w:p w14:paraId="41765ECC" w14:textId="77777777" w:rsidR="00D506B9" w:rsidRPr="00D506B9" w:rsidRDefault="00414A17" w:rsidP="00D506B9">
      <w:pPr>
        <w:spacing w:after="0" w:line="240" w:lineRule="auto"/>
        <w:rPr>
          <w:rFonts w:ascii="Verdana" w:eastAsia="Times New Roman" w:hAnsi="Verdana" w:cs="Times New Roman"/>
          <w:lang w:eastAsia="en-GB"/>
        </w:rPr>
      </w:pPr>
      <w:r w:rsidRPr="00A2161D">
        <w:rPr>
          <w:rFonts w:ascii="Arial" w:eastAsia="Times New Roman" w:hAnsi="Arial" w:cs="Arial"/>
          <w:noProof/>
          <w:lang w:eastAsia="en-GB"/>
        </w:rPr>
        <mc:AlternateContent>
          <mc:Choice Requires="wps">
            <w:drawing>
              <wp:anchor distT="0" distB="0" distL="114300" distR="114300" simplePos="0" relativeHeight="251806720" behindDoc="0" locked="0" layoutInCell="1" allowOverlap="1" wp14:anchorId="0F058ABD" wp14:editId="62A83E17">
                <wp:simplePos x="0" y="0"/>
                <wp:positionH relativeFrom="column">
                  <wp:posOffset>1778000</wp:posOffset>
                </wp:positionH>
                <wp:positionV relativeFrom="paragraph">
                  <wp:posOffset>93345</wp:posOffset>
                </wp:positionV>
                <wp:extent cx="685800" cy="0"/>
                <wp:effectExtent l="13335" t="57150" r="15240" b="571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389DD" id="Straight Connector 15"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7.35pt" to="19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">
                <v:stroke endarrow="block"/>
              </v:line>
            </w:pict>
          </mc:Fallback>
        </mc:AlternateContent>
      </w:r>
    </w:p>
    <w:p w14:paraId="751F97A4" w14:textId="77777777" w:rsidR="00D506B9" w:rsidRPr="00D506B9" w:rsidRDefault="00D506B9" w:rsidP="00D506B9">
      <w:pPr>
        <w:spacing w:after="0" w:line="240" w:lineRule="auto"/>
        <w:rPr>
          <w:rFonts w:ascii="Verdana" w:eastAsia="Times New Roman" w:hAnsi="Verdana" w:cs="Times New Roman"/>
          <w:lang w:eastAsia="en-GB"/>
        </w:rPr>
      </w:pPr>
    </w:p>
    <w:p w14:paraId="58095F1F" w14:textId="77777777" w:rsidR="00D506B9" w:rsidRPr="00D506B9" w:rsidRDefault="00D506B9" w:rsidP="00D506B9">
      <w:pPr>
        <w:spacing w:after="0" w:line="240" w:lineRule="auto"/>
        <w:rPr>
          <w:rFonts w:ascii="Verdana" w:eastAsia="Times New Roman" w:hAnsi="Verdana" w:cs="Times New Roman"/>
          <w:lang w:eastAsia="en-GB"/>
        </w:rPr>
      </w:pPr>
    </w:p>
    <w:p w14:paraId="7A92FB81" w14:textId="77777777" w:rsidR="00D506B9" w:rsidRPr="00D506B9" w:rsidRDefault="00414A17" w:rsidP="00D506B9">
      <w:pPr>
        <w:spacing w:after="0" w:line="240" w:lineRule="auto"/>
        <w:rPr>
          <w:rFonts w:ascii="Verdana" w:eastAsia="Times New Roman" w:hAnsi="Verdana" w:cs="Times New Roman"/>
          <w:lang w:eastAsia="en-GB"/>
        </w:rPr>
      </w:pPr>
      <w:r>
        <w:rPr>
          <w:rFonts w:ascii="Verdana" w:eastAsia="Times New Roman" w:hAnsi="Verdana" w:cs="Times New Roman"/>
          <w:noProof/>
          <w:lang w:eastAsia="en-GB"/>
        </w:rPr>
        <mc:AlternateContent>
          <mc:Choice Requires="wps">
            <w:drawing>
              <wp:anchor distT="0" distB="0" distL="114300" distR="114300" simplePos="0" relativeHeight="251709440" behindDoc="0" locked="0" layoutInCell="1" allowOverlap="1" wp14:anchorId="6B62D27E" wp14:editId="49321952">
                <wp:simplePos x="0" y="0"/>
                <wp:positionH relativeFrom="column">
                  <wp:posOffset>2531110</wp:posOffset>
                </wp:positionH>
                <wp:positionV relativeFrom="paragraph">
                  <wp:posOffset>25400</wp:posOffset>
                </wp:positionV>
                <wp:extent cx="6121400" cy="641350"/>
                <wp:effectExtent l="19050" t="19050" r="12700" b="2540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641350"/>
                        </a:xfrm>
                        <a:prstGeom prst="rect">
                          <a:avLst/>
                        </a:prstGeom>
                        <a:noFill/>
                        <a:ln w="44450" cmpd="thinThick">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w:txbxContent>
                          <w:p w14:paraId="70E937DF" w14:textId="77777777" w:rsidR="00740BEA" w:rsidRDefault="00740BEA" w:rsidP="004B14B2">
                            <w:pPr>
                              <w:spacing w:after="0" w:line="240" w:lineRule="auto"/>
                              <w:jc w:val="center"/>
                              <w:rPr>
                                <w:rFonts w:cstheme="minorHAnsi"/>
                                <w:szCs w:val="24"/>
                              </w:rPr>
                            </w:pPr>
                            <w:r w:rsidRPr="004B14B2">
                              <w:rPr>
                                <w:rFonts w:cstheme="minorHAnsi"/>
                                <w:b/>
                                <w:szCs w:val="24"/>
                              </w:rPr>
                              <w:t>Warrington IDVA Service</w:t>
                            </w:r>
                            <w:r w:rsidRPr="00414A17">
                              <w:rPr>
                                <w:rFonts w:cstheme="minorHAnsi"/>
                                <w:szCs w:val="24"/>
                              </w:rPr>
                              <w:t xml:space="preserve"> – </w:t>
                            </w:r>
                            <w:r w:rsidRPr="004B14B2">
                              <w:rPr>
                                <w:rFonts w:cstheme="minorHAnsi"/>
                                <w:b/>
                                <w:szCs w:val="24"/>
                              </w:rPr>
                              <w:t>01925 243 359</w:t>
                            </w:r>
                            <w:r w:rsidRPr="00414A17">
                              <w:rPr>
                                <w:rFonts w:cstheme="minorHAnsi"/>
                                <w:szCs w:val="24"/>
                              </w:rPr>
                              <w:t xml:space="preserve"> </w:t>
                            </w:r>
                          </w:p>
                          <w:p w14:paraId="3E11597A" w14:textId="77777777" w:rsidR="00740BEA" w:rsidRDefault="00740BEA" w:rsidP="004B14B2">
                            <w:pPr>
                              <w:spacing w:after="0" w:line="240" w:lineRule="auto"/>
                              <w:jc w:val="center"/>
                              <w:rPr>
                                <w:szCs w:val="24"/>
                              </w:rPr>
                            </w:pPr>
                            <w:r w:rsidRPr="002A7E14">
                              <w:rPr>
                                <w:rFonts w:cstheme="minorHAnsi"/>
                                <w:b/>
                                <w:szCs w:val="24"/>
                              </w:rPr>
                              <w:t>Duty IDVA</w:t>
                            </w:r>
                            <w:r w:rsidRPr="00414A17">
                              <w:rPr>
                                <w:rFonts w:cstheme="minorHAnsi"/>
                                <w:szCs w:val="24"/>
                              </w:rPr>
                              <w:t xml:space="preserve"> – </w:t>
                            </w:r>
                            <w:hyperlink r:id="rId38" w:history="1">
                              <w:r w:rsidRPr="00414A17">
                                <w:rPr>
                                  <w:rFonts w:cstheme="minorHAnsi"/>
                                  <w:szCs w:val="24"/>
                                </w:rPr>
                                <w:t>warringtonidvaservice@refuge.org.uk</w:t>
                              </w:r>
                            </w:hyperlink>
                            <w:r>
                              <w:rPr>
                                <w:rFonts w:cstheme="minorHAnsi"/>
                                <w:szCs w:val="24"/>
                              </w:rPr>
                              <w:t xml:space="preserve"> or </w:t>
                            </w:r>
                            <w:r w:rsidRPr="002A7E14">
                              <w:rPr>
                                <w:b/>
                                <w:szCs w:val="24"/>
                              </w:rPr>
                              <w:t>CJSM</w:t>
                            </w:r>
                            <w:r w:rsidRPr="004B14B2">
                              <w:rPr>
                                <w:szCs w:val="24"/>
                              </w:rPr>
                              <w:t xml:space="preserve"> – </w:t>
                            </w:r>
                            <w:hyperlink r:id="rId39" w:history="1">
                              <w:r w:rsidRPr="004B14B2">
                                <w:rPr>
                                  <w:szCs w:val="24"/>
                                </w:rPr>
                                <w:t>warrington.idvaservice@refuge.cjsm.net</w:t>
                              </w:r>
                            </w:hyperlink>
                          </w:p>
                          <w:p w14:paraId="3AA273B7" w14:textId="77777777" w:rsidR="00740BEA" w:rsidRPr="004B14B2" w:rsidRDefault="00740BEA" w:rsidP="004B14B2">
                            <w:pPr>
                              <w:spacing w:after="0" w:line="240" w:lineRule="auto"/>
                              <w:jc w:val="center"/>
                              <w:rPr>
                                <w:rFonts w:cstheme="minorHAnsi"/>
                                <w:szCs w:val="24"/>
                              </w:rPr>
                            </w:pPr>
                            <w:r w:rsidRPr="00414A17">
                              <w:rPr>
                                <w:rFonts w:cstheme="minorHAnsi"/>
                                <w:szCs w:val="24"/>
                              </w:rPr>
                              <w:t>Sup</w:t>
                            </w:r>
                            <w:r>
                              <w:rPr>
                                <w:rFonts w:cstheme="minorHAnsi"/>
                                <w:szCs w:val="24"/>
                              </w:rPr>
                              <w:t>port for Male and female victims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F7E55" id="Text Box 464" o:spid="_x0000_s1046" type="#_x0000_t202" style="position:absolute;margin-left:199.3pt;margin-top:2pt;width:482pt;height:5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" filled="f" strokecolor="navy" strokeweight="3.5pt">
                <v:stroke linestyle="thinThick"/>
                <v:textbox>
                  <w:txbxContent>
                    <w:p w:rsidR="00740BEA" w:rsidRDefault="00740BEA" w:rsidP="004B14B2">
                      <w:pPr>
                        <w:spacing w:after="0" w:line="240" w:lineRule="auto"/>
                        <w:jc w:val="center"/>
                        <w:rPr>
                          <w:rFonts w:cstheme="minorHAnsi"/>
                          <w:szCs w:val="24"/>
                        </w:rPr>
                      </w:pPr>
                      <w:r w:rsidRPr="004B14B2">
                        <w:rPr>
                          <w:rFonts w:cstheme="minorHAnsi"/>
                          <w:b/>
                          <w:szCs w:val="24"/>
                        </w:rPr>
                        <w:t>Warrington IDVA Service</w:t>
                      </w:r>
                      <w:r w:rsidRPr="00414A17">
                        <w:rPr>
                          <w:rFonts w:cstheme="minorHAnsi"/>
                          <w:szCs w:val="24"/>
                        </w:rPr>
                        <w:t xml:space="preserve"> – </w:t>
                      </w:r>
                      <w:r w:rsidRPr="004B14B2">
                        <w:rPr>
                          <w:rFonts w:cstheme="minorHAnsi"/>
                          <w:b/>
                          <w:szCs w:val="24"/>
                        </w:rPr>
                        <w:t>01925 243 359</w:t>
                      </w:r>
                      <w:r w:rsidRPr="00414A17">
                        <w:rPr>
                          <w:rFonts w:cstheme="minorHAnsi"/>
                          <w:szCs w:val="24"/>
                        </w:rPr>
                        <w:t xml:space="preserve"> </w:t>
                      </w:r>
                    </w:p>
                    <w:p w:rsidR="00740BEA" w:rsidRDefault="00740BEA" w:rsidP="004B14B2">
                      <w:pPr>
                        <w:spacing w:after="0" w:line="240" w:lineRule="auto"/>
                        <w:jc w:val="center"/>
                        <w:rPr>
                          <w:szCs w:val="24"/>
                        </w:rPr>
                      </w:pPr>
                      <w:r w:rsidRPr="002A7E14">
                        <w:rPr>
                          <w:rFonts w:cstheme="minorHAnsi"/>
                          <w:b/>
                          <w:szCs w:val="24"/>
                        </w:rPr>
                        <w:t>Duty IDVA</w:t>
                      </w:r>
                      <w:r w:rsidRPr="00414A17">
                        <w:rPr>
                          <w:rFonts w:cstheme="minorHAnsi"/>
                          <w:szCs w:val="24"/>
                        </w:rPr>
                        <w:t xml:space="preserve"> – </w:t>
                      </w:r>
                      <w:hyperlink r:id="rId40" w:history="1">
                        <w:r w:rsidRPr="00414A17">
                          <w:rPr>
                            <w:rFonts w:cstheme="minorHAnsi"/>
                            <w:szCs w:val="24"/>
                          </w:rPr>
                          <w:t>warringtonidvaservice@refuge.org.uk</w:t>
                        </w:r>
                      </w:hyperlink>
                      <w:r>
                        <w:rPr>
                          <w:rFonts w:cstheme="minorHAnsi"/>
                          <w:szCs w:val="24"/>
                        </w:rPr>
                        <w:t xml:space="preserve"> or </w:t>
                      </w:r>
                      <w:r w:rsidRPr="002A7E14">
                        <w:rPr>
                          <w:b/>
                          <w:szCs w:val="24"/>
                        </w:rPr>
                        <w:t>CJSM</w:t>
                      </w:r>
                      <w:r w:rsidRPr="004B14B2">
                        <w:rPr>
                          <w:szCs w:val="24"/>
                        </w:rPr>
                        <w:t xml:space="preserve"> – </w:t>
                      </w:r>
                      <w:hyperlink r:id="rId41" w:history="1">
                        <w:r w:rsidRPr="004B14B2">
                          <w:rPr>
                            <w:szCs w:val="24"/>
                          </w:rPr>
                          <w:t>warrington.idvaservice@refuge.cjsm.net</w:t>
                        </w:r>
                      </w:hyperlink>
                    </w:p>
                    <w:p w:rsidR="00740BEA" w:rsidRPr="004B14B2" w:rsidRDefault="00740BEA" w:rsidP="004B14B2">
                      <w:pPr>
                        <w:spacing w:after="0" w:line="240" w:lineRule="auto"/>
                        <w:jc w:val="center"/>
                        <w:rPr>
                          <w:rFonts w:cstheme="minorHAnsi"/>
                          <w:szCs w:val="24"/>
                        </w:rPr>
                      </w:pPr>
                      <w:r w:rsidRPr="00414A17">
                        <w:rPr>
                          <w:rFonts w:cstheme="minorHAnsi"/>
                          <w:szCs w:val="24"/>
                        </w:rPr>
                        <w:t>Sup</w:t>
                      </w:r>
                      <w:r>
                        <w:rPr>
                          <w:rFonts w:cstheme="minorHAnsi"/>
                          <w:szCs w:val="24"/>
                        </w:rPr>
                        <w:t>port for Male and female victims</w:t>
                      </w:r>
                    </w:p>
                  </w:txbxContent>
                </v:textbox>
              </v:shape>
            </w:pict>
          </mc:Fallback>
        </mc:AlternateContent>
      </w:r>
    </w:p>
    <w:p w14:paraId="73C77C7F" w14:textId="77777777" w:rsidR="00D506B9" w:rsidRPr="00D506B9" w:rsidRDefault="00414A17" w:rsidP="00D506B9">
      <w:pPr>
        <w:spacing w:after="0" w:line="240" w:lineRule="auto"/>
        <w:rPr>
          <w:rFonts w:ascii="Verdana" w:eastAsia="Times New Roman" w:hAnsi="Verdana" w:cs="Times New Roman"/>
          <w:lang w:eastAsia="en-GB"/>
        </w:rPr>
      </w:pPr>
      <w:r w:rsidRPr="00A2161D">
        <w:rPr>
          <w:rFonts w:ascii="Arial" w:eastAsia="Times New Roman" w:hAnsi="Arial" w:cs="Arial"/>
          <w:noProof/>
          <w:lang w:eastAsia="en-GB"/>
        </w:rPr>
        <mc:AlternateContent>
          <mc:Choice Requires="wps">
            <w:drawing>
              <wp:anchor distT="0" distB="0" distL="114300" distR="114300" simplePos="0" relativeHeight="251810816" behindDoc="0" locked="0" layoutInCell="1" allowOverlap="1" wp14:anchorId="220227D9" wp14:editId="47BF6721">
                <wp:simplePos x="0" y="0"/>
                <wp:positionH relativeFrom="column">
                  <wp:posOffset>1954530</wp:posOffset>
                </wp:positionH>
                <wp:positionV relativeFrom="paragraph">
                  <wp:posOffset>97155</wp:posOffset>
                </wp:positionV>
                <wp:extent cx="495300" cy="6350"/>
                <wp:effectExtent l="0" t="57150" r="38100" b="889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CE7CF" id="Straight Connector 17"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7.65pt" to="192.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">
                <v:stroke endarrow="block"/>
              </v:line>
            </w:pict>
          </mc:Fallback>
        </mc:AlternateContent>
      </w:r>
      <w:r>
        <w:rPr>
          <w:rFonts w:ascii="Verdana" w:eastAsia="Times New Roman" w:hAnsi="Verdana" w:cs="Times New Roman"/>
          <w:noProof/>
          <w:lang w:eastAsia="en-GB"/>
        </w:rPr>
        <mc:AlternateContent>
          <mc:Choice Requires="wps">
            <w:drawing>
              <wp:anchor distT="0" distB="0" distL="114300" distR="114300" simplePos="0" relativeHeight="251814912" behindDoc="0" locked="0" layoutInCell="1" allowOverlap="1" wp14:anchorId="14E438C7" wp14:editId="1262F154">
                <wp:simplePos x="0" y="0"/>
                <wp:positionH relativeFrom="column">
                  <wp:posOffset>1959610</wp:posOffset>
                </wp:positionH>
                <wp:positionV relativeFrom="paragraph">
                  <wp:posOffset>103505</wp:posOffset>
                </wp:positionV>
                <wp:extent cx="0" cy="679450"/>
                <wp:effectExtent l="0" t="0" r="19050" b="25400"/>
                <wp:wrapNone/>
                <wp:docPr id="20" name="Straight Connector 20"/>
                <wp:cNvGraphicFramePr/>
                <a:graphic xmlns:a="http://schemas.openxmlformats.org/drawingml/2006/main">
                  <a:graphicData uri="http://schemas.microsoft.com/office/word/2010/wordprocessingShape">
                    <wps:wsp>
                      <wps:cNvCnPr/>
                      <wps:spPr>
                        <a:xfrm>
                          <a:off x="0" y="0"/>
                          <a:ext cx="0" cy="679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9413A" id="Straight Connector 20"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3pt,8.15pt" to="154.3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" strokecolor="black [3213]"/>
            </w:pict>
          </mc:Fallback>
        </mc:AlternateContent>
      </w:r>
      <w:r>
        <w:rPr>
          <w:rFonts w:ascii="Verdana" w:eastAsia="Times New Roman" w:hAnsi="Verdana" w:cs="Times New Roman"/>
          <w:noProof/>
          <w:lang w:eastAsia="en-GB"/>
        </w:rPr>
        <mc:AlternateContent>
          <mc:Choice Requires="wps">
            <w:drawing>
              <wp:anchor distT="0" distB="0" distL="114300" distR="114300" simplePos="0" relativeHeight="251730944" behindDoc="0" locked="0" layoutInCell="1" allowOverlap="1" wp14:anchorId="78D0DE7B" wp14:editId="7FF41302">
                <wp:simplePos x="0" y="0"/>
                <wp:positionH relativeFrom="margin">
                  <wp:align>left</wp:align>
                </wp:positionH>
                <wp:positionV relativeFrom="paragraph">
                  <wp:posOffset>27305</wp:posOffset>
                </wp:positionV>
                <wp:extent cx="1689100" cy="615315"/>
                <wp:effectExtent l="19050" t="19050" r="25400" b="13335"/>
                <wp:wrapNone/>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615315"/>
                        </a:xfrm>
                        <a:prstGeom prst="rect">
                          <a:avLst/>
                        </a:prstGeom>
                        <a:solidFill>
                          <a:srgbClr val="CCECFF"/>
                        </a:solidFill>
                        <a:ln w="44450" cmpd="thinThick">
                          <a:solidFill>
                            <a:srgbClr val="000080"/>
                          </a:solidFill>
                          <a:miter lim="800000"/>
                          <a:headEnd/>
                          <a:tailEnd/>
                        </a:ln>
                      </wps:spPr>
                      <wps:txbx>
                        <w:txbxContent>
                          <w:p w14:paraId="354D5A19" w14:textId="77777777" w:rsidR="00740BEA" w:rsidRPr="00414A17" w:rsidRDefault="00740BEA" w:rsidP="00D506B9">
                            <w:pPr>
                              <w:jc w:val="center"/>
                              <w:rPr>
                                <w:rFonts w:cstheme="minorHAnsi"/>
                                <w:color w:val="000000"/>
                              </w:rPr>
                            </w:pPr>
                            <w:r w:rsidRPr="00414A17">
                              <w:rPr>
                                <w:rFonts w:cstheme="minorHAnsi"/>
                                <w:color w:val="000000"/>
                              </w:rPr>
                              <w:t xml:space="preserve">Is </w:t>
                            </w:r>
                            <w:r w:rsidRPr="00414A17">
                              <w:rPr>
                                <w:rFonts w:cstheme="minorHAnsi"/>
                                <w:b/>
                                <w:color w:val="000000"/>
                              </w:rPr>
                              <w:t xml:space="preserve">Specialist Support </w:t>
                            </w:r>
                            <w:r w:rsidRPr="00414A17">
                              <w:rPr>
                                <w:rFonts w:cstheme="minorHAnsi"/>
                                <w:color w:val="000000"/>
                              </w:rPr>
                              <w:t>needed?</w:t>
                            </w:r>
                          </w:p>
                        </w:txbxContent>
                      </wps:txbx>
                      <wps:bodyPr rot="0" vert="horz" wrap="square" lIns="91440" tIns="10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303CD" id="Text Box 472" o:spid="_x0000_s1047" type="#_x0000_t202" style="position:absolute;margin-left:0;margin-top:2.15pt;width:133pt;height:48.4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" fillcolor="#ccecff" strokecolor="navy" strokeweight="3.5pt">
                <v:stroke linestyle="thinThick"/>
                <v:textbox inset=",2.8mm">
                  <w:txbxContent>
                    <w:p w:rsidR="00740BEA" w:rsidRPr="00414A17" w:rsidRDefault="00740BEA" w:rsidP="00D506B9">
                      <w:pPr>
                        <w:jc w:val="center"/>
                        <w:rPr>
                          <w:rFonts w:cstheme="minorHAnsi"/>
                          <w:color w:val="000000"/>
                        </w:rPr>
                      </w:pPr>
                      <w:r w:rsidRPr="00414A17">
                        <w:rPr>
                          <w:rFonts w:cstheme="minorHAnsi"/>
                          <w:color w:val="000000"/>
                        </w:rPr>
                        <w:t xml:space="preserve">Is </w:t>
                      </w:r>
                      <w:r w:rsidRPr="00414A17">
                        <w:rPr>
                          <w:rFonts w:cstheme="minorHAnsi"/>
                          <w:b/>
                          <w:color w:val="000000"/>
                        </w:rPr>
                        <w:t xml:space="preserve">Specialist Support </w:t>
                      </w:r>
                      <w:r w:rsidRPr="00414A17">
                        <w:rPr>
                          <w:rFonts w:cstheme="minorHAnsi"/>
                          <w:color w:val="000000"/>
                        </w:rPr>
                        <w:t>needed?</w:t>
                      </w:r>
                    </w:p>
                  </w:txbxContent>
                </v:textbox>
                <w10:wrap anchorx="margin"/>
              </v:shape>
            </w:pict>
          </mc:Fallback>
        </mc:AlternateContent>
      </w:r>
    </w:p>
    <w:p w14:paraId="46FFFF0F" w14:textId="77777777" w:rsidR="00D506B9" w:rsidRPr="00D506B9" w:rsidRDefault="00D506B9" w:rsidP="00D506B9">
      <w:pPr>
        <w:spacing w:after="0" w:line="240" w:lineRule="auto"/>
        <w:rPr>
          <w:rFonts w:ascii="Verdana" w:eastAsia="Times New Roman" w:hAnsi="Verdana" w:cs="Times New Roman"/>
          <w:lang w:eastAsia="en-GB"/>
        </w:rPr>
      </w:pPr>
    </w:p>
    <w:p w14:paraId="65E8C414" w14:textId="77777777" w:rsidR="00D506B9" w:rsidRPr="00D506B9" w:rsidRDefault="00414A17" w:rsidP="00D506B9">
      <w:pPr>
        <w:spacing w:after="0" w:line="240" w:lineRule="auto"/>
        <w:rPr>
          <w:rFonts w:ascii="Verdana" w:eastAsia="Times New Roman" w:hAnsi="Verdana" w:cs="Times New Roman"/>
          <w:lang w:eastAsia="en-GB"/>
        </w:rPr>
      </w:pPr>
      <w:r>
        <w:rPr>
          <w:rFonts w:ascii="Verdana" w:eastAsia="Times New Roman" w:hAnsi="Verdana" w:cs="Times New Roman"/>
          <w:noProof/>
          <w:lang w:eastAsia="en-GB"/>
        </w:rPr>
        <mc:AlternateContent>
          <mc:Choice Requires="wps">
            <w:drawing>
              <wp:anchor distT="0" distB="0" distL="114300" distR="114300" simplePos="0" relativeHeight="251813888" behindDoc="0" locked="0" layoutInCell="1" allowOverlap="1" wp14:anchorId="518A3D85" wp14:editId="3F66F2A8">
                <wp:simplePos x="0" y="0"/>
                <wp:positionH relativeFrom="column">
                  <wp:posOffset>1794510</wp:posOffset>
                </wp:positionH>
                <wp:positionV relativeFrom="paragraph">
                  <wp:posOffset>5080</wp:posOffset>
                </wp:positionV>
                <wp:extent cx="158750" cy="0"/>
                <wp:effectExtent l="0" t="0" r="31750" b="19050"/>
                <wp:wrapNone/>
                <wp:docPr id="19" name="Straight Connector 19"/>
                <wp:cNvGraphicFramePr/>
                <a:graphic xmlns:a="http://schemas.openxmlformats.org/drawingml/2006/main">
                  <a:graphicData uri="http://schemas.microsoft.com/office/word/2010/wordprocessingShape">
                    <wps:wsp>
                      <wps:cNvCnPr/>
                      <wps:spPr>
                        <a:xfrm>
                          <a:off x="0" y="0"/>
                          <a:ext cx="158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CC22A" id="Straight Connector 19"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141.3pt,.4pt" to="15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" strokecolor="black [3213]"/>
            </w:pict>
          </mc:Fallback>
        </mc:AlternateContent>
      </w:r>
    </w:p>
    <w:p w14:paraId="2DB7271B" w14:textId="77777777" w:rsidR="00D506B9" w:rsidRPr="00D506B9" w:rsidRDefault="00414A17" w:rsidP="00D506B9">
      <w:pPr>
        <w:tabs>
          <w:tab w:val="left" w:pos="12840"/>
        </w:tabs>
        <w:spacing w:after="0" w:line="240" w:lineRule="auto"/>
        <w:rPr>
          <w:rFonts w:ascii="Verdana" w:eastAsia="Times New Roman" w:hAnsi="Verdana" w:cs="Times New Roman"/>
          <w:lang w:eastAsia="en-GB"/>
        </w:rPr>
      </w:pPr>
      <w:r>
        <w:rPr>
          <w:rFonts w:ascii="Verdana" w:eastAsia="Times New Roman" w:hAnsi="Verdana" w:cs="Times New Roman"/>
          <w:noProof/>
          <w:lang w:eastAsia="en-GB"/>
        </w:rPr>
        <mc:AlternateContent>
          <mc:Choice Requires="wps">
            <w:drawing>
              <wp:anchor distT="0" distB="0" distL="114300" distR="114300" simplePos="0" relativeHeight="251710464" behindDoc="0" locked="0" layoutInCell="1" allowOverlap="1" wp14:anchorId="6B77DA9D" wp14:editId="700AB317">
                <wp:simplePos x="0" y="0"/>
                <wp:positionH relativeFrom="column">
                  <wp:posOffset>2524760</wp:posOffset>
                </wp:positionH>
                <wp:positionV relativeFrom="paragraph">
                  <wp:posOffset>108585</wp:posOffset>
                </wp:positionV>
                <wp:extent cx="6140450" cy="501650"/>
                <wp:effectExtent l="19050" t="19050" r="12700" b="12700"/>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501650"/>
                        </a:xfrm>
                        <a:prstGeom prst="rect">
                          <a:avLst/>
                        </a:prstGeom>
                        <a:noFill/>
                        <a:ln w="44450" cmpd="thinThick">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w:txbxContent>
                          <w:p w14:paraId="7DA26331" w14:textId="77777777" w:rsidR="00740BEA" w:rsidRPr="00414A17" w:rsidRDefault="00740BEA" w:rsidP="003F6FD6">
                            <w:pPr>
                              <w:pStyle w:val="NoSpacing"/>
                              <w:jc w:val="center"/>
                              <w:rPr>
                                <w:rFonts w:cstheme="minorHAnsi"/>
                                <w:b/>
                              </w:rPr>
                            </w:pPr>
                            <w:r>
                              <w:rPr>
                                <w:rFonts w:cstheme="minorHAnsi"/>
                                <w:b/>
                              </w:rPr>
                              <w:t xml:space="preserve">Warrington Women’s Aid </w:t>
                            </w:r>
                            <w:r w:rsidRPr="00414A17">
                              <w:rPr>
                                <w:rFonts w:cstheme="minorHAnsi"/>
                                <w:b/>
                              </w:rPr>
                              <w:t>(Ref</w:t>
                            </w:r>
                            <w:r>
                              <w:rPr>
                                <w:rFonts w:cstheme="minorHAnsi"/>
                                <w:b/>
                              </w:rPr>
                              <w:t xml:space="preserve">uge accommodation and Outreach Support) - </w:t>
                            </w:r>
                            <w:r w:rsidRPr="00414A17">
                              <w:rPr>
                                <w:rFonts w:eastAsiaTheme="minorEastAsia" w:cstheme="minorHAnsi"/>
                                <w:b/>
                                <w:bCs/>
                                <w:color w:val="000000" w:themeColor="text1"/>
                                <w:kern w:val="24"/>
                              </w:rPr>
                              <w:t>01925 417138</w:t>
                            </w:r>
                          </w:p>
                          <w:p w14:paraId="59C45C57" w14:textId="77777777" w:rsidR="00740BEA" w:rsidRPr="00414A17" w:rsidRDefault="00740BEA" w:rsidP="003F6FD6">
                            <w:pPr>
                              <w:pStyle w:val="NoSpacing"/>
                              <w:jc w:val="center"/>
                              <w:rPr>
                                <w:rFonts w:cstheme="minorHAnsi"/>
                                <w:b/>
                                <w:bCs/>
                                <w:i/>
                                <w:iCs/>
                              </w:rPr>
                            </w:pPr>
                            <w:r w:rsidRPr="00414A17">
                              <w:rPr>
                                <w:rFonts w:cstheme="minorHAnsi"/>
                              </w:rPr>
                              <w:t xml:space="preserve">Out of hours </w:t>
                            </w:r>
                            <w:r>
                              <w:rPr>
                                <w:rFonts w:cstheme="minorHAnsi"/>
                              </w:rPr>
                              <w:t>8am- 5.30pm</w:t>
                            </w:r>
                            <w:r w:rsidRPr="00414A17">
                              <w:rPr>
                                <w:rFonts w:cstheme="minorHAnsi"/>
                              </w:rPr>
                              <w:t xml:space="preserve"> </w:t>
                            </w:r>
                            <w:r>
                              <w:rPr>
                                <w:rFonts w:cstheme="minorHAnsi"/>
                              </w:rPr>
                              <w:t xml:space="preserve">- </w:t>
                            </w:r>
                            <w:r w:rsidRPr="00414A17">
                              <w:rPr>
                                <w:rFonts w:eastAsiaTheme="minorEastAsia" w:cstheme="minorHAnsi"/>
                                <w:b/>
                                <w:bCs/>
                                <w:color w:val="000000" w:themeColor="text1"/>
                                <w:kern w:val="24"/>
                              </w:rPr>
                              <w:t>01925 417138</w:t>
                            </w:r>
                          </w:p>
                          <w:p w14:paraId="5D175417" w14:textId="77777777" w:rsidR="00740BEA" w:rsidRDefault="00740BEA" w:rsidP="00D506B9">
                            <w:pPr>
                              <w:jc w:val="cente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876A9" id="Text Box 462" o:spid="_x0000_s1048" type="#_x0000_t202" style="position:absolute;margin-left:198.8pt;margin-top:8.55pt;width:483.5pt;height:3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" filled="f" strokecolor="navy" strokeweight="3.5pt">
                <v:stroke linestyle="thinThick"/>
                <v:textbox inset="1.5mm,,1.5mm">
                  <w:txbxContent>
                    <w:p w:rsidR="00740BEA" w:rsidRPr="00414A17" w:rsidRDefault="00740BEA" w:rsidP="003F6FD6">
                      <w:pPr>
                        <w:pStyle w:val="NoSpacing"/>
                        <w:jc w:val="center"/>
                        <w:rPr>
                          <w:rFonts w:cstheme="minorHAnsi"/>
                          <w:b/>
                        </w:rPr>
                      </w:pPr>
                      <w:r>
                        <w:rPr>
                          <w:rFonts w:cstheme="minorHAnsi"/>
                          <w:b/>
                        </w:rPr>
                        <w:t xml:space="preserve">Warrington Women’s Aid </w:t>
                      </w:r>
                      <w:r w:rsidRPr="00414A17">
                        <w:rPr>
                          <w:rFonts w:cstheme="minorHAnsi"/>
                          <w:b/>
                        </w:rPr>
                        <w:t>(Ref</w:t>
                      </w:r>
                      <w:r>
                        <w:rPr>
                          <w:rFonts w:cstheme="minorHAnsi"/>
                          <w:b/>
                        </w:rPr>
                        <w:t xml:space="preserve">uge accommodation and Outreach Support) - </w:t>
                      </w:r>
                      <w:r w:rsidRPr="00414A17">
                        <w:rPr>
                          <w:rFonts w:eastAsiaTheme="minorEastAsia" w:cstheme="minorHAnsi"/>
                          <w:b/>
                          <w:bCs/>
                          <w:color w:val="000000" w:themeColor="text1"/>
                          <w:kern w:val="24"/>
                        </w:rPr>
                        <w:t>01925 417138</w:t>
                      </w:r>
                    </w:p>
                    <w:p w:rsidR="00740BEA" w:rsidRPr="00414A17" w:rsidRDefault="00740BEA" w:rsidP="003F6FD6">
                      <w:pPr>
                        <w:pStyle w:val="NoSpacing"/>
                        <w:jc w:val="center"/>
                        <w:rPr>
                          <w:rFonts w:cstheme="minorHAnsi"/>
                          <w:b/>
                          <w:bCs/>
                          <w:i/>
                          <w:iCs/>
                        </w:rPr>
                      </w:pPr>
                      <w:r w:rsidRPr="00414A17">
                        <w:rPr>
                          <w:rFonts w:cstheme="minorHAnsi"/>
                        </w:rPr>
                        <w:t xml:space="preserve">Out of hours </w:t>
                      </w:r>
                      <w:r>
                        <w:rPr>
                          <w:rFonts w:cstheme="minorHAnsi"/>
                        </w:rPr>
                        <w:t>8am- 5.30pm</w:t>
                      </w:r>
                      <w:r w:rsidRPr="00414A17">
                        <w:rPr>
                          <w:rFonts w:cstheme="minorHAnsi"/>
                        </w:rPr>
                        <w:t xml:space="preserve"> </w:t>
                      </w:r>
                      <w:r>
                        <w:rPr>
                          <w:rFonts w:cstheme="minorHAnsi"/>
                        </w:rPr>
                        <w:t xml:space="preserve">- </w:t>
                      </w:r>
                      <w:r w:rsidRPr="00414A17">
                        <w:rPr>
                          <w:rFonts w:eastAsiaTheme="minorEastAsia" w:cstheme="minorHAnsi"/>
                          <w:b/>
                          <w:bCs/>
                          <w:color w:val="000000" w:themeColor="text1"/>
                          <w:kern w:val="24"/>
                        </w:rPr>
                        <w:t>01925 417138</w:t>
                      </w:r>
                    </w:p>
                    <w:p w:rsidR="00740BEA" w:rsidRDefault="00740BEA" w:rsidP="00D506B9">
                      <w:pPr>
                        <w:jc w:val="center"/>
                      </w:pPr>
                    </w:p>
                  </w:txbxContent>
                </v:textbox>
              </v:shape>
            </w:pict>
          </mc:Fallback>
        </mc:AlternateContent>
      </w:r>
      <w:r w:rsidR="00D506B9" w:rsidRPr="00D506B9">
        <w:rPr>
          <w:rFonts w:ascii="Verdana" w:eastAsia="Times New Roman" w:hAnsi="Verdana" w:cs="Times New Roman"/>
          <w:lang w:eastAsia="en-GB"/>
        </w:rPr>
        <w:tab/>
      </w:r>
    </w:p>
    <w:p w14:paraId="6664099A" w14:textId="77777777" w:rsidR="00D506B9" w:rsidRPr="00D506B9" w:rsidRDefault="00414A17" w:rsidP="00D506B9">
      <w:pPr>
        <w:spacing w:after="0" w:line="240" w:lineRule="auto"/>
        <w:rPr>
          <w:rFonts w:ascii="Verdana" w:eastAsia="Times New Roman" w:hAnsi="Verdana" w:cs="Times New Roman"/>
          <w:lang w:eastAsia="en-GB"/>
        </w:rPr>
      </w:pPr>
      <w:r w:rsidRPr="00A2161D">
        <w:rPr>
          <w:rFonts w:ascii="Arial" w:eastAsia="Times New Roman" w:hAnsi="Arial" w:cs="Arial"/>
          <w:noProof/>
          <w:lang w:eastAsia="en-GB"/>
        </w:rPr>
        <mc:AlternateContent>
          <mc:Choice Requires="wps">
            <w:drawing>
              <wp:anchor distT="0" distB="0" distL="114300" distR="114300" simplePos="0" relativeHeight="251812864" behindDoc="0" locked="0" layoutInCell="1" allowOverlap="1" wp14:anchorId="65857582" wp14:editId="4BF9FBAE">
                <wp:simplePos x="0" y="0"/>
                <wp:positionH relativeFrom="column">
                  <wp:posOffset>1951990</wp:posOffset>
                </wp:positionH>
                <wp:positionV relativeFrom="paragraph">
                  <wp:posOffset>104140</wp:posOffset>
                </wp:positionV>
                <wp:extent cx="471170" cy="6350"/>
                <wp:effectExtent l="0" t="57150" r="43180" b="889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5377E" id="Straight Connector 18"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pt,8.2pt" to="190.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">
                <v:stroke endarrow="block"/>
              </v:line>
            </w:pict>
          </mc:Fallback>
        </mc:AlternateContent>
      </w:r>
    </w:p>
    <w:p w14:paraId="26D14E23" w14:textId="77777777" w:rsidR="00D506B9" w:rsidRPr="00D506B9" w:rsidRDefault="00D506B9" w:rsidP="00D506B9">
      <w:pPr>
        <w:spacing w:after="0" w:line="240" w:lineRule="auto"/>
        <w:rPr>
          <w:rFonts w:ascii="Verdana" w:eastAsia="Times New Roman" w:hAnsi="Verdana" w:cs="Times New Roman"/>
          <w:lang w:eastAsia="en-GB"/>
        </w:rPr>
      </w:pPr>
    </w:p>
    <w:p w14:paraId="46AF4B7D" w14:textId="77777777" w:rsidR="00D506B9" w:rsidRPr="00D506B9" w:rsidRDefault="00D506B9" w:rsidP="00D506B9">
      <w:pPr>
        <w:spacing w:after="0" w:line="240" w:lineRule="auto"/>
        <w:rPr>
          <w:rFonts w:ascii="Verdana" w:eastAsia="Times New Roman" w:hAnsi="Verdana" w:cs="Times New Roman"/>
          <w:lang w:eastAsia="en-GB"/>
        </w:rPr>
      </w:pPr>
    </w:p>
    <w:p w14:paraId="4DEFCBC8" w14:textId="77777777" w:rsidR="00D506B9" w:rsidRPr="00D506B9" w:rsidRDefault="003F6FD6" w:rsidP="00D506B9">
      <w:pPr>
        <w:spacing w:after="0" w:line="240" w:lineRule="auto"/>
        <w:rPr>
          <w:rFonts w:ascii="Verdana" w:eastAsia="Times New Roman" w:hAnsi="Verdana" w:cs="Times New Roman"/>
          <w:lang w:eastAsia="en-GB"/>
        </w:rPr>
      </w:pPr>
      <w:r>
        <w:rPr>
          <w:rFonts w:ascii="Verdana" w:eastAsia="Times New Roman" w:hAnsi="Verdana" w:cs="Times New Roman"/>
          <w:noProof/>
          <w:lang w:eastAsia="en-GB"/>
        </w:rPr>
        <mc:AlternateContent>
          <mc:Choice Requires="wps">
            <w:drawing>
              <wp:anchor distT="0" distB="0" distL="114300" distR="114300" simplePos="0" relativeHeight="251716608" behindDoc="0" locked="0" layoutInCell="1" allowOverlap="1" wp14:anchorId="50391AED" wp14:editId="39CAD256">
                <wp:simplePos x="0" y="0"/>
                <wp:positionH relativeFrom="column">
                  <wp:posOffset>3553460</wp:posOffset>
                </wp:positionH>
                <wp:positionV relativeFrom="paragraph">
                  <wp:posOffset>127635</wp:posOffset>
                </wp:positionV>
                <wp:extent cx="2403475" cy="622300"/>
                <wp:effectExtent l="19050" t="19050" r="15875" b="25400"/>
                <wp:wrapNone/>
                <wp:docPr id="46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622300"/>
                        </a:xfrm>
                        <a:prstGeom prst="rect">
                          <a:avLst/>
                        </a:prstGeom>
                        <a:noFill/>
                        <a:ln w="44450" cmpd="thinThick">
                          <a:solidFill>
                            <a:srgbClr val="0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57E4BC9A" w14:textId="77777777" w:rsidR="00740BEA" w:rsidRPr="00414A17" w:rsidRDefault="00740BEA" w:rsidP="003F6FD6">
                            <w:pPr>
                              <w:pStyle w:val="NoSpacing"/>
                              <w:jc w:val="center"/>
                              <w:rPr>
                                <w:rFonts w:cstheme="minorHAnsi"/>
                                <w:b/>
                                <w:lang w:val="en-US"/>
                              </w:rPr>
                            </w:pPr>
                            <w:r w:rsidRPr="00414A17">
                              <w:rPr>
                                <w:rFonts w:cstheme="minorHAnsi"/>
                                <w:b/>
                                <w:lang w:val="en-US"/>
                              </w:rPr>
                              <w:t xml:space="preserve">MASH </w:t>
                            </w:r>
                          </w:p>
                          <w:p w14:paraId="7D244565" w14:textId="77777777" w:rsidR="00740BEA" w:rsidRPr="00414A17" w:rsidRDefault="00740BEA" w:rsidP="003F6FD6">
                            <w:pPr>
                              <w:pStyle w:val="NoSpacing"/>
                              <w:jc w:val="center"/>
                              <w:rPr>
                                <w:rFonts w:cstheme="minorHAnsi"/>
                                <w:lang w:val="en-US"/>
                              </w:rPr>
                            </w:pPr>
                            <w:r>
                              <w:rPr>
                                <w:rFonts w:cstheme="minorHAnsi"/>
                                <w:lang w:val="en-US"/>
                              </w:rPr>
                              <w:t xml:space="preserve">Mon - Fri 9am - 4.45pm - </w:t>
                            </w:r>
                            <w:r>
                              <w:rPr>
                                <w:rStyle w:val="Strong"/>
                                <w:rFonts w:cstheme="minorHAnsi"/>
                                <w:color w:val="333333"/>
                                <w:lang w:val="en"/>
                              </w:rPr>
                              <w:t>0</w:t>
                            </w:r>
                            <w:r w:rsidRPr="00414A17">
                              <w:rPr>
                                <w:rStyle w:val="Strong"/>
                                <w:rFonts w:cstheme="minorHAnsi"/>
                                <w:color w:val="333333"/>
                                <w:lang w:val="en"/>
                              </w:rPr>
                              <w:t>1925 443322</w:t>
                            </w:r>
                          </w:p>
                          <w:p w14:paraId="738731A5" w14:textId="77777777" w:rsidR="00740BEA" w:rsidRPr="00414A17" w:rsidRDefault="00740BEA" w:rsidP="003F6FD6">
                            <w:pPr>
                              <w:spacing w:line="240" w:lineRule="auto"/>
                              <w:jc w:val="center"/>
                              <w:rPr>
                                <w:rFonts w:cstheme="minorHAnsi"/>
                                <w:b/>
                              </w:rPr>
                            </w:pPr>
                            <w:r w:rsidRPr="00414A17">
                              <w:rPr>
                                <w:rFonts w:cstheme="minorHAnsi"/>
                                <w:lang w:val="en-US"/>
                              </w:rPr>
                              <w:t xml:space="preserve">Out of hours </w:t>
                            </w:r>
                            <w:r>
                              <w:rPr>
                                <w:rFonts w:cstheme="minorHAnsi"/>
                                <w:lang w:val="en-US"/>
                              </w:rPr>
                              <w:t xml:space="preserve">- </w:t>
                            </w:r>
                            <w:r w:rsidRPr="00414A17">
                              <w:rPr>
                                <w:rStyle w:val="Strong"/>
                                <w:rFonts w:cstheme="minorHAnsi"/>
                                <w:color w:val="333333"/>
                                <w:lang w:val="en"/>
                              </w:rPr>
                              <w:t>01925 444400</w:t>
                            </w:r>
                          </w:p>
                        </w:txbxContent>
                      </wps:txbx>
                      <wps:bodyPr rot="0" vert="horz" wrap="square" lIns="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92E81" id="Text Box 460" o:spid="_x0000_s1049" type="#_x0000_t202" style="position:absolute;margin-left:279.8pt;margin-top:10.05pt;width:189.25pt;height:4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" filled="f" strokecolor="teal" strokeweight="3.5pt">
                <v:stroke linestyle="thinThick"/>
                <v:textbox inset="0,0,.5mm,0">
                  <w:txbxContent>
                    <w:p w:rsidR="00740BEA" w:rsidRPr="00414A17" w:rsidRDefault="00740BEA" w:rsidP="003F6FD6">
                      <w:pPr>
                        <w:pStyle w:val="NoSpacing"/>
                        <w:jc w:val="center"/>
                        <w:rPr>
                          <w:rFonts w:cstheme="minorHAnsi"/>
                          <w:b/>
                          <w:lang w:val="en-US"/>
                        </w:rPr>
                      </w:pPr>
                      <w:r w:rsidRPr="00414A17">
                        <w:rPr>
                          <w:rFonts w:cstheme="minorHAnsi"/>
                          <w:b/>
                          <w:lang w:val="en-US"/>
                        </w:rPr>
                        <w:t xml:space="preserve">MASH </w:t>
                      </w:r>
                    </w:p>
                    <w:p w:rsidR="00740BEA" w:rsidRPr="00414A17" w:rsidRDefault="00740BEA" w:rsidP="003F6FD6">
                      <w:pPr>
                        <w:pStyle w:val="NoSpacing"/>
                        <w:jc w:val="center"/>
                        <w:rPr>
                          <w:rFonts w:cstheme="minorHAnsi"/>
                          <w:lang w:val="en-US"/>
                        </w:rPr>
                      </w:pPr>
                      <w:r>
                        <w:rPr>
                          <w:rFonts w:cstheme="minorHAnsi"/>
                          <w:lang w:val="en-US"/>
                        </w:rPr>
                        <w:t xml:space="preserve">Mon - Fri 9am - 4.45pm - </w:t>
                      </w:r>
                      <w:r>
                        <w:rPr>
                          <w:rStyle w:val="Strong"/>
                          <w:rFonts w:cstheme="minorHAnsi"/>
                          <w:color w:val="333333"/>
                          <w:lang w:val="en"/>
                        </w:rPr>
                        <w:t>0</w:t>
                      </w:r>
                      <w:r w:rsidRPr="00414A17">
                        <w:rPr>
                          <w:rStyle w:val="Strong"/>
                          <w:rFonts w:cstheme="minorHAnsi"/>
                          <w:color w:val="333333"/>
                          <w:lang w:val="en"/>
                        </w:rPr>
                        <w:t>1925 443322</w:t>
                      </w:r>
                    </w:p>
                    <w:p w:rsidR="00740BEA" w:rsidRPr="00414A17" w:rsidRDefault="00740BEA" w:rsidP="003F6FD6">
                      <w:pPr>
                        <w:spacing w:line="240" w:lineRule="auto"/>
                        <w:jc w:val="center"/>
                        <w:rPr>
                          <w:rFonts w:cstheme="minorHAnsi"/>
                          <w:b/>
                        </w:rPr>
                      </w:pPr>
                      <w:r w:rsidRPr="00414A17">
                        <w:rPr>
                          <w:rFonts w:cstheme="minorHAnsi"/>
                          <w:lang w:val="en-US"/>
                        </w:rPr>
                        <w:t xml:space="preserve">Out of hours </w:t>
                      </w:r>
                      <w:r>
                        <w:rPr>
                          <w:rFonts w:cstheme="minorHAnsi"/>
                          <w:lang w:val="en-US"/>
                        </w:rPr>
                        <w:t xml:space="preserve">- </w:t>
                      </w:r>
                      <w:r w:rsidRPr="00414A17">
                        <w:rPr>
                          <w:rStyle w:val="Strong"/>
                          <w:rFonts w:cstheme="minorHAnsi"/>
                          <w:color w:val="333333"/>
                          <w:lang w:val="en"/>
                        </w:rPr>
                        <w:t>01925 444400</w:t>
                      </w:r>
                    </w:p>
                  </w:txbxContent>
                </v:textbox>
              </v:shape>
            </w:pict>
          </mc:Fallback>
        </mc:AlternateContent>
      </w:r>
      <w:r w:rsidR="00EC3A34">
        <w:rPr>
          <w:rFonts w:ascii="Verdana" w:eastAsia="Times New Roman" w:hAnsi="Verdana" w:cs="Times New Roman"/>
          <w:noProof/>
          <w:lang w:eastAsia="en-GB"/>
        </w:rPr>
        <mc:AlternateContent>
          <mc:Choice Requires="wps">
            <w:drawing>
              <wp:anchor distT="0" distB="0" distL="114300" distR="114300" simplePos="0" relativeHeight="251831296" behindDoc="0" locked="0" layoutInCell="1" allowOverlap="1" wp14:anchorId="34F3F7B9" wp14:editId="0E733CD1">
                <wp:simplePos x="0" y="0"/>
                <wp:positionH relativeFrom="margin">
                  <wp:posOffset>6518910</wp:posOffset>
                </wp:positionH>
                <wp:positionV relativeFrom="paragraph">
                  <wp:posOffset>102235</wp:posOffset>
                </wp:positionV>
                <wp:extent cx="3473450" cy="596900"/>
                <wp:effectExtent l="19050" t="19050" r="12700"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596900"/>
                        </a:xfrm>
                        <a:prstGeom prst="rect">
                          <a:avLst/>
                        </a:prstGeom>
                        <a:noFill/>
                        <a:ln w="44450" cmpd="thinThick">
                          <a:solidFill>
                            <a:srgbClr val="0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9D3E7" w14:textId="77777777" w:rsidR="00740BEA" w:rsidRPr="00414A17" w:rsidRDefault="00740BEA" w:rsidP="00EC3A34">
                            <w:pPr>
                              <w:pStyle w:val="NoSpacing"/>
                              <w:jc w:val="center"/>
                              <w:rPr>
                                <w:rFonts w:cstheme="minorHAnsi"/>
                                <w:b/>
                                <w:lang w:val="en-US"/>
                              </w:rPr>
                            </w:pPr>
                            <w:r>
                              <w:rPr>
                                <w:rFonts w:cstheme="minorHAnsi"/>
                                <w:b/>
                                <w:lang w:val="en-US"/>
                              </w:rPr>
                              <w:t>Early Help</w:t>
                            </w:r>
                          </w:p>
                          <w:p w14:paraId="45730AC0" w14:textId="77777777" w:rsidR="00740BEA" w:rsidRPr="00414A17" w:rsidRDefault="00740BEA" w:rsidP="00EC3A34">
                            <w:pPr>
                              <w:pStyle w:val="NoSpacing"/>
                              <w:jc w:val="center"/>
                              <w:rPr>
                                <w:rFonts w:cstheme="minorHAnsi"/>
                                <w:lang w:val="en-US"/>
                              </w:rPr>
                            </w:pPr>
                            <w:r>
                              <w:rPr>
                                <w:rFonts w:cstheme="minorHAnsi"/>
                                <w:lang w:val="en-US"/>
                              </w:rPr>
                              <w:t xml:space="preserve">Mon - Fri 9am - 5pm - </w:t>
                            </w:r>
                            <w:r>
                              <w:rPr>
                                <w:rStyle w:val="Strong"/>
                                <w:rFonts w:cstheme="minorHAnsi"/>
                                <w:color w:val="333333"/>
                                <w:lang w:val="en"/>
                              </w:rPr>
                              <w:t>xxxxxxxx</w:t>
                            </w:r>
                          </w:p>
                          <w:p w14:paraId="69704CAD" w14:textId="77777777" w:rsidR="00740BEA" w:rsidRPr="00414A17" w:rsidRDefault="00740BEA" w:rsidP="00EC3A34">
                            <w:pPr>
                              <w:jc w:val="center"/>
                              <w:rPr>
                                <w:rFonts w:cstheme="minorHAnsi"/>
                                <w:b/>
                              </w:rPr>
                            </w:pPr>
                            <w:r>
                              <w:rPr>
                                <w:rFonts w:cstheme="minorHAnsi"/>
                                <w:lang w:val="en-US"/>
                              </w:rPr>
                              <w:t>Advisors to support parents/carers/professionals</w:t>
                            </w:r>
                          </w:p>
                        </w:txbxContent>
                      </wps:txbx>
                      <wps:bodyPr rot="0" vert="horz" wrap="square" lIns="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49FFD" id="Text Box 28" o:spid="_x0000_s1050" type="#_x0000_t202" style="position:absolute;margin-left:513.3pt;margin-top:8.05pt;width:273.5pt;height:47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" filled="f" strokecolor="teal" strokeweight="3.5pt">
                <v:stroke linestyle="thinThick"/>
                <v:textbox inset="0,0,.5mm,0">
                  <w:txbxContent>
                    <w:p w:rsidR="00740BEA" w:rsidRPr="00414A17" w:rsidRDefault="00740BEA" w:rsidP="00EC3A34">
                      <w:pPr>
                        <w:pStyle w:val="NoSpacing"/>
                        <w:jc w:val="center"/>
                        <w:rPr>
                          <w:rFonts w:cstheme="minorHAnsi"/>
                          <w:b/>
                          <w:lang w:val="en-US"/>
                        </w:rPr>
                      </w:pPr>
                      <w:r>
                        <w:rPr>
                          <w:rFonts w:cstheme="minorHAnsi"/>
                          <w:b/>
                          <w:lang w:val="en-US"/>
                        </w:rPr>
                        <w:t>Early Help</w:t>
                      </w:r>
                    </w:p>
                    <w:p w:rsidR="00740BEA" w:rsidRPr="00414A17" w:rsidRDefault="00740BEA" w:rsidP="00EC3A34">
                      <w:pPr>
                        <w:pStyle w:val="NoSpacing"/>
                        <w:jc w:val="center"/>
                        <w:rPr>
                          <w:rFonts w:cstheme="minorHAnsi"/>
                          <w:lang w:val="en-US"/>
                        </w:rPr>
                      </w:pPr>
                      <w:r>
                        <w:rPr>
                          <w:rFonts w:cstheme="minorHAnsi"/>
                          <w:lang w:val="en-US"/>
                        </w:rPr>
                        <w:t xml:space="preserve">Mon - Fri 9am - 5pm - </w:t>
                      </w:r>
                      <w:r>
                        <w:rPr>
                          <w:rStyle w:val="Strong"/>
                          <w:rFonts w:cstheme="minorHAnsi"/>
                          <w:color w:val="333333"/>
                          <w:lang w:val="en"/>
                        </w:rPr>
                        <w:t>xxxxxxxx</w:t>
                      </w:r>
                    </w:p>
                    <w:p w:rsidR="00740BEA" w:rsidRPr="00414A17" w:rsidRDefault="00740BEA" w:rsidP="00EC3A34">
                      <w:pPr>
                        <w:jc w:val="center"/>
                        <w:rPr>
                          <w:rFonts w:cstheme="minorHAnsi"/>
                          <w:b/>
                        </w:rPr>
                      </w:pPr>
                      <w:r>
                        <w:rPr>
                          <w:rFonts w:cstheme="minorHAnsi"/>
                          <w:lang w:val="en-US"/>
                        </w:rPr>
                        <w:t>Advisors to support parents/carers/professionals</w:t>
                      </w:r>
                    </w:p>
                  </w:txbxContent>
                </v:textbox>
                <w10:wrap anchorx="margin"/>
              </v:shape>
            </w:pict>
          </mc:Fallback>
        </mc:AlternateContent>
      </w:r>
      <w:r w:rsidR="00EC3A34">
        <w:rPr>
          <w:rFonts w:ascii="Verdana" w:eastAsia="Times New Roman" w:hAnsi="Verdana" w:cs="Times New Roman"/>
          <w:noProof/>
          <w:lang w:eastAsia="en-GB"/>
        </w:rPr>
        <mc:AlternateContent>
          <mc:Choice Requires="wps">
            <w:drawing>
              <wp:anchor distT="0" distB="0" distL="114300" distR="114300" simplePos="0" relativeHeight="251715584" behindDoc="0" locked="0" layoutInCell="1" allowOverlap="1" wp14:anchorId="75F0D1C6" wp14:editId="32AC8D72">
                <wp:simplePos x="0" y="0"/>
                <wp:positionH relativeFrom="margin">
                  <wp:align>left</wp:align>
                </wp:positionH>
                <wp:positionV relativeFrom="paragraph">
                  <wp:posOffset>110490</wp:posOffset>
                </wp:positionV>
                <wp:extent cx="2990850" cy="704850"/>
                <wp:effectExtent l="19050" t="19050" r="19050" b="19050"/>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704850"/>
                        </a:xfrm>
                        <a:prstGeom prst="rect">
                          <a:avLst/>
                        </a:prstGeom>
                        <a:solidFill>
                          <a:srgbClr val="DDFFFF"/>
                        </a:solidFill>
                        <a:ln w="44450" cmpd="thinThick">
                          <a:solidFill>
                            <a:srgbClr val="008080"/>
                          </a:solidFill>
                          <a:miter lim="800000"/>
                          <a:headEnd/>
                          <a:tailEnd/>
                        </a:ln>
                      </wps:spPr>
                      <wps:txbx>
                        <w:txbxContent>
                          <w:p w14:paraId="22C2BF41" w14:textId="77777777" w:rsidR="00740BEA" w:rsidRPr="00414A17" w:rsidRDefault="00740BEA" w:rsidP="00414A17">
                            <w:pPr>
                              <w:pStyle w:val="NoSpacing"/>
                              <w:jc w:val="center"/>
                              <w:rPr>
                                <w:rFonts w:cstheme="minorHAnsi"/>
                                <w:lang w:val="en-US"/>
                              </w:rPr>
                            </w:pPr>
                            <w:r w:rsidRPr="00414A17">
                              <w:rPr>
                                <w:rFonts w:cstheme="minorHAnsi"/>
                                <w:lang w:val="en-US"/>
                              </w:rPr>
                              <w:t xml:space="preserve">If you are concerned about a </w:t>
                            </w:r>
                            <w:r w:rsidRPr="00414A17">
                              <w:rPr>
                                <w:rFonts w:cstheme="minorHAnsi"/>
                                <w:b/>
                                <w:color w:val="FF0000"/>
                                <w:u w:val="single"/>
                                <w:lang w:val="en-US"/>
                              </w:rPr>
                              <w:t>child</w:t>
                            </w:r>
                            <w:r w:rsidRPr="00414A17">
                              <w:rPr>
                                <w:rFonts w:cstheme="minorHAnsi"/>
                                <w:lang w:val="en-US"/>
                              </w:rPr>
                              <w:t xml:space="preserve"> impacted from direct or indirect domestic abuse contact:</w:t>
                            </w:r>
                          </w:p>
                          <w:p w14:paraId="242FD990" w14:textId="77777777" w:rsidR="00740BEA" w:rsidRPr="00414A17" w:rsidRDefault="00740BEA" w:rsidP="00414A17">
                            <w:pPr>
                              <w:pStyle w:val="NoSpacing"/>
                              <w:jc w:val="center"/>
                              <w:rPr>
                                <w:rFonts w:cstheme="minorHAnsi"/>
                                <w:b/>
                                <w:color w:val="FF0000"/>
                              </w:rPr>
                            </w:pPr>
                            <w:r w:rsidRPr="00414A17">
                              <w:rPr>
                                <w:rFonts w:cstheme="minorHAnsi"/>
                                <w:b/>
                                <w:color w:val="FF0000"/>
                              </w:rPr>
                              <w:t>Remember, if in doubt – Report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9F47E" id="Text Box 457" o:spid="_x0000_s1051" type="#_x0000_t202" style="position:absolute;margin-left:0;margin-top:8.7pt;width:235.5pt;height:55.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" fillcolor="#dff" strokecolor="teal" strokeweight="3.5pt">
                <v:stroke linestyle="thinThick"/>
                <v:textbox>
                  <w:txbxContent>
                    <w:p w:rsidR="00740BEA" w:rsidRPr="00414A17" w:rsidRDefault="00740BEA" w:rsidP="00414A17">
                      <w:pPr>
                        <w:pStyle w:val="NoSpacing"/>
                        <w:jc w:val="center"/>
                        <w:rPr>
                          <w:rFonts w:cstheme="minorHAnsi"/>
                          <w:lang w:val="en-US"/>
                        </w:rPr>
                      </w:pPr>
                      <w:r w:rsidRPr="00414A17">
                        <w:rPr>
                          <w:rFonts w:cstheme="minorHAnsi"/>
                          <w:lang w:val="en-US"/>
                        </w:rPr>
                        <w:t xml:space="preserve">If you are concerned about a </w:t>
                      </w:r>
                      <w:r w:rsidRPr="00414A17">
                        <w:rPr>
                          <w:rFonts w:cstheme="minorHAnsi"/>
                          <w:b/>
                          <w:color w:val="FF0000"/>
                          <w:u w:val="single"/>
                          <w:lang w:val="en-US"/>
                        </w:rPr>
                        <w:t>child</w:t>
                      </w:r>
                      <w:r w:rsidRPr="00414A17">
                        <w:rPr>
                          <w:rFonts w:cstheme="minorHAnsi"/>
                          <w:lang w:val="en-US"/>
                        </w:rPr>
                        <w:t xml:space="preserve"> impacted from direct or indirect domestic abuse contact:</w:t>
                      </w:r>
                    </w:p>
                    <w:p w:rsidR="00740BEA" w:rsidRPr="00414A17" w:rsidRDefault="00740BEA" w:rsidP="00414A17">
                      <w:pPr>
                        <w:pStyle w:val="NoSpacing"/>
                        <w:jc w:val="center"/>
                        <w:rPr>
                          <w:rFonts w:cstheme="minorHAnsi"/>
                          <w:b/>
                          <w:color w:val="FF0000"/>
                        </w:rPr>
                      </w:pPr>
                      <w:r w:rsidRPr="00414A17">
                        <w:rPr>
                          <w:rFonts w:cstheme="minorHAnsi"/>
                          <w:b/>
                          <w:color w:val="FF0000"/>
                        </w:rPr>
                        <w:t>Remember, if in doubt – Report it</w:t>
                      </w:r>
                    </w:p>
                  </w:txbxContent>
                </v:textbox>
                <w10:wrap anchorx="margin"/>
              </v:shape>
            </w:pict>
          </mc:Fallback>
        </mc:AlternateContent>
      </w:r>
    </w:p>
    <w:p w14:paraId="03699B8A" w14:textId="77777777" w:rsidR="00D506B9" w:rsidRPr="00D506B9" w:rsidRDefault="00D506B9" w:rsidP="00D506B9">
      <w:pPr>
        <w:spacing w:after="0" w:line="240" w:lineRule="auto"/>
        <w:rPr>
          <w:rFonts w:ascii="Verdana" w:eastAsia="Times New Roman" w:hAnsi="Verdana" w:cs="Times New Roman"/>
          <w:lang w:eastAsia="en-GB"/>
        </w:rPr>
      </w:pPr>
    </w:p>
    <w:p w14:paraId="0580B57C" w14:textId="77777777" w:rsidR="00D506B9" w:rsidRPr="00D506B9" w:rsidRDefault="00EC3A34" w:rsidP="00D506B9">
      <w:pPr>
        <w:spacing w:after="0" w:line="240" w:lineRule="auto"/>
        <w:rPr>
          <w:rFonts w:ascii="Verdana" w:eastAsia="Times New Roman" w:hAnsi="Verdana" w:cs="Times New Roman"/>
          <w:lang w:eastAsia="en-GB"/>
        </w:rPr>
      </w:pPr>
      <w:r w:rsidRPr="00A2161D">
        <w:rPr>
          <w:rFonts w:ascii="Arial" w:eastAsia="Times New Roman" w:hAnsi="Arial" w:cs="Arial"/>
          <w:noProof/>
          <w:lang w:eastAsia="en-GB"/>
        </w:rPr>
        <mc:AlternateContent>
          <mc:Choice Requires="wps">
            <w:drawing>
              <wp:anchor distT="0" distB="0" distL="114300" distR="114300" simplePos="0" relativeHeight="251819008" behindDoc="0" locked="0" layoutInCell="1" allowOverlap="1" wp14:anchorId="20BB1347" wp14:editId="43DF3B7F">
                <wp:simplePos x="0" y="0"/>
                <wp:positionH relativeFrom="column">
                  <wp:posOffset>6051550</wp:posOffset>
                </wp:positionH>
                <wp:positionV relativeFrom="paragraph">
                  <wp:posOffset>80645</wp:posOffset>
                </wp:positionV>
                <wp:extent cx="412750" cy="0"/>
                <wp:effectExtent l="0" t="76200" r="25400" b="952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56AA3" id="Straight Connector 22" o:spid="_x0000_s1026" style="position:absolute;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6.35pt" to="50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">
                <v:stroke endarrow="block"/>
              </v:line>
            </w:pict>
          </mc:Fallback>
        </mc:AlternateContent>
      </w:r>
      <w:r w:rsidRPr="00A2161D">
        <w:rPr>
          <w:rFonts w:ascii="Arial" w:eastAsia="Times New Roman" w:hAnsi="Arial" w:cs="Arial"/>
          <w:noProof/>
          <w:lang w:eastAsia="en-GB"/>
        </w:rPr>
        <mc:AlternateContent>
          <mc:Choice Requires="wps">
            <w:drawing>
              <wp:anchor distT="0" distB="0" distL="114300" distR="114300" simplePos="0" relativeHeight="251816960" behindDoc="0" locked="0" layoutInCell="1" allowOverlap="1" wp14:anchorId="65FA5385" wp14:editId="4F631418">
                <wp:simplePos x="0" y="0"/>
                <wp:positionH relativeFrom="column">
                  <wp:posOffset>3070860</wp:posOffset>
                </wp:positionH>
                <wp:positionV relativeFrom="paragraph">
                  <wp:posOffset>80645</wp:posOffset>
                </wp:positionV>
                <wp:extent cx="412750" cy="0"/>
                <wp:effectExtent l="0" t="76200" r="25400" b="952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36C5C" id="Straight Connector 21" o:spid="_x0000_s1026" style="position:absolute;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6.35pt" to="274.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">
                <v:stroke endarrow="block"/>
              </v:line>
            </w:pict>
          </mc:Fallback>
        </mc:AlternateContent>
      </w:r>
    </w:p>
    <w:p w14:paraId="35BEF9F0" w14:textId="77777777" w:rsidR="00D506B9" w:rsidRPr="00D506B9" w:rsidRDefault="00D506B9" w:rsidP="00D506B9">
      <w:pPr>
        <w:tabs>
          <w:tab w:val="left" w:pos="8865"/>
          <w:tab w:val="left" w:pos="12135"/>
        </w:tabs>
        <w:spacing w:after="0" w:line="240" w:lineRule="auto"/>
        <w:rPr>
          <w:rFonts w:ascii="Verdana" w:eastAsia="Times New Roman" w:hAnsi="Verdana" w:cs="Times New Roman"/>
          <w:lang w:eastAsia="en-GB"/>
        </w:rPr>
      </w:pPr>
      <w:r w:rsidRPr="00D506B9">
        <w:rPr>
          <w:rFonts w:ascii="Verdana" w:eastAsia="Times New Roman" w:hAnsi="Verdana" w:cs="Times New Roman"/>
          <w:lang w:eastAsia="en-GB"/>
        </w:rPr>
        <w:tab/>
      </w:r>
      <w:r w:rsidRPr="00D506B9">
        <w:rPr>
          <w:rFonts w:ascii="Verdana" w:eastAsia="Times New Roman" w:hAnsi="Verdana" w:cs="Times New Roman"/>
          <w:lang w:eastAsia="en-GB"/>
        </w:rPr>
        <w:tab/>
      </w:r>
    </w:p>
    <w:p w14:paraId="7A874640" w14:textId="77777777" w:rsidR="00D506B9" w:rsidRPr="00D506B9" w:rsidRDefault="00D506B9" w:rsidP="00D506B9">
      <w:pPr>
        <w:tabs>
          <w:tab w:val="left" w:pos="11940"/>
          <w:tab w:val="left" w:pos="13155"/>
        </w:tabs>
        <w:spacing w:after="0" w:line="240" w:lineRule="auto"/>
        <w:rPr>
          <w:rFonts w:ascii="Verdana" w:eastAsia="Times New Roman" w:hAnsi="Verdana" w:cs="Times New Roman"/>
          <w:lang w:eastAsia="en-GB"/>
        </w:rPr>
      </w:pPr>
      <w:r w:rsidRPr="00D506B9">
        <w:rPr>
          <w:rFonts w:ascii="Verdana" w:eastAsia="Times New Roman" w:hAnsi="Verdana" w:cs="Times New Roman"/>
          <w:lang w:eastAsia="en-GB"/>
        </w:rPr>
        <w:tab/>
      </w:r>
      <w:r w:rsidRPr="00D506B9">
        <w:rPr>
          <w:rFonts w:ascii="Verdana" w:eastAsia="Times New Roman" w:hAnsi="Verdana" w:cs="Times New Roman"/>
          <w:lang w:eastAsia="en-GB"/>
        </w:rPr>
        <w:tab/>
      </w:r>
    </w:p>
    <w:p w14:paraId="329EEBD4" w14:textId="77777777" w:rsidR="00D506B9" w:rsidRPr="00D506B9" w:rsidRDefault="00EC3A34" w:rsidP="00D506B9">
      <w:pPr>
        <w:spacing w:after="0" w:line="240" w:lineRule="auto"/>
        <w:rPr>
          <w:rFonts w:ascii="Verdana" w:eastAsia="Times New Roman" w:hAnsi="Verdana" w:cs="Times New Roman"/>
          <w:lang w:eastAsia="en-GB"/>
        </w:rPr>
      </w:pPr>
      <w:r>
        <w:rPr>
          <w:rFonts w:ascii="Verdana" w:eastAsia="Times New Roman" w:hAnsi="Verdana" w:cs="Times New Roman"/>
          <w:noProof/>
          <w:lang w:eastAsia="en-GB"/>
        </w:rPr>
        <mc:AlternateContent>
          <mc:Choice Requires="wps">
            <w:drawing>
              <wp:anchor distT="0" distB="0" distL="114300" distR="114300" simplePos="0" relativeHeight="251713536" behindDoc="0" locked="0" layoutInCell="1" allowOverlap="1" wp14:anchorId="2706C373" wp14:editId="4984C760">
                <wp:simplePos x="0" y="0"/>
                <wp:positionH relativeFrom="margin">
                  <wp:posOffset>6518910</wp:posOffset>
                </wp:positionH>
                <wp:positionV relativeFrom="paragraph">
                  <wp:posOffset>130175</wp:posOffset>
                </wp:positionV>
                <wp:extent cx="3492500" cy="736600"/>
                <wp:effectExtent l="19050" t="19050" r="31750" b="44450"/>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736600"/>
                        </a:xfrm>
                        <a:prstGeom prst="rect">
                          <a:avLst/>
                        </a:prstGeom>
                        <a:solidFill>
                          <a:srgbClr val="FFFFFF"/>
                        </a:solidFill>
                        <a:ln w="63500" cmpd="thickThin" algn="ctr">
                          <a:solidFill>
                            <a:srgbClr val="FF99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343FF4" w14:textId="77777777" w:rsidR="00740BEA" w:rsidRPr="00D7128F" w:rsidRDefault="00740BEA" w:rsidP="00D506B9">
                            <w:pPr>
                              <w:shd w:val="clear" w:color="auto" w:fill="DAEEF3"/>
                              <w:spacing w:after="60"/>
                              <w:jc w:val="center"/>
                              <w:rPr>
                                <w:rFonts w:cs="Arial"/>
                                <w:b/>
                                <w:sz w:val="4"/>
                                <w:szCs w:val="4"/>
                              </w:rPr>
                            </w:pPr>
                          </w:p>
                          <w:p w14:paraId="3C8636DA" w14:textId="77777777" w:rsidR="00740BEA" w:rsidRPr="00414A17" w:rsidRDefault="00740BEA" w:rsidP="00CA26C3">
                            <w:pPr>
                              <w:pStyle w:val="NoSpacing"/>
                              <w:jc w:val="center"/>
                              <w:rPr>
                                <w:rFonts w:cstheme="minorHAnsi"/>
                                <w:b/>
                              </w:rPr>
                            </w:pPr>
                            <w:r w:rsidRPr="00414A17">
                              <w:rPr>
                                <w:rFonts w:cstheme="minorHAnsi"/>
                                <w:b/>
                              </w:rPr>
                              <w:t xml:space="preserve">National 24 hour </w:t>
                            </w:r>
                            <w:r>
                              <w:rPr>
                                <w:rFonts w:cstheme="minorHAnsi"/>
                                <w:b/>
                              </w:rPr>
                              <w:t xml:space="preserve">Domestic </w:t>
                            </w:r>
                            <w:r w:rsidRPr="00414A17">
                              <w:rPr>
                                <w:rFonts w:cstheme="minorHAnsi"/>
                                <w:b/>
                              </w:rPr>
                              <w:t>Abuse Helpline</w:t>
                            </w:r>
                          </w:p>
                          <w:p w14:paraId="03F3206A" w14:textId="77777777" w:rsidR="00740BEA" w:rsidRPr="00414A17" w:rsidRDefault="00740BEA" w:rsidP="00CA26C3">
                            <w:pPr>
                              <w:pStyle w:val="NoSpacing"/>
                              <w:jc w:val="center"/>
                              <w:rPr>
                                <w:rFonts w:cstheme="minorHAnsi"/>
                                <w:sz w:val="4"/>
                                <w:szCs w:val="4"/>
                              </w:rPr>
                            </w:pPr>
                          </w:p>
                          <w:p w14:paraId="212F4678" w14:textId="77777777" w:rsidR="00740BEA" w:rsidRPr="00414A17" w:rsidRDefault="00740BEA" w:rsidP="00CA26C3">
                            <w:pPr>
                              <w:pStyle w:val="NoSpacing"/>
                              <w:jc w:val="center"/>
                              <w:rPr>
                                <w:rFonts w:cstheme="minorHAnsi"/>
                                <w:b/>
                              </w:rPr>
                            </w:pPr>
                            <w:r w:rsidRPr="00414A17">
                              <w:rPr>
                                <w:rFonts w:cstheme="minorHAnsi"/>
                                <w:b/>
                                <w:lang w:val="en-US"/>
                              </w:rPr>
                              <w:t>0808 2000 247</w:t>
                            </w:r>
                          </w:p>
                          <w:p w14:paraId="2DAF39C5" w14:textId="77777777" w:rsidR="00740BEA" w:rsidRPr="00414A17" w:rsidRDefault="00740BEA" w:rsidP="00CA26C3">
                            <w:pPr>
                              <w:pStyle w:val="NoSpacing"/>
                              <w:jc w:val="center"/>
                              <w:rPr>
                                <w:rFonts w:cstheme="minorHAnsi"/>
                                <w:lang w:val="en-US"/>
                              </w:rPr>
                            </w:pPr>
                            <w:r w:rsidRPr="00414A17">
                              <w:rPr>
                                <w:rFonts w:cstheme="minorHAnsi"/>
                                <w:lang w:val="en-US"/>
                              </w:rPr>
                              <w:t>Offering advice and assistance with refuge accommodation</w:t>
                            </w: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98985" id="Text Box 450" o:spid="_x0000_s1052" type="#_x0000_t202" style="position:absolute;margin-left:513.3pt;margin-top:10.25pt;width:275pt;height:58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" strokecolor="#f90" strokeweight="5pt">
                <v:stroke linestyle="thickThin"/>
                <v:shadow color="#868686"/>
                <v:textbox inset="0,0,0">
                  <w:txbxContent>
                    <w:p w:rsidR="00740BEA" w:rsidRPr="00D7128F" w:rsidRDefault="00740BEA" w:rsidP="00D506B9">
                      <w:pPr>
                        <w:shd w:val="clear" w:color="auto" w:fill="DAEEF3"/>
                        <w:spacing w:after="60"/>
                        <w:jc w:val="center"/>
                        <w:rPr>
                          <w:rFonts w:cs="Arial"/>
                          <w:b/>
                          <w:sz w:val="4"/>
                          <w:szCs w:val="4"/>
                        </w:rPr>
                      </w:pPr>
                    </w:p>
                    <w:p w:rsidR="00740BEA" w:rsidRPr="00414A17" w:rsidRDefault="00740BEA" w:rsidP="00CA26C3">
                      <w:pPr>
                        <w:pStyle w:val="NoSpacing"/>
                        <w:jc w:val="center"/>
                        <w:rPr>
                          <w:rFonts w:cstheme="minorHAnsi"/>
                          <w:b/>
                        </w:rPr>
                      </w:pPr>
                      <w:r w:rsidRPr="00414A17">
                        <w:rPr>
                          <w:rFonts w:cstheme="minorHAnsi"/>
                          <w:b/>
                        </w:rPr>
                        <w:t xml:space="preserve">National 24 hour </w:t>
                      </w:r>
                      <w:r>
                        <w:rPr>
                          <w:rFonts w:cstheme="minorHAnsi"/>
                          <w:b/>
                        </w:rPr>
                        <w:t xml:space="preserve">Domestic </w:t>
                      </w:r>
                      <w:r w:rsidRPr="00414A17">
                        <w:rPr>
                          <w:rFonts w:cstheme="minorHAnsi"/>
                          <w:b/>
                        </w:rPr>
                        <w:t>Abuse Helpline</w:t>
                      </w:r>
                    </w:p>
                    <w:p w:rsidR="00740BEA" w:rsidRPr="00414A17" w:rsidRDefault="00740BEA" w:rsidP="00CA26C3">
                      <w:pPr>
                        <w:pStyle w:val="NoSpacing"/>
                        <w:jc w:val="center"/>
                        <w:rPr>
                          <w:rFonts w:cstheme="minorHAnsi"/>
                          <w:sz w:val="4"/>
                          <w:szCs w:val="4"/>
                        </w:rPr>
                      </w:pPr>
                    </w:p>
                    <w:p w:rsidR="00740BEA" w:rsidRPr="00414A17" w:rsidRDefault="00740BEA" w:rsidP="00CA26C3">
                      <w:pPr>
                        <w:pStyle w:val="NoSpacing"/>
                        <w:jc w:val="center"/>
                        <w:rPr>
                          <w:rFonts w:cstheme="minorHAnsi"/>
                          <w:b/>
                        </w:rPr>
                      </w:pPr>
                      <w:r w:rsidRPr="00414A17">
                        <w:rPr>
                          <w:rFonts w:cstheme="minorHAnsi"/>
                          <w:b/>
                          <w:lang w:val="en-US"/>
                        </w:rPr>
                        <w:t>0808 2000 247</w:t>
                      </w:r>
                    </w:p>
                    <w:p w:rsidR="00740BEA" w:rsidRPr="00414A17" w:rsidRDefault="00740BEA" w:rsidP="00CA26C3">
                      <w:pPr>
                        <w:pStyle w:val="NoSpacing"/>
                        <w:jc w:val="center"/>
                        <w:rPr>
                          <w:rFonts w:cstheme="minorHAnsi"/>
                          <w:lang w:val="en-US"/>
                        </w:rPr>
                      </w:pPr>
                      <w:r w:rsidRPr="00414A17">
                        <w:rPr>
                          <w:rFonts w:cstheme="minorHAnsi"/>
                          <w:lang w:val="en-US"/>
                        </w:rPr>
                        <w:t>Offering advice and assistance with refuge accommodation</w:t>
                      </w:r>
                    </w:p>
                  </w:txbxContent>
                </v:textbox>
                <w10:wrap anchorx="margin"/>
              </v:shape>
            </w:pict>
          </mc:Fallback>
        </mc:AlternateContent>
      </w:r>
      <w:r>
        <w:rPr>
          <w:rFonts w:ascii="Verdana" w:eastAsia="Times New Roman" w:hAnsi="Verdana" w:cs="Times New Roman"/>
          <w:noProof/>
          <w:lang w:eastAsia="en-GB"/>
        </w:rPr>
        <mc:AlternateContent>
          <mc:Choice Requires="wps">
            <w:drawing>
              <wp:anchor distT="0" distB="0" distL="114300" distR="114300" simplePos="0" relativeHeight="251711488" behindDoc="0" locked="0" layoutInCell="1" allowOverlap="1" wp14:anchorId="05E19B59" wp14:editId="3B116745">
                <wp:simplePos x="0" y="0"/>
                <wp:positionH relativeFrom="column">
                  <wp:posOffset>3534410</wp:posOffset>
                </wp:positionH>
                <wp:positionV relativeFrom="paragraph">
                  <wp:posOffset>136525</wp:posOffset>
                </wp:positionV>
                <wp:extent cx="2413000" cy="622300"/>
                <wp:effectExtent l="19050" t="19050" r="44450" b="44450"/>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622300"/>
                        </a:xfrm>
                        <a:prstGeom prst="rect">
                          <a:avLst/>
                        </a:prstGeom>
                        <a:solidFill>
                          <a:srgbClr val="FFFFFF"/>
                        </a:solidFill>
                        <a:ln w="63500" cmpd="thickThin" algn="ctr">
                          <a:solidFill>
                            <a:srgbClr val="FF99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8F1622" w14:textId="77777777" w:rsidR="00740BEA" w:rsidRPr="00414A17" w:rsidRDefault="00740BEA" w:rsidP="00D506B9">
                            <w:pPr>
                              <w:pStyle w:val="NoSpacing"/>
                              <w:jc w:val="center"/>
                              <w:rPr>
                                <w:rFonts w:cstheme="minorHAnsi"/>
                                <w:b/>
                              </w:rPr>
                            </w:pPr>
                            <w:r w:rsidRPr="00414A17">
                              <w:rPr>
                                <w:rFonts w:cstheme="minorHAnsi"/>
                                <w:b/>
                              </w:rPr>
                              <w:t>Homeless Team</w:t>
                            </w:r>
                          </w:p>
                          <w:p w14:paraId="4650DA9C" w14:textId="77777777" w:rsidR="00740BEA" w:rsidRPr="00414A17" w:rsidRDefault="00740BEA" w:rsidP="00D506B9">
                            <w:pPr>
                              <w:pStyle w:val="NoSpacing"/>
                              <w:jc w:val="center"/>
                              <w:rPr>
                                <w:rFonts w:cstheme="minorHAnsi"/>
                              </w:rPr>
                            </w:pPr>
                            <w:r>
                              <w:rPr>
                                <w:rFonts w:cstheme="minorHAnsi"/>
                              </w:rPr>
                              <w:t>Mon – Fri</w:t>
                            </w:r>
                            <w:r w:rsidRPr="00414A17">
                              <w:rPr>
                                <w:rFonts w:cstheme="minorHAnsi"/>
                              </w:rPr>
                              <w:t xml:space="preserve"> 8.30am</w:t>
                            </w:r>
                            <w:r>
                              <w:rPr>
                                <w:rFonts w:cstheme="minorHAnsi"/>
                              </w:rPr>
                              <w:t xml:space="preserve"> </w:t>
                            </w:r>
                            <w:r w:rsidRPr="00414A17">
                              <w:rPr>
                                <w:rFonts w:cstheme="minorHAnsi"/>
                              </w:rPr>
                              <w:t>–</w:t>
                            </w:r>
                            <w:r>
                              <w:rPr>
                                <w:rFonts w:cstheme="minorHAnsi"/>
                              </w:rPr>
                              <w:t xml:space="preserve"> </w:t>
                            </w:r>
                            <w:r w:rsidRPr="00414A17">
                              <w:rPr>
                                <w:rFonts w:cstheme="minorHAnsi"/>
                              </w:rPr>
                              <w:t>5pm</w:t>
                            </w:r>
                            <w:r>
                              <w:rPr>
                                <w:rFonts w:cstheme="minorHAnsi"/>
                              </w:rPr>
                              <w:t xml:space="preserve"> - </w:t>
                            </w:r>
                            <w:r w:rsidRPr="00414A17">
                              <w:rPr>
                                <w:rFonts w:cstheme="minorHAnsi"/>
                                <w:b/>
                                <w:color w:val="333333"/>
                                <w:lang w:val="en"/>
                              </w:rPr>
                              <w:t>01925 246868</w:t>
                            </w:r>
                          </w:p>
                          <w:p w14:paraId="26DF7EB9" w14:textId="77777777" w:rsidR="00740BEA" w:rsidRPr="00414A17" w:rsidRDefault="00740BEA" w:rsidP="00D506B9">
                            <w:pPr>
                              <w:pStyle w:val="NoSpacing"/>
                              <w:jc w:val="center"/>
                              <w:rPr>
                                <w:rFonts w:cstheme="minorHAnsi"/>
                                <w:b/>
                              </w:rPr>
                            </w:pPr>
                            <w:r w:rsidRPr="00414A17">
                              <w:rPr>
                                <w:rFonts w:cstheme="minorHAnsi"/>
                                <w:lang w:val="en"/>
                              </w:rPr>
                              <w:t xml:space="preserve">Out of hours enquiries </w:t>
                            </w:r>
                            <w:r>
                              <w:rPr>
                                <w:rFonts w:cstheme="minorHAnsi"/>
                                <w:lang w:val="en"/>
                              </w:rPr>
                              <w:t xml:space="preserve">- </w:t>
                            </w:r>
                            <w:r w:rsidRPr="00414A17">
                              <w:rPr>
                                <w:rFonts w:cstheme="minorHAnsi"/>
                                <w:b/>
                                <w:color w:val="333333"/>
                                <w:lang w:val="en"/>
                              </w:rPr>
                              <w:t>01925 444400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31FF7" id="Text Box 452" o:spid="_x0000_s1053" type="#_x0000_t202" style="position:absolute;margin-left:278.3pt;margin-top:10.75pt;width:190pt;height:4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" strokecolor="#f90" strokeweight="5pt">
                <v:stroke linestyle="thickThin"/>
                <v:shadow color="#868686"/>
                <v:textbox inset="0,0,0,0">
                  <w:txbxContent>
                    <w:p w:rsidR="00740BEA" w:rsidRPr="00414A17" w:rsidRDefault="00740BEA" w:rsidP="00D506B9">
                      <w:pPr>
                        <w:pStyle w:val="NoSpacing"/>
                        <w:jc w:val="center"/>
                        <w:rPr>
                          <w:rFonts w:cstheme="minorHAnsi"/>
                          <w:b/>
                        </w:rPr>
                      </w:pPr>
                      <w:r w:rsidRPr="00414A17">
                        <w:rPr>
                          <w:rFonts w:cstheme="minorHAnsi"/>
                          <w:b/>
                        </w:rPr>
                        <w:t>Homeless Team</w:t>
                      </w:r>
                    </w:p>
                    <w:p w:rsidR="00740BEA" w:rsidRPr="00414A17" w:rsidRDefault="00740BEA" w:rsidP="00D506B9">
                      <w:pPr>
                        <w:pStyle w:val="NoSpacing"/>
                        <w:jc w:val="center"/>
                        <w:rPr>
                          <w:rFonts w:cstheme="minorHAnsi"/>
                        </w:rPr>
                      </w:pPr>
                      <w:r>
                        <w:rPr>
                          <w:rFonts w:cstheme="minorHAnsi"/>
                        </w:rPr>
                        <w:t>Mon – Fri</w:t>
                      </w:r>
                      <w:r w:rsidRPr="00414A17">
                        <w:rPr>
                          <w:rFonts w:cstheme="minorHAnsi"/>
                        </w:rPr>
                        <w:t xml:space="preserve"> 8.30am</w:t>
                      </w:r>
                      <w:r>
                        <w:rPr>
                          <w:rFonts w:cstheme="minorHAnsi"/>
                        </w:rPr>
                        <w:t xml:space="preserve"> </w:t>
                      </w:r>
                      <w:r w:rsidRPr="00414A17">
                        <w:rPr>
                          <w:rFonts w:cstheme="minorHAnsi"/>
                        </w:rPr>
                        <w:t>–</w:t>
                      </w:r>
                      <w:r>
                        <w:rPr>
                          <w:rFonts w:cstheme="minorHAnsi"/>
                        </w:rPr>
                        <w:t xml:space="preserve"> </w:t>
                      </w:r>
                      <w:r w:rsidRPr="00414A17">
                        <w:rPr>
                          <w:rFonts w:cstheme="minorHAnsi"/>
                        </w:rPr>
                        <w:t>5pm</w:t>
                      </w:r>
                      <w:r>
                        <w:rPr>
                          <w:rFonts w:cstheme="minorHAnsi"/>
                        </w:rPr>
                        <w:t xml:space="preserve"> - </w:t>
                      </w:r>
                      <w:r w:rsidRPr="00414A17">
                        <w:rPr>
                          <w:rFonts w:cstheme="minorHAnsi"/>
                          <w:b/>
                          <w:color w:val="333333"/>
                          <w:lang w:val="en"/>
                        </w:rPr>
                        <w:t>01925 246868</w:t>
                      </w:r>
                    </w:p>
                    <w:p w:rsidR="00740BEA" w:rsidRPr="00414A17" w:rsidRDefault="00740BEA" w:rsidP="00D506B9">
                      <w:pPr>
                        <w:pStyle w:val="NoSpacing"/>
                        <w:jc w:val="center"/>
                        <w:rPr>
                          <w:rFonts w:cstheme="minorHAnsi"/>
                          <w:b/>
                        </w:rPr>
                      </w:pPr>
                      <w:r w:rsidRPr="00414A17">
                        <w:rPr>
                          <w:rFonts w:cstheme="minorHAnsi"/>
                          <w:lang w:val="en"/>
                        </w:rPr>
                        <w:t xml:space="preserve">Out of hours enquiries </w:t>
                      </w:r>
                      <w:r>
                        <w:rPr>
                          <w:rFonts w:cstheme="minorHAnsi"/>
                          <w:lang w:val="en"/>
                        </w:rPr>
                        <w:t xml:space="preserve">- </w:t>
                      </w:r>
                      <w:r w:rsidRPr="00414A17">
                        <w:rPr>
                          <w:rFonts w:cstheme="minorHAnsi"/>
                          <w:b/>
                          <w:color w:val="333333"/>
                          <w:lang w:val="en"/>
                        </w:rPr>
                        <w:t>01925 444400</w:t>
                      </w:r>
                    </w:p>
                  </w:txbxContent>
                </v:textbox>
              </v:shape>
            </w:pict>
          </mc:Fallback>
        </mc:AlternateContent>
      </w:r>
    </w:p>
    <w:p w14:paraId="15C9F11F" w14:textId="77777777" w:rsidR="00D506B9" w:rsidRPr="00D506B9" w:rsidRDefault="0081088D" w:rsidP="00D506B9">
      <w:pPr>
        <w:spacing w:after="0" w:line="240" w:lineRule="auto"/>
        <w:rPr>
          <w:rFonts w:ascii="Verdana" w:eastAsia="Times New Roman" w:hAnsi="Verdana" w:cs="Times New Roman"/>
          <w:lang w:eastAsia="en-GB"/>
        </w:rPr>
      </w:pPr>
      <w:r>
        <w:rPr>
          <w:rFonts w:ascii="Verdana" w:eastAsia="Times New Roman" w:hAnsi="Verdana" w:cs="Times New Roman"/>
          <w:noProof/>
          <w:lang w:eastAsia="en-GB"/>
        </w:rPr>
        <mc:AlternateContent>
          <mc:Choice Requires="wps">
            <w:drawing>
              <wp:anchor distT="0" distB="0" distL="114300" distR="114300" simplePos="0" relativeHeight="251845632" behindDoc="0" locked="0" layoutInCell="1" allowOverlap="1" wp14:anchorId="25B395EA" wp14:editId="758AEF4C">
                <wp:simplePos x="0" y="0"/>
                <wp:positionH relativeFrom="margin">
                  <wp:posOffset>3810</wp:posOffset>
                </wp:positionH>
                <wp:positionV relativeFrom="paragraph">
                  <wp:posOffset>99695</wp:posOffset>
                </wp:positionV>
                <wp:extent cx="2552700" cy="571500"/>
                <wp:effectExtent l="19050" t="19050" r="19050" b="19050"/>
                <wp:wrapNone/>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71500"/>
                        </a:xfrm>
                        <a:prstGeom prst="rect">
                          <a:avLst/>
                        </a:prstGeom>
                        <a:solidFill>
                          <a:schemeClr val="accent6">
                            <a:lumMod val="40000"/>
                            <a:lumOff val="60000"/>
                          </a:schemeClr>
                        </a:solidFill>
                        <a:ln w="44450" cmpd="thinThick">
                          <a:solidFill>
                            <a:srgbClr val="FF9900"/>
                          </a:solidFill>
                          <a:miter lim="800000"/>
                          <a:headEnd/>
                          <a:tailEnd/>
                        </a:ln>
                      </wps:spPr>
                      <wps:txbx>
                        <w:txbxContent>
                          <w:p w14:paraId="03637276" w14:textId="77777777" w:rsidR="00740BEA" w:rsidRPr="00414A17" w:rsidRDefault="00740BEA" w:rsidP="0081088D">
                            <w:pPr>
                              <w:pStyle w:val="NoSpacing"/>
                              <w:jc w:val="center"/>
                              <w:rPr>
                                <w:rFonts w:cstheme="minorHAnsi"/>
                                <w:b/>
                                <w:color w:val="FF0000"/>
                              </w:rPr>
                            </w:pPr>
                            <w:r>
                              <w:rPr>
                                <w:rFonts w:cstheme="minorHAnsi"/>
                                <w:lang w:val="en-US"/>
                              </w:rPr>
                              <w:t xml:space="preserve">Is alternative </w:t>
                            </w:r>
                            <w:r>
                              <w:rPr>
                                <w:rFonts w:cstheme="minorHAnsi"/>
                                <w:b/>
                                <w:lang w:val="en-US"/>
                              </w:rPr>
                              <w:t>housing /safe housing required</w:t>
                            </w:r>
                            <w:r w:rsidRPr="0081088D">
                              <w:rPr>
                                <w:rFonts w:cstheme="minorHAnsi"/>
                                <w:b/>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19B3" id="Text Box 479" o:spid="_x0000_s1054" type="#_x0000_t202" style="position:absolute;margin-left:.3pt;margin-top:7.85pt;width:201pt;height:4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" fillcolor="#fbd4b4 [1305]" strokecolor="#f90" strokeweight="3.5pt">
                <v:stroke linestyle="thinThick"/>
                <v:textbox>
                  <w:txbxContent>
                    <w:p w:rsidR="00740BEA" w:rsidRPr="00414A17" w:rsidRDefault="00740BEA" w:rsidP="0081088D">
                      <w:pPr>
                        <w:pStyle w:val="NoSpacing"/>
                        <w:jc w:val="center"/>
                        <w:rPr>
                          <w:rFonts w:cstheme="minorHAnsi"/>
                          <w:b/>
                          <w:color w:val="FF0000"/>
                        </w:rPr>
                      </w:pPr>
                      <w:r>
                        <w:rPr>
                          <w:rFonts w:cstheme="minorHAnsi"/>
                          <w:lang w:val="en-US"/>
                        </w:rPr>
                        <w:t xml:space="preserve">Is alternative </w:t>
                      </w:r>
                      <w:r>
                        <w:rPr>
                          <w:rFonts w:cstheme="minorHAnsi"/>
                          <w:b/>
                          <w:lang w:val="en-US"/>
                        </w:rPr>
                        <w:t>housing /safe housing required</w:t>
                      </w:r>
                      <w:r w:rsidRPr="0081088D">
                        <w:rPr>
                          <w:rFonts w:cstheme="minorHAnsi"/>
                          <w:b/>
                          <w:lang w:val="en-US"/>
                        </w:rPr>
                        <w:t>?</w:t>
                      </w:r>
                    </w:p>
                  </w:txbxContent>
                </v:textbox>
                <w10:wrap anchorx="margin"/>
              </v:shape>
            </w:pict>
          </mc:Fallback>
        </mc:AlternateContent>
      </w:r>
    </w:p>
    <w:p w14:paraId="7F33E236" w14:textId="77777777" w:rsidR="00D506B9" w:rsidRPr="00D506B9" w:rsidRDefault="00EC3A34" w:rsidP="00D506B9">
      <w:pPr>
        <w:spacing w:after="0" w:line="240" w:lineRule="auto"/>
        <w:rPr>
          <w:rFonts w:ascii="Verdana" w:eastAsia="Times New Roman" w:hAnsi="Verdana" w:cs="Times New Roman"/>
          <w:lang w:eastAsia="en-GB"/>
        </w:rPr>
      </w:pPr>
      <w:r w:rsidRPr="00A2161D">
        <w:rPr>
          <w:rFonts w:ascii="Arial" w:eastAsia="Times New Roman" w:hAnsi="Arial" w:cs="Arial"/>
          <w:noProof/>
          <w:lang w:eastAsia="en-GB"/>
        </w:rPr>
        <mc:AlternateContent>
          <mc:Choice Requires="wps">
            <w:drawing>
              <wp:anchor distT="0" distB="0" distL="114300" distR="114300" simplePos="0" relativeHeight="251823104" behindDoc="0" locked="0" layoutInCell="1" allowOverlap="1" wp14:anchorId="6E0B26C6" wp14:editId="3CDB76FC">
                <wp:simplePos x="0" y="0"/>
                <wp:positionH relativeFrom="column">
                  <wp:posOffset>2651760</wp:posOffset>
                </wp:positionH>
                <wp:positionV relativeFrom="paragraph">
                  <wp:posOffset>114300</wp:posOffset>
                </wp:positionV>
                <wp:extent cx="736600" cy="6350"/>
                <wp:effectExtent l="0" t="76200" r="25400" b="889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6600"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58A83" id="Straight Connector 24"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9pt" to="26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">
                <v:stroke endarrow="block"/>
              </v:line>
            </w:pict>
          </mc:Fallback>
        </mc:AlternateContent>
      </w:r>
      <w:r w:rsidRPr="00A2161D">
        <w:rPr>
          <w:rFonts w:ascii="Arial" w:eastAsia="Times New Roman" w:hAnsi="Arial" w:cs="Arial"/>
          <w:noProof/>
          <w:lang w:eastAsia="en-GB"/>
        </w:rPr>
        <mc:AlternateContent>
          <mc:Choice Requires="wps">
            <w:drawing>
              <wp:anchor distT="0" distB="0" distL="114300" distR="114300" simplePos="0" relativeHeight="251825152" behindDoc="0" locked="0" layoutInCell="1" allowOverlap="1" wp14:anchorId="4A708188" wp14:editId="59260C08">
                <wp:simplePos x="0" y="0"/>
                <wp:positionH relativeFrom="column">
                  <wp:posOffset>6032500</wp:posOffset>
                </wp:positionH>
                <wp:positionV relativeFrom="paragraph">
                  <wp:posOffset>93345</wp:posOffset>
                </wp:positionV>
                <wp:extent cx="412750" cy="0"/>
                <wp:effectExtent l="0" t="76200" r="25400" b="952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AA45F" id="Straight Connector 25" o:spid="_x0000_s1026" style="position:absolute;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7.35pt" to="50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">
                <v:stroke endarrow="block"/>
              </v:line>
            </w:pict>
          </mc:Fallback>
        </mc:AlternateContent>
      </w:r>
    </w:p>
    <w:p w14:paraId="047A3B6A" w14:textId="77777777" w:rsidR="00D506B9" w:rsidRPr="00D506B9" w:rsidRDefault="00D506B9" w:rsidP="00D506B9">
      <w:pPr>
        <w:spacing w:after="0" w:line="240" w:lineRule="auto"/>
        <w:rPr>
          <w:rFonts w:ascii="Verdana" w:eastAsia="Times New Roman" w:hAnsi="Verdana" w:cs="Times New Roman"/>
          <w:lang w:eastAsia="en-GB"/>
        </w:rPr>
      </w:pPr>
    </w:p>
    <w:p w14:paraId="6046067B" w14:textId="77777777" w:rsidR="00D506B9" w:rsidRPr="00D506B9" w:rsidRDefault="00D506B9" w:rsidP="00D506B9">
      <w:pPr>
        <w:spacing w:after="0" w:line="240" w:lineRule="auto"/>
        <w:rPr>
          <w:rFonts w:ascii="Verdana" w:eastAsia="Times New Roman" w:hAnsi="Verdana" w:cs="Times New Roman"/>
          <w:lang w:eastAsia="en-GB"/>
        </w:rPr>
      </w:pPr>
      <w:r>
        <w:rPr>
          <w:rFonts w:ascii="Verdana" w:eastAsia="Times New Roman" w:hAnsi="Verdana" w:cs="Times New Roman"/>
          <w:noProof/>
          <w:lang w:eastAsia="en-GB"/>
        </w:rPr>
        <mc:AlternateContent>
          <mc:Choice Requires="wps">
            <w:drawing>
              <wp:anchor distT="0" distB="0" distL="114300" distR="114300" simplePos="0" relativeHeight="251729920" behindDoc="0" locked="0" layoutInCell="1" allowOverlap="1" wp14:anchorId="23A86FA4" wp14:editId="0FCFAD2A">
                <wp:simplePos x="0" y="0"/>
                <wp:positionH relativeFrom="column">
                  <wp:posOffset>-2840990</wp:posOffset>
                </wp:positionH>
                <wp:positionV relativeFrom="paragraph">
                  <wp:posOffset>154305</wp:posOffset>
                </wp:positionV>
                <wp:extent cx="2094230" cy="803910"/>
                <wp:effectExtent l="71120" t="70485" r="63500" b="68580"/>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803910"/>
                        </a:xfrm>
                        <a:prstGeom prst="rect">
                          <a:avLst/>
                        </a:prstGeom>
                        <a:solidFill>
                          <a:srgbClr val="EEECE1"/>
                        </a:solidFill>
                        <a:ln w="127000" cmpd="dbl"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753791" w14:textId="77777777" w:rsidR="00740BEA" w:rsidRDefault="00740BEA" w:rsidP="00D506B9">
                            <w:pPr>
                              <w:jc w:val="center"/>
                            </w:pPr>
                            <w:r>
                              <w:t xml:space="preserve">Is </w:t>
                            </w:r>
                            <w:r w:rsidRPr="00135A68">
                              <w:rPr>
                                <w:b/>
                              </w:rPr>
                              <w:t>alternative housing</w:t>
                            </w:r>
                            <w:r>
                              <w:t xml:space="preserve"> or emergency refuge required?</w:t>
                            </w:r>
                          </w:p>
                        </w:txbxContent>
                      </wps:txbx>
                      <wps:bodyPr rot="0" vert="horz" wrap="square" lIns="54000" tIns="11880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E7BA8" id="Text Box 448" o:spid="_x0000_s1055" type="#_x0000_t202" style="position:absolute;margin-left:-223.7pt;margin-top:12.15pt;width:164.9pt;height:6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" fillcolor="#eeece1" strokecolor="#f79646" strokeweight="10pt">
                <v:stroke linestyle="thinThin"/>
                <v:shadow color="#868686"/>
                <v:textbox inset="1.5mm,3.3mm,1.5mm">
                  <w:txbxContent>
                    <w:p w:rsidR="00740BEA" w:rsidRDefault="00740BEA" w:rsidP="00D506B9">
                      <w:pPr>
                        <w:jc w:val="center"/>
                      </w:pPr>
                      <w:r>
                        <w:t xml:space="preserve">Is </w:t>
                      </w:r>
                      <w:r w:rsidRPr="00135A68">
                        <w:rPr>
                          <w:b/>
                        </w:rPr>
                        <w:t>alternative housing</w:t>
                      </w:r>
                      <w:r>
                        <w:t xml:space="preserve"> or emergency refuge required?</w:t>
                      </w:r>
                    </w:p>
                  </w:txbxContent>
                </v:textbox>
              </v:shape>
            </w:pict>
          </mc:Fallback>
        </mc:AlternateContent>
      </w:r>
    </w:p>
    <w:p w14:paraId="797386A1" w14:textId="77777777" w:rsidR="00D506B9" w:rsidRPr="00D506B9" w:rsidRDefault="00D506B9" w:rsidP="00D506B9">
      <w:pPr>
        <w:spacing w:after="0" w:line="240" w:lineRule="auto"/>
        <w:rPr>
          <w:rFonts w:ascii="Verdana" w:eastAsia="Times New Roman" w:hAnsi="Verdana" w:cs="Times New Roman"/>
          <w:lang w:eastAsia="en-GB"/>
        </w:rPr>
      </w:pPr>
    </w:p>
    <w:p w14:paraId="6000C88B" w14:textId="77777777" w:rsidR="00D506B9" w:rsidRPr="00D506B9" w:rsidRDefault="0081088D" w:rsidP="00D506B9">
      <w:pPr>
        <w:tabs>
          <w:tab w:val="left" w:pos="2850"/>
        </w:tabs>
        <w:spacing w:after="0" w:line="240" w:lineRule="auto"/>
        <w:rPr>
          <w:rFonts w:ascii="Verdana" w:eastAsia="Times New Roman" w:hAnsi="Verdana" w:cs="Times New Roman"/>
          <w:lang w:eastAsia="en-GB"/>
        </w:rPr>
      </w:pPr>
      <w:r>
        <w:rPr>
          <w:rFonts w:ascii="Verdana" w:eastAsia="Times New Roman" w:hAnsi="Verdana" w:cs="Times New Roman"/>
          <w:noProof/>
          <w:lang w:eastAsia="en-GB"/>
        </w:rPr>
        <mc:AlternateContent>
          <mc:Choice Requires="wps">
            <w:drawing>
              <wp:anchor distT="0" distB="0" distL="114300" distR="114300" simplePos="0" relativeHeight="251843584" behindDoc="0" locked="0" layoutInCell="1" allowOverlap="1" wp14:anchorId="2D32DBC8" wp14:editId="132651FD">
                <wp:simplePos x="0" y="0"/>
                <wp:positionH relativeFrom="margin">
                  <wp:align>left</wp:align>
                </wp:positionH>
                <wp:positionV relativeFrom="paragraph">
                  <wp:posOffset>27940</wp:posOffset>
                </wp:positionV>
                <wp:extent cx="2552700" cy="527050"/>
                <wp:effectExtent l="19050" t="19050" r="19050" b="25400"/>
                <wp:wrapNone/>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27050"/>
                        </a:xfrm>
                        <a:prstGeom prst="rect">
                          <a:avLst/>
                        </a:prstGeom>
                        <a:solidFill>
                          <a:schemeClr val="bg1">
                            <a:lumMod val="85000"/>
                          </a:schemeClr>
                        </a:solidFill>
                        <a:ln w="44450" cmpd="thinThick">
                          <a:solidFill>
                            <a:schemeClr val="tx1"/>
                          </a:solidFill>
                          <a:miter lim="800000"/>
                          <a:headEnd/>
                          <a:tailEnd/>
                        </a:ln>
                      </wps:spPr>
                      <wps:txbx>
                        <w:txbxContent>
                          <w:p w14:paraId="6B32B2D9" w14:textId="77777777" w:rsidR="00740BEA" w:rsidRPr="00414A17" w:rsidRDefault="00740BEA" w:rsidP="00DF0635">
                            <w:pPr>
                              <w:pStyle w:val="NoSpacing"/>
                              <w:jc w:val="center"/>
                              <w:rPr>
                                <w:rFonts w:cstheme="minorHAnsi"/>
                                <w:b/>
                                <w:color w:val="FF0000"/>
                              </w:rPr>
                            </w:pPr>
                            <w:r>
                              <w:rPr>
                                <w:rFonts w:cstheme="minorHAnsi"/>
                                <w:lang w:val="en-US"/>
                              </w:rPr>
                              <w:t xml:space="preserve">Are you worried about your abusive </w:t>
                            </w:r>
                            <w:r w:rsidRPr="00DF0635">
                              <w:rPr>
                                <w:rFonts w:cstheme="minorHAnsi"/>
                                <w:b/>
                                <w:color w:val="FF0000"/>
                                <w:lang w:val="en-US"/>
                              </w:rPr>
                              <w:t>behavior</w:t>
                            </w:r>
                            <w:r>
                              <w:rPr>
                                <w:rFonts w:cstheme="minorHAnsi"/>
                                <w:lang w:val="en-US"/>
                              </w:rPr>
                              <w:t xml:space="preserve"> and want support?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256C6" id="Text Box 469" o:spid="_x0000_s1056" type="#_x0000_t202" style="position:absolute;margin-left:0;margin-top:2.2pt;width:201pt;height:41.5pt;z-index:251843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" fillcolor="#d8d8d8 [2732]" strokecolor="black [3213]" strokeweight="3.5pt">
                <v:stroke linestyle="thinThick"/>
                <v:textbox>
                  <w:txbxContent>
                    <w:p w:rsidR="00740BEA" w:rsidRPr="00414A17" w:rsidRDefault="00740BEA" w:rsidP="00DF0635">
                      <w:pPr>
                        <w:pStyle w:val="NoSpacing"/>
                        <w:jc w:val="center"/>
                        <w:rPr>
                          <w:rFonts w:cstheme="minorHAnsi"/>
                          <w:b/>
                          <w:color w:val="FF0000"/>
                        </w:rPr>
                      </w:pPr>
                      <w:r>
                        <w:rPr>
                          <w:rFonts w:cstheme="minorHAnsi"/>
                          <w:lang w:val="en-US"/>
                        </w:rPr>
                        <w:t xml:space="preserve">Are you worried about your abusive </w:t>
                      </w:r>
                      <w:r w:rsidRPr="00DF0635">
                        <w:rPr>
                          <w:rFonts w:cstheme="minorHAnsi"/>
                          <w:b/>
                          <w:color w:val="FF0000"/>
                          <w:lang w:val="en-US"/>
                        </w:rPr>
                        <w:t>behavior</w:t>
                      </w:r>
                      <w:r>
                        <w:rPr>
                          <w:rFonts w:cstheme="minorHAnsi"/>
                          <w:lang w:val="en-US"/>
                        </w:rPr>
                        <w:t xml:space="preserve"> and want support? </w:t>
                      </w:r>
                    </w:p>
                  </w:txbxContent>
                </v:textbox>
                <w10:wrap anchorx="margin"/>
              </v:shape>
            </w:pict>
          </mc:Fallback>
        </mc:AlternateContent>
      </w:r>
      <w:r>
        <w:rPr>
          <w:rFonts w:ascii="Verdana" w:eastAsia="Times New Roman" w:hAnsi="Verdana" w:cs="Times New Roman"/>
          <w:noProof/>
          <w:lang w:eastAsia="en-GB"/>
        </w:rPr>
        <mc:AlternateContent>
          <mc:Choice Requires="wps">
            <w:drawing>
              <wp:anchor distT="0" distB="0" distL="114300" distR="114300" simplePos="0" relativeHeight="251745280" behindDoc="0" locked="0" layoutInCell="1" allowOverlap="1" wp14:anchorId="40241194" wp14:editId="42C33D39">
                <wp:simplePos x="0" y="0"/>
                <wp:positionH relativeFrom="column">
                  <wp:posOffset>3509010</wp:posOffset>
                </wp:positionH>
                <wp:positionV relativeFrom="paragraph">
                  <wp:posOffset>25400</wp:posOffset>
                </wp:positionV>
                <wp:extent cx="2451100" cy="952500"/>
                <wp:effectExtent l="19050" t="19050" r="44450" b="38100"/>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95250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A20B3A" w14:textId="77777777" w:rsidR="00740BEA" w:rsidRPr="00414A17" w:rsidRDefault="00740BEA" w:rsidP="00CA26C3">
                            <w:pPr>
                              <w:pStyle w:val="NoSpacing"/>
                              <w:jc w:val="center"/>
                              <w:rPr>
                                <w:rFonts w:cstheme="minorHAnsi"/>
                                <w:b/>
                              </w:rPr>
                            </w:pPr>
                            <w:r w:rsidRPr="00414A17">
                              <w:rPr>
                                <w:rFonts w:cstheme="minorHAnsi"/>
                                <w:b/>
                              </w:rPr>
                              <w:t>Respect Helpline</w:t>
                            </w:r>
                          </w:p>
                          <w:p w14:paraId="499583D7" w14:textId="77777777" w:rsidR="00740BEA" w:rsidRDefault="00740BEA" w:rsidP="00EC3A34">
                            <w:pPr>
                              <w:pStyle w:val="NoSpacing"/>
                              <w:jc w:val="center"/>
                              <w:rPr>
                                <w:rStyle w:val="Strong"/>
                                <w:rFonts w:cstheme="minorHAnsi"/>
                                <w:b w:val="0"/>
                              </w:rPr>
                            </w:pPr>
                            <w:r>
                              <w:rPr>
                                <w:rFonts w:cstheme="minorHAnsi"/>
                              </w:rPr>
                              <w:t>Mon - Fri</w:t>
                            </w:r>
                            <w:r w:rsidRPr="00414A17">
                              <w:rPr>
                                <w:rFonts w:cstheme="minorHAnsi"/>
                              </w:rPr>
                              <w:t xml:space="preserve"> </w:t>
                            </w:r>
                            <w:r w:rsidRPr="00414A17">
                              <w:rPr>
                                <w:rStyle w:val="Strong"/>
                                <w:rFonts w:cstheme="minorHAnsi"/>
                                <w:b w:val="0"/>
                              </w:rPr>
                              <w:t>9am</w:t>
                            </w:r>
                            <w:r>
                              <w:rPr>
                                <w:rStyle w:val="Strong"/>
                                <w:rFonts w:cstheme="minorHAnsi"/>
                                <w:b w:val="0"/>
                              </w:rPr>
                              <w:t xml:space="preserve"> </w:t>
                            </w:r>
                            <w:r w:rsidRPr="00414A17">
                              <w:rPr>
                                <w:rStyle w:val="Strong"/>
                                <w:rFonts w:cstheme="minorHAnsi"/>
                                <w:b w:val="0"/>
                              </w:rPr>
                              <w:t>-</w:t>
                            </w:r>
                            <w:r>
                              <w:rPr>
                                <w:rStyle w:val="Strong"/>
                                <w:rFonts w:cstheme="minorHAnsi"/>
                                <w:b w:val="0"/>
                              </w:rPr>
                              <w:t xml:space="preserve"> </w:t>
                            </w:r>
                            <w:r w:rsidRPr="00414A17">
                              <w:rPr>
                                <w:rStyle w:val="Strong"/>
                                <w:rFonts w:cstheme="minorHAnsi"/>
                                <w:b w:val="0"/>
                              </w:rPr>
                              <w:t>8pm</w:t>
                            </w:r>
                          </w:p>
                          <w:p w14:paraId="07EFABCC" w14:textId="77777777" w:rsidR="00740BEA" w:rsidRDefault="00740BEA" w:rsidP="00EC3A34">
                            <w:pPr>
                              <w:pStyle w:val="NoSpacing"/>
                              <w:jc w:val="center"/>
                              <w:rPr>
                                <w:rFonts w:cstheme="minorHAnsi"/>
                                <w:b/>
                              </w:rPr>
                            </w:pPr>
                            <w:r>
                              <w:rPr>
                                <w:rStyle w:val="Strong"/>
                                <w:rFonts w:cstheme="minorHAnsi"/>
                                <w:b w:val="0"/>
                              </w:rPr>
                              <w:t xml:space="preserve">Sat &amp; </w:t>
                            </w:r>
                            <w:r w:rsidRPr="00414A17">
                              <w:rPr>
                                <w:rStyle w:val="Strong"/>
                                <w:rFonts w:cstheme="minorHAnsi"/>
                                <w:b w:val="0"/>
                              </w:rPr>
                              <w:t>Sun 10</w:t>
                            </w:r>
                            <w:r>
                              <w:rPr>
                                <w:rStyle w:val="Strong"/>
                                <w:rFonts w:cstheme="minorHAnsi"/>
                                <w:b w:val="0"/>
                              </w:rPr>
                              <w:t xml:space="preserve">am </w:t>
                            </w:r>
                            <w:r w:rsidRPr="00414A17">
                              <w:rPr>
                                <w:rStyle w:val="Strong"/>
                                <w:rFonts w:cstheme="minorHAnsi"/>
                                <w:b w:val="0"/>
                              </w:rPr>
                              <w:t>-</w:t>
                            </w:r>
                            <w:r>
                              <w:rPr>
                                <w:rStyle w:val="Strong"/>
                                <w:rFonts w:cstheme="minorHAnsi"/>
                                <w:b w:val="0"/>
                              </w:rPr>
                              <w:t xml:space="preserve"> </w:t>
                            </w:r>
                            <w:r w:rsidRPr="00414A17">
                              <w:rPr>
                                <w:rStyle w:val="Strong"/>
                                <w:rFonts w:cstheme="minorHAnsi"/>
                                <w:b w:val="0"/>
                              </w:rPr>
                              <w:t>12pm &amp; 4</w:t>
                            </w:r>
                            <w:r>
                              <w:rPr>
                                <w:rStyle w:val="Strong"/>
                                <w:rFonts w:cstheme="minorHAnsi"/>
                                <w:b w:val="0"/>
                              </w:rPr>
                              <w:t xml:space="preserve">pm </w:t>
                            </w:r>
                            <w:r w:rsidRPr="00414A17">
                              <w:rPr>
                                <w:rStyle w:val="Strong"/>
                                <w:rFonts w:cstheme="minorHAnsi"/>
                                <w:b w:val="0"/>
                              </w:rPr>
                              <w:t>-</w:t>
                            </w:r>
                            <w:r>
                              <w:rPr>
                                <w:rStyle w:val="Strong"/>
                                <w:rFonts w:cstheme="minorHAnsi"/>
                                <w:b w:val="0"/>
                              </w:rPr>
                              <w:t xml:space="preserve"> </w:t>
                            </w:r>
                            <w:r w:rsidRPr="00414A17">
                              <w:rPr>
                                <w:rStyle w:val="Strong"/>
                                <w:rFonts w:cstheme="minorHAnsi"/>
                                <w:b w:val="0"/>
                              </w:rPr>
                              <w:t>6pm</w:t>
                            </w:r>
                            <w:r w:rsidRPr="00414A17">
                              <w:rPr>
                                <w:rFonts w:cstheme="minorHAnsi"/>
                                <w:b/>
                              </w:rPr>
                              <w:t xml:space="preserve"> </w:t>
                            </w:r>
                          </w:p>
                          <w:p w14:paraId="109E58AD" w14:textId="77777777" w:rsidR="00740BEA" w:rsidRDefault="00740BEA" w:rsidP="00EC3A34">
                            <w:pPr>
                              <w:pStyle w:val="NoSpacing"/>
                              <w:jc w:val="center"/>
                              <w:rPr>
                                <w:rFonts w:cstheme="minorHAnsi"/>
                                <w:b/>
                              </w:rPr>
                            </w:pPr>
                            <w:r w:rsidRPr="00EC3A34">
                              <w:rPr>
                                <w:rStyle w:val="Strong"/>
                                <w:rFonts w:cstheme="minorHAnsi"/>
                              </w:rPr>
                              <w:t>0808 802 4040</w:t>
                            </w:r>
                          </w:p>
                          <w:p w14:paraId="25BC94BB" w14:textId="77777777" w:rsidR="00740BEA" w:rsidRPr="00414A17" w:rsidRDefault="00740BEA" w:rsidP="00EC3A34">
                            <w:pPr>
                              <w:pStyle w:val="NoSpacing"/>
                              <w:jc w:val="center"/>
                              <w:rPr>
                                <w:rFonts w:cstheme="minorHAnsi"/>
                              </w:rPr>
                            </w:pPr>
                            <w:r>
                              <w:rPr>
                                <w:rFonts w:cstheme="minorHAnsi"/>
                                <w:b/>
                              </w:rPr>
                              <w:t xml:space="preserve">Email: </w:t>
                            </w:r>
                            <w:hyperlink r:id="rId42" w:history="1">
                              <w:r w:rsidRPr="00414A17">
                                <w:rPr>
                                  <w:rFonts w:cstheme="minorHAnsi"/>
                                  <w:color w:val="0070C0"/>
                                </w:rPr>
                                <w:t>info@respectphoneline.org.uk</w:t>
                              </w:r>
                            </w:hyperlink>
                          </w:p>
                          <w:p w14:paraId="4EA28008" w14:textId="77777777" w:rsidR="00740BEA" w:rsidRPr="00EE3065" w:rsidRDefault="00740BEA" w:rsidP="00D506B9">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399E" id="Text Box 443" o:spid="_x0000_s1057" type="#_x0000_t202" style="position:absolute;margin-left:276.3pt;margin-top:2pt;width:193pt;height: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" strokeweight="5pt">
                <v:stroke linestyle="thickThin"/>
                <v:shadow color="#868686"/>
                <v:textbox inset="0,0,0,0">
                  <w:txbxContent>
                    <w:p w:rsidR="00740BEA" w:rsidRPr="00414A17" w:rsidRDefault="00740BEA" w:rsidP="00CA26C3">
                      <w:pPr>
                        <w:pStyle w:val="NoSpacing"/>
                        <w:jc w:val="center"/>
                        <w:rPr>
                          <w:rFonts w:cstheme="minorHAnsi"/>
                          <w:b/>
                        </w:rPr>
                      </w:pPr>
                      <w:r w:rsidRPr="00414A17">
                        <w:rPr>
                          <w:rFonts w:cstheme="minorHAnsi"/>
                          <w:b/>
                        </w:rPr>
                        <w:t>Respect Helpline</w:t>
                      </w:r>
                    </w:p>
                    <w:p w:rsidR="00740BEA" w:rsidRDefault="00740BEA" w:rsidP="00EC3A34">
                      <w:pPr>
                        <w:pStyle w:val="NoSpacing"/>
                        <w:jc w:val="center"/>
                        <w:rPr>
                          <w:rStyle w:val="Strong"/>
                          <w:rFonts w:cstheme="minorHAnsi"/>
                          <w:b w:val="0"/>
                        </w:rPr>
                      </w:pPr>
                      <w:r>
                        <w:rPr>
                          <w:rFonts w:cstheme="minorHAnsi"/>
                        </w:rPr>
                        <w:t>Mon - Fri</w:t>
                      </w:r>
                      <w:r w:rsidRPr="00414A17">
                        <w:rPr>
                          <w:rFonts w:cstheme="minorHAnsi"/>
                        </w:rPr>
                        <w:t xml:space="preserve"> </w:t>
                      </w:r>
                      <w:r w:rsidRPr="00414A17">
                        <w:rPr>
                          <w:rStyle w:val="Strong"/>
                          <w:rFonts w:cstheme="minorHAnsi"/>
                          <w:b w:val="0"/>
                        </w:rPr>
                        <w:t>9am</w:t>
                      </w:r>
                      <w:r>
                        <w:rPr>
                          <w:rStyle w:val="Strong"/>
                          <w:rFonts w:cstheme="minorHAnsi"/>
                          <w:b w:val="0"/>
                        </w:rPr>
                        <w:t xml:space="preserve"> </w:t>
                      </w:r>
                      <w:r w:rsidRPr="00414A17">
                        <w:rPr>
                          <w:rStyle w:val="Strong"/>
                          <w:rFonts w:cstheme="minorHAnsi"/>
                          <w:b w:val="0"/>
                        </w:rPr>
                        <w:t>-</w:t>
                      </w:r>
                      <w:r>
                        <w:rPr>
                          <w:rStyle w:val="Strong"/>
                          <w:rFonts w:cstheme="minorHAnsi"/>
                          <w:b w:val="0"/>
                        </w:rPr>
                        <w:t xml:space="preserve"> </w:t>
                      </w:r>
                      <w:r w:rsidRPr="00414A17">
                        <w:rPr>
                          <w:rStyle w:val="Strong"/>
                          <w:rFonts w:cstheme="minorHAnsi"/>
                          <w:b w:val="0"/>
                        </w:rPr>
                        <w:t>8pm</w:t>
                      </w:r>
                    </w:p>
                    <w:p w:rsidR="00740BEA" w:rsidRDefault="00740BEA" w:rsidP="00EC3A34">
                      <w:pPr>
                        <w:pStyle w:val="NoSpacing"/>
                        <w:jc w:val="center"/>
                        <w:rPr>
                          <w:rFonts w:cstheme="minorHAnsi"/>
                          <w:b/>
                        </w:rPr>
                      </w:pPr>
                      <w:r>
                        <w:rPr>
                          <w:rStyle w:val="Strong"/>
                          <w:rFonts w:cstheme="minorHAnsi"/>
                          <w:b w:val="0"/>
                        </w:rPr>
                        <w:t xml:space="preserve">Sat &amp; </w:t>
                      </w:r>
                      <w:r w:rsidRPr="00414A17">
                        <w:rPr>
                          <w:rStyle w:val="Strong"/>
                          <w:rFonts w:cstheme="minorHAnsi"/>
                          <w:b w:val="0"/>
                        </w:rPr>
                        <w:t>Sun 10</w:t>
                      </w:r>
                      <w:r>
                        <w:rPr>
                          <w:rStyle w:val="Strong"/>
                          <w:rFonts w:cstheme="minorHAnsi"/>
                          <w:b w:val="0"/>
                        </w:rPr>
                        <w:t xml:space="preserve">am </w:t>
                      </w:r>
                      <w:r w:rsidRPr="00414A17">
                        <w:rPr>
                          <w:rStyle w:val="Strong"/>
                          <w:rFonts w:cstheme="minorHAnsi"/>
                          <w:b w:val="0"/>
                        </w:rPr>
                        <w:t>-</w:t>
                      </w:r>
                      <w:r>
                        <w:rPr>
                          <w:rStyle w:val="Strong"/>
                          <w:rFonts w:cstheme="minorHAnsi"/>
                          <w:b w:val="0"/>
                        </w:rPr>
                        <w:t xml:space="preserve"> </w:t>
                      </w:r>
                      <w:r w:rsidRPr="00414A17">
                        <w:rPr>
                          <w:rStyle w:val="Strong"/>
                          <w:rFonts w:cstheme="minorHAnsi"/>
                          <w:b w:val="0"/>
                        </w:rPr>
                        <w:t>12pm &amp; 4</w:t>
                      </w:r>
                      <w:r>
                        <w:rPr>
                          <w:rStyle w:val="Strong"/>
                          <w:rFonts w:cstheme="minorHAnsi"/>
                          <w:b w:val="0"/>
                        </w:rPr>
                        <w:t xml:space="preserve">pm </w:t>
                      </w:r>
                      <w:r w:rsidRPr="00414A17">
                        <w:rPr>
                          <w:rStyle w:val="Strong"/>
                          <w:rFonts w:cstheme="minorHAnsi"/>
                          <w:b w:val="0"/>
                        </w:rPr>
                        <w:t>-</w:t>
                      </w:r>
                      <w:r>
                        <w:rPr>
                          <w:rStyle w:val="Strong"/>
                          <w:rFonts w:cstheme="minorHAnsi"/>
                          <w:b w:val="0"/>
                        </w:rPr>
                        <w:t xml:space="preserve"> </w:t>
                      </w:r>
                      <w:r w:rsidRPr="00414A17">
                        <w:rPr>
                          <w:rStyle w:val="Strong"/>
                          <w:rFonts w:cstheme="minorHAnsi"/>
                          <w:b w:val="0"/>
                        </w:rPr>
                        <w:t>6pm</w:t>
                      </w:r>
                      <w:r w:rsidRPr="00414A17">
                        <w:rPr>
                          <w:rFonts w:cstheme="minorHAnsi"/>
                          <w:b/>
                        </w:rPr>
                        <w:t xml:space="preserve"> </w:t>
                      </w:r>
                    </w:p>
                    <w:p w:rsidR="00740BEA" w:rsidRDefault="00740BEA" w:rsidP="00EC3A34">
                      <w:pPr>
                        <w:pStyle w:val="NoSpacing"/>
                        <w:jc w:val="center"/>
                        <w:rPr>
                          <w:rFonts w:cstheme="minorHAnsi"/>
                          <w:b/>
                        </w:rPr>
                      </w:pPr>
                      <w:r w:rsidRPr="00EC3A34">
                        <w:rPr>
                          <w:rStyle w:val="Strong"/>
                          <w:rFonts w:cstheme="minorHAnsi"/>
                        </w:rPr>
                        <w:t>0808 802 4040</w:t>
                      </w:r>
                    </w:p>
                    <w:p w:rsidR="00740BEA" w:rsidRPr="00414A17" w:rsidRDefault="00740BEA" w:rsidP="00EC3A34">
                      <w:pPr>
                        <w:pStyle w:val="NoSpacing"/>
                        <w:jc w:val="center"/>
                        <w:rPr>
                          <w:rFonts w:cstheme="minorHAnsi"/>
                        </w:rPr>
                      </w:pPr>
                      <w:r>
                        <w:rPr>
                          <w:rFonts w:cstheme="minorHAnsi"/>
                          <w:b/>
                        </w:rPr>
                        <w:t xml:space="preserve">Email: </w:t>
                      </w:r>
                      <w:hyperlink r:id="rId43" w:history="1">
                        <w:r w:rsidRPr="00414A17">
                          <w:rPr>
                            <w:rFonts w:cstheme="minorHAnsi"/>
                            <w:color w:val="0070C0"/>
                          </w:rPr>
                          <w:t>info@respectphoneline.org.uk</w:t>
                        </w:r>
                      </w:hyperlink>
                    </w:p>
                    <w:p w:rsidR="00740BEA" w:rsidRPr="00EE3065" w:rsidRDefault="00740BEA" w:rsidP="00D506B9">
                      <w:pPr>
                        <w:jc w:val="center"/>
                        <w:rPr>
                          <w:b/>
                        </w:rPr>
                      </w:pPr>
                    </w:p>
                  </w:txbxContent>
                </v:textbox>
              </v:shape>
            </w:pict>
          </mc:Fallback>
        </mc:AlternateContent>
      </w:r>
      <w:r w:rsidR="00EC3A34">
        <w:rPr>
          <w:rFonts w:ascii="Verdana" w:eastAsia="Times New Roman" w:hAnsi="Verdana" w:cs="Times New Roman"/>
          <w:noProof/>
          <w:lang w:eastAsia="en-GB"/>
        </w:rPr>
        <mc:AlternateContent>
          <mc:Choice Requires="wps">
            <w:drawing>
              <wp:anchor distT="0" distB="0" distL="114300" distR="114300" simplePos="0" relativeHeight="251821056" behindDoc="0" locked="0" layoutInCell="1" allowOverlap="1" wp14:anchorId="5710811B" wp14:editId="2F35DB00">
                <wp:simplePos x="0" y="0"/>
                <wp:positionH relativeFrom="column">
                  <wp:posOffset>6512560</wp:posOffset>
                </wp:positionH>
                <wp:positionV relativeFrom="paragraph">
                  <wp:posOffset>31750</wp:posOffset>
                </wp:positionV>
                <wp:extent cx="3492500" cy="813435"/>
                <wp:effectExtent l="19050" t="19050" r="31750" b="438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813435"/>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F7037D" w14:textId="77777777" w:rsidR="00740BEA" w:rsidRDefault="00740BEA" w:rsidP="00414A17">
                            <w:pPr>
                              <w:spacing w:after="0" w:line="240" w:lineRule="auto"/>
                              <w:jc w:val="center"/>
                              <w:rPr>
                                <w:rFonts w:eastAsia="Times New Roman" w:cstheme="minorHAnsi"/>
                                <w:b/>
                                <w:lang w:eastAsia="en-GB"/>
                              </w:rPr>
                            </w:pPr>
                            <w:r w:rsidRPr="00414A17">
                              <w:rPr>
                                <w:rFonts w:eastAsia="Times New Roman" w:cstheme="minorHAnsi"/>
                                <w:b/>
                                <w:lang w:eastAsia="en-GB"/>
                              </w:rPr>
                              <w:t>MY CWA</w:t>
                            </w:r>
                          </w:p>
                          <w:p w14:paraId="0E4DADC0" w14:textId="77777777" w:rsidR="00740BEA" w:rsidRPr="00414A17" w:rsidRDefault="00740BEA" w:rsidP="00EC3A34">
                            <w:pPr>
                              <w:spacing w:after="0" w:line="240" w:lineRule="auto"/>
                              <w:jc w:val="center"/>
                              <w:rPr>
                                <w:rFonts w:eastAsia="Times New Roman" w:cstheme="minorHAnsi"/>
                                <w:lang w:eastAsia="en-GB"/>
                              </w:rPr>
                            </w:pPr>
                            <w:r w:rsidRPr="00414A17">
                              <w:rPr>
                                <w:rFonts w:eastAsia="Times New Roman" w:cstheme="minorHAnsi"/>
                                <w:lang w:eastAsia="en-GB"/>
                              </w:rPr>
                              <w:t>9am</w:t>
                            </w:r>
                            <w:r>
                              <w:rPr>
                                <w:rFonts w:eastAsia="Times New Roman" w:cstheme="minorHAnsi"/>
                                <w:lang w:eastAsia="en-GB"/>
                              </w:rPr>
                              <w:t xml:space="preserve"> </w:t>
                            </w:r>
                            <w:r w:rsidRPr="00414A17">
                              <w:rPr>
                                <w:rFonts w:eastAsia="Times New Roman" w:cstheme="minorHAnsi"/>
                                <w:lang w:eastAsia="en-GB"/>
                              </w:rPr>
                              <w:t>-</w:t>
                            </w:r>
                            <w:r>
                              <w:rPr>
                                <w:rFonts w:eastAsia="Times New Roman" w:cstheme="minorHAnsi"/>
                                <w:lang w:eastAsia="en-GB"/>
                              </w:rPr>
                              <w:t xml:space="preserve"> </w:t>
                            </w:r>
                            <w:r w:rsidRPr="00414A17">
                              <w:rPr>
                                <w:rFonts w:eastAsia="Times New Roman" w:cstheme="minorHAnsi"/>
                                <w:lang w:eastAsia="en-GB"/>
                              </w:rPr>
                              <w:t xml:space="preserve">5pm </w:t>
                            </w:r>
                            <w:r>
                              <w:rPr>
                                <w:rFonts w:eastAsia="Times New Roman" w:cstheme="minorHAnsi"/>
                                <w:lang w:eastAsia="en-GB"/>
                              </w:rPr>
                              <w:t xml:space="preserve">- </w:t>
                            </w:r>
                            <w:r w:rsidRPr="00EC3A34">
                              <w:rPr>
                                <w:rFonts w:cstheme="minorHAnsi"/>
                                <w:b/>
                                <w:color w:val="3C4043"/>
                              </w:rPr>
                              <w:t>01270 250 390</w:t>
                            </w:r>
                            <w:r>
                              <w:rPr>
                                <w:rFonts w:cstheme="minorHAnsi"/>
                                <w:color w:val="3C4043"/>
                              </w:rPr>
                              <w:t xml:space="preserve"> </w:t>
                            </w:r>
                            <w:r w:rsidRPr="00EC3A34">
                              <w:rPr>
                                <w:rFonts w:cstheme="minorHAnsi"/>
                                <w:b/>
                                <w:color w:val="3C4043"/>
                              </w:rPr>
                              <w:t>Email:</w:t>
                            </w:r>
                            <w:r>
                              <w:rPr>
                                <w:rFonts w:cstheme="minorHAnsi"/>
                                <w:color w:val="3C4043"/>
                              </w:rPr>
                              <w:t xml:space="preserve"> </w:t>
                            </w:r>
                            <w:r w:rsidRPr="00414A17">
                              <w:rPr>
                                <w:rFonts w:cstheme="minorHAnsi"/>
                                <w:color w:val="3C4043"/>
                              </w:rPr>
                              <w:t>info@mycwa.org.uk</w:t>
                            </w:r>
                          </w:p>
                          <w:p w14:paraId="550F6256" w14:textId="77777777" w:rsidR="00740BEA" w:rsidRPr="00414A17" w:rsidRDefault="00740BEA" w:rsidP="00414A17">
                            <w:pPr>
                              <w:spacing w:after="0" w:line="240" w:lineRule="auto"/>
                              <w:jc w:val="center"/>
                              <w:rPr>
                                <w:rFonts w:eastAsia="Times New Roman" w:cstheme="minorHAnsi"/>
                                <w:lang w:eastAsia="en-GB"/>
                              </w:rPr>
                            </w:pPr>
                            <w:r>
                              <w:rPr>
                                <w:rFonts w:eastAsia="Times New Roman" w:cstheme="minorHAnsi"/>
                                <w:lang w:eastAsia="en-GB"/>
                              </w:rPr>
                              <w:t>Support for men &amp;</w:t>
                            </w:r>
                            <w:r w:rsidRPr="00EC3A34">
                              <w:rPr>
                                <w:rFonts w:eastAsia="Times New Roman" w:cstheme="minorHAnsi"/>
                                <w:lang w:eastAsia="en-GB"/>
                              </w:rPr>
                              <w:t xml:space="preserve"> women</w:t>
                            </w:r>
                            <w:r w:rsidRPr="00414A17">
                              <w:rPr>
                                <w:rFonts w:eastAsia="Times New Roman" w:cstheme="minorHAnsi"/>
                                <w:lang w:eastAsia="en-GB"/>
                              </w:rPr>
                              <w:t xml:space="preserve"> who use abusive behaviours</w:t>
                            </w:r>
                            <w:r>
                              <w:rPr>
                                <w:rFonts w:eastAsia="Times New Roman" w:cstheme="minorHAnsi"/>
                                <w:lang w:eastAsia="en-GB"/>
                              </w:rPr>
                              <w:t xml:space="preserve"> </w:t>
                            </w:r>
                            <w:r w:rsidRPr="00414A17">
                              <w:rPr>
                                <w:rFonts w:eastAsia="Times New Roman" w:cstheme="minorHAnsi"/>
                                <w:lang w:eastAsia="en-GB"/>
                              </w:rPr>
                              <w:t>in their relationship</w:t>
                            </w:r>
                          </w:p>
                          <w:p w14:paraId="4A3C50F0" w14:textId="77777777" w:rsidR="00740BEA" w:rsidRPr="00EE3065" w:rsidRDefault="00740BEA" w:rsidP="00414A17">
                            <w:pPr>
                              <w:pStyle w:val="NoSpacing"/>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964AE" id="Text Box 23" o:spid="_x0000_s1058" type="#_x0000_t202" style="position:absolute;margin-left:512.8pt;margin-top:2.5pt;width:275pt;height:64.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" strokeweight="5pt">
                <v:stroke linestyle="thickThin"/>
                <v:shadow color="#868686"/>
                <v:textbox inset="0,0,0,0">
                  <w:txbxContent>
                    <w:p w:rsidR="00740BEA" w:rsidRDefault="00740BEA" w:rsidP="00414A17">
                      <w:pPr>
                        <w:spacing w:after="0" w:line="240" w:lineRule="auto"/>
                        <w:jc w:val="center"/>
                        <w:rPr>
                          <w:rFonts w:eastAsia="Times New Roman" w:cstheme="minorHAnsi"/>
                          <w:b/>
                          <w:lang w:eastAsia="en-GB"/>
                        </w:rPr>
                      </w:pPr>
                      <w:r w:rsidRPr="00414A17">
                        <w:rPr>
                          <w:rFonts w:eastAsia="Times New Roman" w:cstheme="minorHAnsi"/>
                          <w:b/>
                          <w:lang w:eastAsia="en-GB"/>
                        </w:rPr>
                        <w:t>MY CWA</w:t>
                      </w:r>
                    </w:p>
                    <w:p w:rsidR="00740BEA" w:rsidRPr="00414A17" w:rsidRDefault="00740BEA" w:rsidP="00EC3A34">
                      <w:pPr>
                        <w:spacing w:after="0" w:line="240" w:lineRule="auto"/>
                        <w:jc w:val="center"/>
                        <w:rPr>
                          <w:rFonts w:eastAsia="Times New Roman" w:cstheme="minorHAnsi"/>
                          <w:lang w:eastAsia="en-GB"/>
                        </w:rPr>
                      </w:pPr>
                      <w:r w:rsidRPr="00414A17">
                        <w:rPr>
                          <w:rFonts w:eastAsia="Times New Roman" w:cstheme="minorHAnsi"/>
                          <w:lang w:eastAsia="en-GB"/>
                        </w:rPr>
                        <w:t>9am</w:t>
                      </w:r>
                      <w:r>
                        <w:rPr>
                          <w:rFonts w:eastAsia="Times New Roman" w:cstheme="minorHAnsi"/>
                          <w:lang w:eastAsia="en-GB"/>
                        </w:rPr>
                        <w:t xml:space="preserve"> </w:t>
                      </w:r>
                      <w:r w:rsidRPr="00414A17">
                        <w:rPr>
                          <w:rFonts w:eastAsia="Times New Roman" w:cstheme="minorHAnsi"/>
                          <w:lang w:eastAsia="en-GB"/>
                        </w:rPr>
                        <w:t>-</w:t>
                      </w:r>
                      <w:r>
                        <w:rPr>
                          <w:rFonts w:eastAsia="Times New Roman" w:cstheme="minorHAnsi"/>
                          <w:lang w:eastAsia="en-GB"/>
                        </w:rPr>
                        <w:t xml:space="preserve"> </w:t>
                      </w:r>
                      <w:r w:rsidRPr="00414A17">
                        <w:rPr>
                          <w:rFonts w:eastAsia="Times New Roman" w:cstheme="minorHAnsi"/>
                          <w:lang w:eastAsia="en-GB"/>
                        </w:rPr>
                        <w:t xml:space="preserve">5pm </w:t>
                      </w:r>
                      <w:r>
                        <w:rPr>
                          <w:rFonts w:eastAsia="Times New Roman" w:cstheme="minorHAnsi"/>
                          <w:lang w:eastAsia="en-GB"/>
                        </w:rPr>
                        <w:t xml:space="preserve">- </w:t>
                      </w:r>
                      <w:r w:rsidRPr="00EC3A34">
                        <w:rPr>
                          <w:rFonts w:cstheme="minorHAnsi"/>
                          <w:b/>
                          <w:color w:val="3C4043"/>
                        </w:rPr>
                        <w:t>01270 250 390</w:t>
                      </w:r>
                      <w:r>
                        <w:rPr>
                          <w:rFonts w:cstheme="minorHAnsi"/>
                          <w:color w:val="3C4043"/>
                        </w:rPr>
                        <w:t xml:space="preserve"> </w:t>
                      </w:r>
                      <w:r w:rsidRPr="00EC3A34">
                        <w:rPr>
                          <w:rFonts w:cstheme="minorHAnsi"/>
                          <w:b/>
                          <w:color w:val="3C4043"/>
                        </w:rPr>
                        <w:t>Email:</w:t>
                      </w:r>
                      <w:r>
                        <w:rPr>
                          <w:rFonts w:cstheme="minorHAnsi"/>
                          <w:color w:val="3C4043"/>
                        </w:rPr>
                        <w:t xml:space="preserve"> </w:t>
                      </w:r>
                      <w:r w:rsidRPr="00414A17">
                        <w:rPr>
                          <w:rFonts w:cstheme="minorHAnsi"/>
                          <w:color w:val="3C4043"/>
                        </w:rPr>
                        <w:t>info@mycwa.org.uk</w:t>
                      </w:r>
                    </w:p>
                    <w:p w:rsidR="00740BEA" w:rsidRPr="00414A17" w:rsidRDefault="00740BEA" w:rsidP="00414A17">
                      <w:pPr>
                        <w:spacing w:after="0" w:line="240" w:lineRule="auto"/>
                        <w:jc w:val="center"/>
                        <w:rPr>
                          <w:rFonts w:eastAsia="Times New Roman" w:cstheme="minorHAnsi"/>
                          <w:lang w:eastAsia="en-GB"/>
                        </w:rPr>
                      </w:pPr>
                      <w:r>
                        <w:rPr>
                          <w:rFonts w:eastAsia="Times New Roman" w:cstheme="minorHAnsi"/>
                          <w:lang w:eastAsia="en-GB"/>
                        </w:rPr>
                        <w:t>Support for men &amp;</w:t>
                      </w:r>
                      <w:r w:rsidRPr="00EC3A34">
                        <w:rPr>
                          <w:rFonts w:eastAsia="Times New Roman" w:cstheme="minorHAnsi"/>
                          <w:lang w:eastAsia="en-GB"/>
                        </w:rPr>
                        <w:t xml:space="preserve"> women</w:t>
                      </w:r>
                      <w:r w:rsidRPr="00414A17">
                        <w:rPr>
                          <w:rFonts w:eastAsia="Times New Roman" w:cstheme="minorHAnsi"/>
                          <w:lang w:eastAsia="en-GB"/>
                        </w:rPr>
                        <w:t xml:space="preserve"> who use abusive behaviours</w:t>
                      </w:r>
                      <w:r>
                        <w:rPr>
                          <w:rFonts w:eastAsia="Times New Roman" w:cstheme="minorHAnsi"/>
                          <w:lang w:eastAsia="en-GB"/>
                        </w:rPr>
                        <w:t xml:space="preserve"> </w:t>
                      </w:r>
                      <w:r w:rsidRPr="00414A17">
                        <w:rPr>
                          <w:rFonts w:eastAsia="Times New Roman" w:cstheme="minorHAnsi"/>
                          <w:lang w:eastAsia="en-GB"/>
                        </w:rPr>
                        <w:t>in their relationship</w:t>
                      </w:r>
                    </w:p>
                    <w:p w:rsidR="00740BEA" w:rsidRPr="00EE3065" w:rsidRDefault="00740BEA" w:rsidP="00414A17">
                      <w:pPr>
                        <w:pStyle w:val="NoSpacing"/>
                        <w:jc w:val="center"/>
                        <w:rPr>
                          <w:b/>
                        </w:rPr>
                      </w:pPr>
                    </w:p>
                  </w:txbxContent>
                </v:textbox>
              </v:shape>
            </w:pict>
          </mc:Fallback>
        </mc:AlternateContent>
      </w:r>
      <w:r w:rsidR="00D506B9" w:rsidRPr="00D506B9">
        <w:rPr>
          <w:rFonts w:ascii="Verdana" w:eastAsia="Times New Roman" w:hAnsi="Verdana" w:cs="Times New Roman"/>
          <w:lang w:eastAsia="en-GB"/>
        </w:rPr>
        <w:tab/>
      </w:r>
    </w:p>
    <w:p w14:paraId="191A78A8" w14:textId="77777777" w:rsidR="00D506B9" w:rsidRPr="00D506B9" w:rsidRDefault="00D506B9" w:rsidP="00D506B9">
      <w:pPr>
        <w:tabs>
          <w:tab w:val="left" w:pos="12090"/>
        </w:tabs>
        <w:spacing w:after="0" w:line="240" w:lineRule="auto"/>
        <w:rPr>
          <w:rFonts w:ascii="Verdana" w:eastAsia="Times New Roman" w:hAnsi="Verdana" w:cs="Times New Roman"/>
          <w:lang w:eastAsia="en-GB"/>
        </w:rPr>
      </w:pPr>
      <w:r w:rsidRPr="00D506B9">
        <w:rPr>
          <w:rFonts w:ascii="Verdana" w:eastAsia="Times New Roman" w:hAnsi="Verdana" w:cs="Times New Roman"/>
          <w:lang w:eastAsia="en-GB"/>
        </w:rPr>
        <w:tab/>
      </w:r>
    </w:p>
    <w:p w14:paraId="279377AF" w14:textId="77777777" w:rsidR="00D506B9" w:rsidRPr="00D506B9" w:rsidRDefault="00EC3A34" w:rsidP="00D506B9">
      <w:pPr>
        <w:spacing w:after="0" w:line="240" w:lineRule="auto"/>
        <w:rPr>
          <w:rFonts w:ascii="Verdana" w:eastAsia="Times New Roman" w:hAnsi="Verdana" w:cs="Times New Roman"/>
          <w:lang w:eastAsia="en-GB"/>
        </w:rPr>
      </w:pPr>
      <w:r w:rsidRPr="00A2161D">
        <w:rPr>
          <w:rFonts w:ascii="Arial" w:eastAsia="Times New Roman" w:hAnsi="Arial" w:cs="Arial"/>
          <w:noProof/>
          <w:lang w:eastAsia="en-GB"/>
        </w:rPr>
        <mc:AlternateContent>
          <mc:Choice Requires="wps">
            <w:drawing>
              <wp:anchor distT="0" distB="0" distL="114300" distR="114300" simplePos="0" relativeHeight="251827200" behindDoc="0" locked="0" layoutInCell="1" allowOverlap="1" wp14:anchorId="401F61F2" wp14:editId="0EFD5DAE">
                <wp:simplePos x="0" y="0"/>
                <wp:positionH relativeFrom="column">
                  <wp:posOffset>2689860</wp:posOffset>
                </wp:positionH>
                <wp:positionV relativeFrom="paragraph">
                  <wp:posOffset>67310</wp:posOffset>
                </wp:positionV>
                <wp:extent cx="698500" cy="0"/>
                <wp:effectExtent l="0" t="76200" r="25400" b="952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488B5" id="Straight Connector 26"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8pt,5.3pt" to="26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">
                <v:stroke endarrow="block"/>
              </v:line>
            </w:pict>
          </mc:Fallback>
        </mc:AlternateContent>
      </w:r>
      <w:r w:rsidRPr="00A2161D">
        <w:rPr>
          <w:rFonts w:ascii="Arial" w:eastAsia="Times New Roman" w:hAnsi="Arial" w:cs="Arial"/>
          <w:noProof/>
          <w:lang w:eastAsia="en-GB"/>
        </w:rPr>
        <mc:AlternateContent>
          <mc:Choice Requires="wps">
            <w:drawing>
              <wp:anchor distT="0" distB="0" distL="114300" distR="114300" simplePos="0" relativeHeight="251829248" behindDoc="0" locked="0" layoutInCell="1" allowOverlap="1" wp14:anchorId="28FF8ABE" wp14:editId="6E7A6D24">
                <wp:simplePos x="0" y="0"/>
                <wp:positionH relativeFrom="column">
                  <wp:posOffset>6045200</wp:posOffset>
                </wp:positionH>
                <wp:positionV relativeFrom="paragraph">
                  <wp:posOffset>82550</wp:posOffset>
                </wp:positionV>
                <wp:extent cx="412750" cy="0"/>
                <wp:effectExtent l="0" t="76200" r="25400" b="952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E364E" id="Straight Connector 27" o:spid="_x0000_s1026" style="position:absolute;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6.5pt" to="50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">
                <v:stroke endarrow="block"/>
              </v:line>
            </w:pict>
          </mc:Fallback>
        </mc:AlternateContent>
      </w:r>
    </w:p>
    <w:p w14:paraId="5F634652" w14:textId="77777777" w:rsidR="00D506B9" w:rsidRPr="00D506B9" w:rsidRDefault="00D506B9" w:rsidP="00D506B9">
      <w:pPr>
        <w:spacing w:after="0" w:line="240" w:lineRule="auto"/>
        <w:rPr>
          <w:rFonts w:ascii="Verdana" w:eastAsia="Times New Roman" w:hAnsi="Verdana" w:cs="Times New Roman"/>
          <w:lang w:eastAsia="en-GB"/>
        </w:rPr>
      </w:pPr>
    </w:p>
    <w:p w14:paraId="7E8D9825" w14:textId="77777777" w:rsidR="00D506B9" w:rsidRPr="00D506B9" w:rsidRDefault="00D506B9" w:rsidP="00D506B9">
      <w:pPr>
        <w:spacing w:after="0" w:line="240" w:lineRule="auto"/>
        <w:rPr>
          <w:rFonts w:ascii="Verdana" w:eastAsia="Times New Roman" w:hAnsi="Verdana" w:cs="Times New Roman"/>
          <w:lang w:eastAsia="en-GB"/>
        </w:rPr>
      </w:pPr>
    </w:p>
    <w:p w14:paraId="1912B3E9" w14:textId="77777777" w:rsidR="00D506B9" w:rsidRPr="00D506B9" w:rsidRDefault="0081088D" w:rsidP="00D506B9">
      <w:pPr>
        <w:spacing w:after="0" w:line="240" w:lineRule="auto"/>
        <w:rPr>
          <w:rFonts w:ascii="Verdana" w:eastAsia="Times New Roman" w:hAnsi="Verdana" w:cs="Times New Roman"/>
          <w:lang w:eastAsia="en-GB"/>
        </w:rPr>
      </w:pPr>
      <w:r w:rsidRPr="005250E8">
        <w:rPr>
          <w:rFonts w:ascii="Verdana" w:eastAsia="Times New Roman" w:hAnsi="Verdana" w:cs="Times New Roman"/>
          <w:noProof/>
          <w:lang w:eastAsia="en-GB"/>
        </w:rPr>
        <mc:AlternateContent>
          <mc:Choice Requires="wps">
            <w:drawing>
              <wp:anchor distT="0" distB="0" distL="114300" distR="114300" simplePos="0" relativeHeight="251784192" behindDoc="0" locked="0" layoutInCell="1" allowOverlap="1" wp14:anchorId="69BA0146" wp14:editId="1FCFDCBB">
                <wp:simplePos x="0" y="0"/>
                <wp:positionH relativeFrom="column">
                  <wp:posOffset>6531610</wp:posOffset>
                </wp:positionH>
                <wp:positionV relativeFrom="paragraph">
                  <wp:posOffset>122555</wp:posOffset>
                </wp:positionV>
                <wp:extent cx="3473450" cy="393700"/>
                <wp:effectExtent l="19050" t="1905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393700"/>
                        </a:xfrm>
                        <a:prstGeom prst="rect">
                          <a:avLst/>
                        </a:prstGeom>
                        <a:noFill/>
                        <a:ln w="44450" cmpd="thinThick">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14:paraId="3A9C8254" w14:textId="77777777" w:rsidR="00740BEA" w:rsidRDefault="00740BEA" w:rsidP="00DF0635">
                            <w:pPr>
                              <w:pStyle w:val="NoSpacing"/>
                              <w:jc w:val="center"/>
                              <w:rPr>
                                <w:rFonts w:cstheme="minorHAnsi"/>
                                <w:b/>
                                <w:lang w:val="en-US"/>
                              </w:rPr>
                            </w:pPr>
                            <w:r w:rsidRPr="00DF0635">
                              <w:rPr>
                                <w:rFonts w:cstheme="minorHAnsi"/>
                                <w:b/>
                                <w:lang w:val="en-US"/>
                              </w:rPr>
                              <w:t xml:space="preserve">Police </w:t>
                            </w:r>
                            <w:r>
                              <w:rPr>
                                <w:rFonts w:cstheme="minorHAnsi"/>
                                <w:b/>
                                <w:lang w:val="en-US"/>
                              </w:rPr>
                              <w:t>Non-E</w:t>
                            </w:r>
                            <w:r w:rsidRPr="00DF0635">
                              <w:rPr>
                                <w:rFonts w:cstheme="minorHAnsi"/>
                                <w:b/>
                                <w:lang w:val="en-US"/>
                              </w:rPr>
                              <w:t>mergency</w:t>
                            </w:r>
                          </w:p>
                          <w:p w14:paraId="2140A663" w14:textId="77777777" w:rsidR="00740BEA" w:rsidRPr="00DF0635" w:rsidRDefault="00740BEA" w:rsidP="00DF0635">
                            <w:pPr>
                              <w:pStyle w:val="NoSpacing"/>
                              <w:jc w:val="center"/>
                              <w:rPr>
                                <w:rFonts w:cstheme="minorHAnsi"/>
                                <w:b/>
                                <w:lang w:val="en-US"/>
                              </w:rPr>
                            </w:pPr>
                            <w:r>
                              <w:rPr>
                                <w:rFonts w:cstheme="minorHAnsi"/>
                                <w:b/>
                                <w:lang w:val="en-US"/>
                              </w:rPr>
                              <w:t>101</w:t>
                            </w:r>
                          </w:p>
                          <w:p w14:paraId="483BDD96" w14:textId="77777777" w:rsidR="00740BEA" w:rsidRPr="009540C0" w:rsidRDefault="00740BEA" w:rsidP="00DF0635">
                            <w:pPr>
                              <w:pStyle w:val="NoSpacing"/>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C685D" id="Text Box 2" o:spid="_x0000_s1059" type="#_x0000_t202" style="position:absolute;margin-left:514.3pt;margin-top:9.65pt;width:273.5pt;height:3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" filled="f" strokecolor="#7030a0" strokeweight="3.5pt">
                <v:stroke linestyle="thinThick"/>
                <v:textbox inset="0,0,0,0">
                  <w:txbxContent>
                    <w:p w:rsidR="00740BEA" w:rsidRDefault="00740BEA" w:rsidP="00DF0635">
                      <w:pPr>
                        <w:pStyle w:val="NoSpacing"/>
                        <w:jc w:val="center"/>
                        <w:rPr>
                          <w:rFonts w:cstheme="minorHAnsi"/>
                          <w:b/>
                          <w:lang w:val="en-US"/>
                        </w:rPr>
                      </w:pPr>
                      <w:r w:rsidRPr="00DF0635">
                        <w:rPr>
                          <w:rFonts w:cstheme="minorHAnsi"/>
                          <w:b/>
                          <w:lang w:val="en-US"/>
                        </w:rPr>
                        <w:t xml:space="preserve">Police </w:t>
                      </w:r>
                      <w:r>
                        <w:rPr>
                          <w:rFonts w:cstheme="minorHAnsi"/>
                          <w:b/>
                          <w:lang w:val="en-US"/>
                        </w:rPr>
                        <w:t>Non-E</w:t>
                      </w:r>
                      <w:r w:rsidRPr="00DF0635">
                        <w:rPr>
                          <w:rFonts w:cstheme="minorHAnsi"/>
                          <w:b/>
                          <w:lang w:val="en-US"/>
                        </w:rPr>
                        <w:t>mergency</w:t>
                      </w:r>
                    </w:p>
                    <w:p w:rsidR="00740BEA" w:rsidRPr="00DF0635" w:rsidRDefault="00740BEA" w:rsidP="00DF0635">
                      <w:pPr>
                        <w:pStyle w:val="NoSpacing"/>
                        <w:jc w:val="center"/>
                        <w:rPr>
                          <w:rFonts w:cstheme="minorHAnsi"/>
                          <w:b/>
                          <w:lang w:val="en-US"/>
                        </w:rPr>
                      </w:pPr>
                      <w:r>
                        <w:rPr>
                          <w:rFonts w:cstheme="minorHAnsi"/>
                          <w:b/>
                          <w:lang w:val="en-US"/>
                        </w:rPr>
                        <w:t>101</w:t>
                      </w:r>
                    </w:p>
                    <w:p w:rsidR="00740BEA" w:rsidRPr="009540C0" w:rsidRDefault="00740BEA" w:rsidP="00DF0635">
                      <w:pPr>
                        <w:pStyle w:val="NoSpacing"/>
                        <w:rPr>
                          <w:rFonts w:ascii="Arial" w:hAnsi="Arial" w:cs="Arial"/>
                        </w:rPr>
                      </w:pPr>
                    </w:p>
                  </w:txbxContent>
                </v:textbox>
              </v:shape>
            </w:pict>
          </mc:Fallback>
        </mc:AlternateContent>
      </w:r>
    </w:p>
    <w:p w14:paraId="7D8CBDD8" w14:textId="77777777" w:rsidR="00D506B9" w:rsidRPr="00D506B9" w:rsidRDefault="00DF0635" w:rsidP="00D506B9">
      <w:pPr>
        <w:tabs>
          <w:tab w:val="left" w:pos="3795"/>
        </w:tabs>
        <w:spacing w:after="0" w:line="240" w:lineRule="auto"/>
        <w:rPr>
          <w:rFonts w:ascii="Verdana" w:eastAsia="Times New Roman" w:hAnsi="Verdana" w:cs="Times New Roman"/>
          <w:lang w:eastAsia="en-GB"/>
        </w:rPr>
      </w:pPr>
      <w:r>
        <w:rPr>
          <w:rFonts w:ascii="Verdana" w:eastAsia="Times New Roman" w:hAnsi="Verdana" w:cs="Times New Roman"/>
          <w:noProof/>
          <w:lang w:eastAsia="en-GB"/>
        </w:rPr>
        <mc:AlternateContent>
          <mc:Choice Requires="wps">
            <w:drawing>
              <wp:anchor distT="0" distB="0" distL="114300" distR="114300" simplePos="0" relativeHeight="251737088" behindDoc="0" locked="0" layoutInCell="1" allowOverlap="1" wp14:anchorId="0453C6E8" wp14:editId="1D026503">
                <wp:simplePos x="0" y="0"/>
                <wp:positionH relativeFrom="margin">
                  <wp:align>left</wp:align>
                </wp:positionH>
                <wp:positionV relativeFrom="paragraph">
                  <wp:posOffset>117475</wp:posOffset>
                </wp:positionV>
                <wp:extent cx="2533650" cy="635000"/>
                <wp:effectExtent l="19050" t="19050" r="19050" b="12700"/>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35000"/>
                        </a:xfrm>
                        <a:prstGeom prst="rect">
                          <a:avLst/>
                        </a:prstGeom>
                        <a:solidFill>
                          <a:srgbClr val="E5DFEC"/>
                        </a:solidFill>
                        <a:ln w="44450" cmpd="thinThick">
                          <a:solidFill>
                            <a:srgbClr val="7030A0"/>
                          </a:solidFill>
                          <a:miter lim="800000"/>
                          <a:headEnd/>
                          <a:tailEnd/>
                        </a:ln>
                      </wps:spPr>
                      <wps:txbx>
                        <w:txbxContent>
                          <w:p w14:paraId="7FBC0CA1" w14:textId="77777777" w:rsidR="00740BEA" w:rsidRPr="00EC3A34" w:rsidRDefault="00740BEA" w:rsidP="00EC3A34">
                            <w:pPr>
                              <w:pStyle w:val="NoSpacing"/>
                              <w:jc w:val="center"/>
                              <w:rPr>
                                <w:rFonts w:cstheme="minorHAnsi"/>
                              </w:rPr>
                            </w:pPr>
                            <w:r w:rsidRPr="00EC3A34">
                              <w:rPr>
                                <w:rFonts w:cstheme="minorHAnsi"/>
                              </w:rPr>
                              <w:t xml:space="preserve">Is there concern about a </w:t>
                            </w:r>
                            <w:r w:rsidRPr="00EC3A34">
                              <w:rPr>
                                <w:rFonts w:cstheme="minorHAnsi"/>
                                <w:b/>
                              </w:rPr>
                              <w:t xml:space="preserve">vulnerable adult </w:t>
                            </w:r>
                            <w:r w:rsidRPr="00EC3A34">
                              <w:rPr>
                                <w:rFonts w:cstheme="minorHAnsi"/>
                              </w:rPr>
                              <w:t>experiencing abuse?</w:t>
                            </w:r>
                          </w:p>
                        </w:txbxContent>
                      </wps:txbx>
                      <wps:bodyPr rot="0" vert="horz" wrap="square" lIns="54000" tIns="11880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5B2E7" id="Text Box 439" o:spid="_x0000_s1060" type="#_x0000_t202" style="position:absolute;margin-left:0;margin-top:9.25pt;width:199.5pt;height:50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" fillcolor="#e5dfec" strokecolor="#7030a0" strokeweight="3.5pt">
                <v:stroke linestyle="thinThick"/>
                <v:textbox inset="1.5mm,3.3mm,1.5mm">
                  <w:txbxContent>
                    <w:p w:rsidR="00740BEA" w:rsidRPr="00EC3A34" w:rsidRDefault="00740BEA" w:rsidP="00EC3A34">
                      <w:pPr>
                        <w:pStyle w:val="NoSpacing"/>
                        <w:jc w:val="center"/>
                        <w:rPr>
                          <w:rFonts w:cstheme="minorHAnsi"/>
                        </w:rPr>
                      </w:pPr>
                      <w:r w:rsidRPr="00EC3A34">
                        <w:rPr>
                          <w:rFonts w:cstheme="minorHAnsi"/>
                        </w:rPr>
                        <w:t xml:space="preserve">Is there concern about a </w:t>
                      </w:r>
                      <w:r w:rsidRPr="00EC3A34">
                        <w:rPr>
                          <w:rFonts w:cstheme="minorHAnsi"/>
                          <w:b/>
                        </w:rPr>
                        <w:t xml:space="preserve">vulnerable adult </w:t>
                      </w:r>
                      <w:r w:rsidRPr="00EC3A34">
                        <w:rPr>
                          <w:rFonts w:cstheme="minorHAnsi"/>
                        </w:rPr>
                        <w:t>experiencing abuse?</w:t>
                      </w:r>
                    </w:p>
                  </w:txbxContent>
                </v:textbox>
                <w10:wrap anchorx="margin"/>
              </v:shape>
            </w:pict>
          </mc:Fallback>
        </mc:AlternateContent>
      </w:r>
      <w:r w:rsidR="00D506B9" w:rsidRPr="00D506B9">
        <w:rPr>
          <w:rFonts w:ascii="Verdana" w:eastAsia="Times New Roman" w:hAnsi="Verdana" w:cs="Times New Roman"/>
          <w:lang w:eastAsia="en-GB"/>
        </w:rPr>
        <w:tab/>
      </w:r>
    </w:p>
    <w:p w14:paraId="1B5BFD42" w14:textId="77777777" w:rsidR="00D506B9" w:rsidRPr="00E50FE6" w:rsidRDefault="00374149" w:rsidP="009C7930">
      <w:pPr>
        <w:spacing w:after="0" w:line="240" w:lineRule="auto"/>
        <w:rPr>
          <w:rFonts w:cs="Arial"/>
          <w:lang w:val="en-US"/>
        </w:rPr>
      </w:pPr>
      <w:r w:rsidRPr="00A2161D">
        <w:rPr>
          <w:rFonts w:ascii="Arial" w:eastAsia="Times New Roman" w:hAnsi="Arial" w:cs="Arial"/>
          <w:noProof/>
          <w:lang w:eastAsia="en-GB"/>
        </w:rPr>
        <mc:AlternateContent>
          <mc:Choice Requires="wps">
            <w:drawing>
              <wp:anchor distT="0" distB="0" distL="114300" distR="114300" simplePos="0" relativeHeight="251835392" behindDoc="0" locked="0" layoutInCell="1" allowOverlap="1" wp14:anchorId="7FE9D670" wp14:editId="48D4894A">
                <wp:simplePos x="0" y="0"/>
                <wp:positionH relativeFrom="column">
                  <wp:posOffset>2772410</wp:posOffset>
                </wp:positionH>
                <wp:positionV relativeFrom="paragraph">
                  <wp:posOffset>18415</wp:posOffset>
                </wp:positionV>
                <wp:extent cx="3663950" cy="6350"/>
                <wp:effectExtent l="0" t="76200" r="12700" b="889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63950"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7C73B" id="Straight Connector 30" o:spid="_x0000_s1026" style="position:absolute;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3pt,1.45pt" to="506.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">
                <v:stroke endarrow="block"/>
              </v:line>
            </w:pict>
          </mc:Fallback>
        </mc:AlternateContent>
      </w:r>
      <w:r>
        <w:rPr>
          <w:rFonts w:ascii="Verdana" w:eastAsia="Times New Roman" w:hAnsi="Verdana" w:cs="Times New Roman"/>
          <w:noProof/>
          <w:lang w:eastAsia="en-GB"/>
        </w:rPr>
        <mc:AlternateContent>
          <mc:Choice Requires="wps">
            <w:drawing>
              <wp:anchor distT="0" distB="0" distL="114300" distR="114300" simplePos="0" relativeHeight="251839488" behindDoc="0" locked="0" layoutInCell="1" allowOverlap="1" wp14:anchorId="1CA3A670" wp14:editId="4D34E643">
                <wp:simplePos x="0" y="0"/>
                <wp:positionH relativeFrom="column">
                  <wp:posOffset>2772410</wp:posOffset>
                </wp:positionH>
                <wp:positionV relativeFrom="paragraph">
                  <wp:posOffset>24765</wp:posOffset>
                </wp:positionV>
                <wp:extent cx="6350" cy="565150"/>
                <wp:effectExtent l="0" t="0" r="31750" b="25400"/>
                <wp:wrapNone/>
                <wp:docPr id="449" name="Straight Connector 449"/>
                <wp:cNvGraphicFramePr/>
                <a:graphic xmlns:a="http://schemas.openxmlformats.org/drawingml/2006/main">
                  <a:graphicData uri="http://schemas.microsoft.com/office/word/2010/wordprocessingShape">
                    <wps:wsp>
                      <wps:cNvCnPr/>
                      <wps:spPr>
                        <a:xfrm>
                          <a:off x="0" y="0"/>
                          <a:ext cx="6350" cy="565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E6E6F" id="Straight Connector 449"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3pt,1.95pt" to="218.8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" strokecolor="black [3213]"/>
            </w:pict>
          </mc:Fallback>
        </mc:AlternateContent>
      </w:r>
      <w:r>
        <w:rPr>
          <w:rFonts w:ascii="Verdana" w:eastAsia="Times New Roman" w:hAnsi="Verdana" w:cs="Times New Roman"/>
          <w:noProof/>
          <w:lang w:eastAsia="en-GB"/>
        </w:rPr>
        <mc:AlternateContent>
          <mc:Choice Requires="wps">
            <w:drawing>
              <wp:anchor distT="0" distB="0" distL="114300" distR="114300" simplePos="0" relativeHeight="251738112" behindDoc="0" locked="0" layoutInCell="1" allowOverlap="1" wp14:anchorId="01726E70" wp14:editId="1E0366DA">
                <wp:simplePos x="0" y="0"/>
                <wp:positionH relativeFrom="column">
                  <wp:posOffset>6525260</wp:posOffset>
                </wp:positionH>
                <wp:positionV relativeFrom="paragraph">
                  <wp:posOffset>278765</wp:posOffset>
                </wp:positionV>
                <wp:extent cx="3492500" cy="622300"/>
                <wp:effectExtent l="19050" t="19050" r="12700" b="25400"/>
                <wp:wrapNone/>
                <wp:docPr id="44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622300"/>
                        </a:xfrm>
                        <a:prstGeom prst="rect">
                          <a:avLst/>
                        </a:prstGeom>
                        <a:noFill/>
                        <a:ln w="44450" cmpd="thinThick">
                          <a:solidFill>
                            <a:srgbClr val="7030A0"/>
                          </a:solidFill>
                          <a:miter lim="800000"/>
                          <a:headEnd/>
                          <a:tailEnd/>
                        </a:ln>
                        <a:extLst>
                          <a:ext uri="{909E8E84-426E-40DD-AFC4-6F175D3DCCD1}">
                            <a14:hiddenFill xmlns:a14="http://schemas.microsoft.com/office/drawing/2010/main">
                              <a:solidFill>
                                <a:srgbClr val="CC99FF"/>
                              </a:solidFill>
                            </a14:hiddenFill>
                          </a:ext>
                        </a:extLst>
                      </wps:spPr>
                      <wps:txbx>
                        <w:txbxContent>
                          <w:p w14:paraId="0B02A55D" w14:textId="77777777" w:rsidR="00740BEA" w:rsidRPr="00DF0635" w:rsidRDefault="00740BEA" w:rsidP="00CA26C3">
                            <w:pPr>
                              <w:pStyle w:val="NoSpacing"/>
                              <w:jc w:val="center"/>
                              <w:rPr>
                                <w:rFonts w:cstheme="minorHAnsi"/>
                                <w:b/>
                              </w:rPr>
                            </w:pPr>
                            <w:r w:rsidRPr="00DF0635">
                              <w:rPr>
                                <w:rFonts w:cstheme="minorHAnsi"/>
                                <w:b/>
                              </w:rPr>
                              <w:t>Safeguarding Adults Team</w:t>
                            </w:r>
                          </w:p>
                          <w:p w14:paraId="7F8E92C2" w14:textId="77777777" w:rsidR="00740BEA" w:rsidRPr="00DF0635" w:rsidRDefault="00740BEA" w:rsidP="00CA26C3">
                            <w:pPr>
                              <w:pStyle w:val="NoSpacing"/>
                              <w:jc w:val="center"/>
                              <w:rPr>
                                <w:rFonts w:cstheme="minorHAnsi"/>
                              </w:rPr>
                            </w:pPr>
                            <w:r w:rsidRPr="00DF0635">
                              <w:rPr>
                                <w:rFonts w:cstheme="minorHAnsi"/>
                              </w:rPr>
                              <w:t>Mon - Fri 9am -</w:t>
                            </w:r>
                            <w:r>
                              <w:rPr>
                                <w:rFonts w:cstheme="minorHAnsi"/>
                              </w:rPr>
                              <w:t xml:space="preserve"> </w:t>
                            </w:r>
                            <w:r w:rsidRPr="00DF0635">
                              <w:rPr>
                                <w:rFonts w:cstheme="minorHAnsi"/>
                              </w:rPr>
                              <w:t>5pm</w:t>
                            </w:r>
                            <w:r>
                              <w:rPr>
                                <w:rFonts w:cstheme="minorHAnsi"/>
                              </w:rPr>
                              <w:t xml:space="preserve"> - </w:t>
                            </w:r>
                            <w:r w:rsidRPr="00DF0635">
                              <w:rPr>
                                <w:rFonts w:cstheme="minorHAnsi"/>
                                <w:b/>
                                <w:color w:val="333333"/>
                                <w:lang w:val="en"/>
                              </w:rPr>
                              <w:t>01925 443322</w:t>
                            </w:r>
                            <w:r w:rsidRPr="00DF0635">
                              <w:rPr>
                                <w:rFonts w:cstheme="minorHAnsi"/>
                              </w:rPr>
                              <w:t xml:space="preserve">  </w:t>
                            </w:r>
                          </w:p>
                          <w:p w14:paraId="1BA1229A" w14:textId="77777777" w:rsidR="00740BEA" w:rsidRPr="00DF0635" w:rsidRDefault="00740BEA" w:rsidP="00CA26C3">
                            <w:pPr>
                              <w:pStyle w:val="NoSpacing"/>
                              <w:jc w:val="center"/>
                              <w:rPr>
                                <w:rFonts w:cstheme="minorHAnsi"/>
                              </w:rPr>
                            </w:pPr>
                            <w:r w:rsidRPr="00DF0635">
                              <w:rPr>
                                <w:rFonts w:cstheme="minorHAnsi"/>
                              </w:rPr>
                              <w:t xml:space="preserve">Out of hours </w:t>
                            </w:r>
                            <w:r>
                              <w:rPr>
                                <w:rFonts w:cstheme="minorHAnsi"/>
                              </w:rPr>
                              <w:t xml:space="preserve">- </w:t>
                            </w:r>
                            <w:r w:rsidRPr="00DF0635">
                              <w:rPr>
                                <w:rFonts w:cstheme="minorHAnsi"/>
                                <w:b/>
                                <w:color w:val="333333"/>
                                <w:lang w:val="en"/>
                              </w:rPr>
                              <w:t>01925 652222</w:t>
                            </w: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969FF" id="Text Box 440" o:spid="_x0000_s1061" type="#_x0000_t202" style="position:absolute;margin-left:513.8pt;margin-top:21.95pt;width:275pt;height:4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" filled="f" fillcolor="#c9f" strokecolor="#7030a0" strokeweight="3.5pt">
                <v:stroke linestyle="thinThick"/>
                <v:textbox inset="0,0,0">
                  <w:txbxContent>
                    <w:p w:rsidR="00740BEA" w:rsidRPr="00DF0635" w:rsidRDefault="00740BEA" w:rsidP="00CA26C3">
                      <w:pPr>
                        <w:pStyle w:val="NoSpacing"/>
                        <w:jc w:val="center"/>
                        <w:rPr>
                          <w:rFonts w:cstheme="minorHAnsi"/>
                          <w:b/>
                        </w:rPr>
                      </w:pPr>
                      <w:r w:rsidRPr="00DF0635">
                        <w:rPr>
                          <w:rFonts w:cstheme="minorHAnsi"/>
                          <w:b/>
                        </w:rPr>
                        <w:t>Safeguarding Adults Team</w:t>
                      </w:r>
                    </w:p>
                    <w:p w:rsidR="00740BEA" w:rsidRPr="00DF0635" w:rsidRDefault="00740BEA" w:rsidP="00CA26C3">
                      <w:pPr>
                        <w:pStyle w:val="NoSpacing"/>
                        <w:jc w:val="center"/>
                        <w:rPr>
                          <w:rFonts w:cstheme="minorHAnsi"/>
                        </w:rPr>
                      </w:pPr>
                      <w:r w:rsidRPr="00DF0635">
                        <w:rPr>
                          <w:rFonts w:cstheme="minorHAnsi"/>
                        </w:rPr>
                        <w:t>Mon - Fri 9am -</w:t>
                      </w:r>
                      <w:r>
                        <w:rPr>
                          <w:rFonts w:cstheme="minorHAnsi"/>
                        </w:rPr>
                        <w:t xml:space="preserve"> </w:t>
                      </w:r>
                      <w:r w:rsidRPr="00DF0635">
                        <w:rPr>
                          <w:rFonts w:cstheme="minorHAnsi"/>
                        </w:rPr>
                        <w:t>5pm</w:t>
                      </w:r>
                      <w:r>
                        <w:rPr>
                          <w:rFonts w:cstheme="minorHAnsi"/>
                        </w:rPr>
                        <w:t xml:space="preserve"> - </w:t>
                      </w:r>
                      <w:r w:rsidRPr="00DF0635">
                        <w:rPr>
                          <w:rFonts w:cstheme="minorHAnsi"/>
                          <w:b/>
                          <w:color w:val="333333"/>
                          <w:lang w:val="en"/>
                        </w:rPr>
                        <w:t>01925 443322</w:t>
                      </w:r>
                      <w:r w:rsidRPr="00DF0635">
                        <w:rPr>
                          <w:rFonts w:cstheme="minorHAnsi"/>
                        </w:rPr>
                        <w:t xml:space="preserve">  </w:t>
                      </w:r>
                    </w:p>
                    <w:p w:rsidR="00740BEA" w:rsidRPr="00DF0635" w:rsidRDefault="00740BEA" w:rsidP="00CA26C3">
                      <w:pPr>
                        <w:pStyle w:val="NoSpacing"/>
                        <w:jc w:val="center"/>
                        <w:rPr>
                          <w:rFonts w:cstheme="minorHAnsi"/>
                        </w:rPr>
                      </w:pPr>
                      <w:r w:rsidRPr="00DF0635">
                        <w:rPr>
                          <w:rFonts w:cstheme="minorHAnsi"/>
                        </w:rPr>
                        <w:t xml:space="preserve">Out of hours </w:t>
                      </w:r>
                      <w:r>
                        <w:rPr>
                          <w:rFonts w:cstheme="minorHAnsi"/>
                        </w:rPr>
                        <w:t xml:space="preserve">- </w:t>
                      </w:r>
                      <w:r w:rsidRPr="00DF0635">
                        <w:rPr>
                          <w:rFonts w:cstheme="minorHAnsi"/>
                          <w:b/>
                          <w:color w:val="333333"/>
                          <w:lang w:val="en"/>
                        </w:rPr>
                        <w:t>01925 652222</w:t>
                      </w:r>
                    </w:p>
                  </w:txbxContent>
                </v:textbox>
              </v:shape>
            </w:pict>
          </mc:Fallback>
        </mc:AlternateContent>
      </w:r>
      <w:r w:rsidR="0081088D" w:rsidRPr="00A2161D">
        <w:rPr>
          <w:rFonts w:ascii="Arial" w:eastAsia="Times New Roman" w:hAnsi="Arial" w:cs="Arial"/>
          <w:noProof/>
          <w:lang w:eastAsia="en-GB"/>
        </w:rPr>
        <mc:AlternateContent>
          <mc:Choice Requires="wps">
            <w:drawing>
              <wp:anchor distT="0" distB="0" distL="114300" distR="114300" simplePos="0" relativeHeight="251841536" behindDoc="0" locked="0" layoutInCell="1" allowOverlap="1" wp14:anchorId="038D7A77" wp14:editId="659FC7DC">
                <wp:simplePos x="0" y="0"/>
                <wp:positionH relativeFrom="column">
                  <wp:posOffset>2772410</wp:posOffset>
                </wp:positionH>
                <wp:positionV relativeFrom="paragraph">
                  <wp:posOffset>589915</wp:posOffset>
                </wp:positionV>
                <wp:extent cx="3619500" cy="0"/>
                <wp:effectExtent l="0" t="76200" r="19050" b="95250"/>
                <wp:wrapNone/>
                <wp:docPr id="458" name="Straight Connector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106E8" id="Straight Connector 458" o:spid="_x0000_s1026" style="position:absolute;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3pt,46.45pt" to="503.3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">
                <v:stroke endarrow="block"/>
              </v:line>
            </w:pict>
          </mc:Fallback>
        </mc:AlternateContent>
      </w:r>
      <w:r w:rsidR="00DF0635">
        <w:rPr>
          <w:rFonts w:ascii="Verdana" w:eastAsia="Times New Roman" w:hAnsi="Verdana" w:cs="Times New Roman"/>
          <w:noProof/>
          <w:lang w:eastAsia="en-GB"/>
        </w:rPr>
        <mc:AlternateContent>
          <mc:Choice Requires="wps">
            <w:drawing>
              <wp:anchor distT="0" distB="0" distL="114300" distR="114300" simplePos="0" relativeHeight="251837440" behindDoc="0" locked="0" layoutInCell="1" allowOverlap="1" wp14:anchorId="3DC333F4" wp14:editId="04ACDE87">
                <wp:simplePos x="0" y="0"/>
                <wp:positionH relativeFrom="column">
                  <wp:posOffset>2616200</wp:posOffset>
                </wp:positionH>
                <wp:positionV relativeFrom="paragraph">
                  <wp:posOffset>241300</wp:posOffset>
                </wp:positionV>
                <wp:extent cx="158750" cy="0"/>
                <wp:effectExtent l="0" t="0" r="31750" b="19050"/>
                <wp:wrapNone/>
                <wp:docPr id="31" name="Straight Connector 31"/>
                <wp:cNvGraphicFramePr/>
                <a:graphic xmlns:a="http://schemas.openxmlformats.org/drawingml/2006/main">
                  <a:graphicData uri="http://schemas.microsoft.com/office/word/2010/wordprocessingShape">
                    <wps:wsp>
                      <wps:cNvCnPr/>
                      <wps:spPr>
                        <a:xfrm>
                          <a:off x="0" y="0"/>
                          <a:ext cx="158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9CB596" id="Straight Connector 31"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206pt,19pt" to="21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" strokecolor="black [3213]"/>
            </w:pict>
          </mc:Fallback>
        </mc:AlternateContent>
      </w:r>
    </w:p>
    <w:sectPr w:rsidR="00D506B9" w:rsidRPr="00E50FE6" w:rsidSect="004A1312">
      <w:pgSz w:w="16838" w:h="11906" w:orient="landscape"/>
      <w:pgMar w:top="284" w:right="794" w:bottom="45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89B6" w14:textId="77777777" w:rsidR="00A61ABD" w:rsidRDefault="00A61ABD" w:rsidP="00CA26C3">
      <w:pPr>
        <w:spacing w:after="0" w:line="240" w:lineRule="auto"/>
      </w:pPr>
      <w:r>
        <w:separator/>
      </w:r>
    </w:p>
  </w:endnote>
  <w:endnote w:type="continuationSeparator" w:id="0">
    <w:p w14:paraId="26C9DF52" w14:textId="77777777" w:rsidR="00A61ABD" w:rsidRDefault="00A61ABD" w:rsidP="00CA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737358"/>
      <w:docPartObj>
        <w:docPartGallery w:val="Page Numbers (Bottom of Page)"/>
        <w:docPartUnique/>
      </w:docPartObj>
    </w:sdtPr>
    <w:sdtEndPr>
      <w:rPr>
        <w:noProof/>
      </w:rPr>
    </w:sdtEndPr>
    <w:sdtContent>
      <w:p w14:paraId="0B543A6B" w14:textId="77777777" w:rsidR="00740BEA" w:rsidRDefault="00740BEA">
        <w:pPr>
          <w:pStyle w:val="Footer"/>
          <w:jc w:val="center"/>
        </w:pPr>
        <w:r>
          <w:fldChar w:fldCharType="begin"/>
        </w:r>
        <w:r>
          <w:instrText xml:space="preserve"> PAGE   \* MERGEFORMAT </w:instrText>
        </w:r>
        <w:r>
          <w:fldChar w:fldCharType="separate"/>
        </w:r>
        <w:r w:rsidR="00AA4C78">
          <w:rPr>
            <w:noProof/>
          </w:rPr>
          <w:t>2</w:t>
        </w:r>
        <w:r>
          <w:rPr>
            <w:noProof/>
          </w:rPr>
          <w:fldChar w:fldCharType="end"/>
        </w:r>
      </w:p>
    </w:sdtContent>
  </w:sdt>
  <w:p w14:paraId="3951C67B" w14:textId="77777777" w:rsidR="00740BEA" w:rsidRDefault="00740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AE19" w14:textId="77777777" w:rsidR="00A61ABD" w:rsidRDefault="00A61ABD" w:rsidP="00CA26C3">
      <w:pPr>
        <w:spacing w:after="0" w:line="240" w:lineRule="auto"/>
      </w:pPr>
      <w:r>
        <w:separator/>
      </w:r>
    </w:p>
  </w:footnote>
  <w:footnote w:type="continuationSeparator" w:id="0">
    <w:p w14:paraId="7BECEEA4" w14:textId="77777777" w:rsidR="00A61ABD" w:rsidRDefault="00A61ABD" w:rsidP="00CA2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6E7"/>
    <w:multiLevelType w:val="hybridMultilevel"/>
    <w:tmpl w:val="92460D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17718"/>
    <w:multiLevelType w:val="hybridMultilevel"/>
    <w:tmpl w:val="5DC6EE56"/>
    <w:lvl w:ilvl="0" w:tplc="0164BD46">
      <w:start w:val="1"/>
      <w:numFmt w:val="bullet"/>
      <w:lvlText w:val="•"/>
      <w:lvlJc w:val="left"/>
      <w:pPr>
        <w:tabs>
          <w:tab w:val="num" w:pos="720"/>
        </w:tabs>
        <w:ind w:left="720" w:hanging="360"/>
      </w:pPr>
      <w:rPr>
        <w:rFonts w:ascii="Arial" w:hAnsi="Arial" w:hint="default"/>
      </w:rPr>
    </w:lvl>
    <w:lvl w:ilvl="1" w:tplc="B306720A" w:tentative="1">
      <w:start w:val="1"/>
      <w:numFmt w:val="bullet"/>
      <w:lvlText w:val="•"/>
      <w:lvlJc w:val="left"/>
      <w:pPr>
        <w:tabs>
          <w:tab w:val="num" w:pos="1440"/>
        </w:tabs>
        <w:ind w:left="1440" w:hanging="360"/>
      </w:pPr>
      <w:rPr>
        <w:rFonts w:ascii="Arial" w:hAnsi="Arial" w:hint="default"/>
      </w:rPr>
    </w:lvl>
    <w:lvl w:ilvl="2" w:tplc="4760B762" w:tentative="1">
      <w:start w:val="1"/>
      <w:numFmt w:val="bullet"/>
      <w:lvlText w:val="•"/>
      <w:lvlJc w:val="left"/>
      <w:pPr>
        <w:tabs>
          <w:tab w:val="num" w:pos="2160"/>
        </w:tabs>
        <w:ind w:left="2160" w:hanging="360"/>
      </w:pPr>
      <w:rPr>
        <w:rFonts w:ascii="Arial" w:hAnsi="Arial" w:hint="default"/>
      </w:rPr>
    </w:lvl>
    <w:lvl w:ilvl="3" w:tplc="C360E646" w:tentative="1">
      <w:start w:val="1"/>
      <w:numFmt w:val="bullet"/>
      <w:lvlText w:val="•"/>
      <w:lvlJc w:val="left"/>
      <w:pPr>
        <w:tabs>
          <w:tab w:val="num" w:pos="2880"/>
        </w:tabs>
        <w:ind w:left="2880" w:hanging="360"/>
      </w:pPr>
      <w:rPr>
        <w:rFonts w:ascii="Arial" w:hAnsi="Arial" w:hint="default"/>
      </w:rPr>
    </w:lvl>
    <w:lvl w:ilvl="4" w:tplc="BEA2EE8A" w:tentative="1">
      <w:start w:val="1"/>
      <w:numFmt w:val="bullet"/>
      <w:lvlText w:val="•"/>
      <w:lvlJc w:val="left"/>
      <w:pPr>
        <w:tabs>
          <w:tab w:val="num" w:pos="3600"/>
        </w:tabs>
        <w:ind w:left="3600" w:hanging="360"/>
      </w:pPr>
      <w:rPr>
        <w:rFonts w:ascii="Arial" w:hAnsi="Arial" w:hint="default"/>
      </w:rPr>
    </w:lvl>
    <w:lvl w:ilvl="5" w:tplc="D36EC8AC" w:tentative="1">
      <w:start w:val="1"/>
      <w:numFmt w:val="bullet"/>
      <w:lvlText w:val="•"/>
      <w:lvlJc w:val="left"/>
      <w:pPr>
        <w:tabs>
          <w:tab w:val="num" w:pos="4320"/>
        </w:tabs>
        <w:ind w:left="4320" w:hanging="360"/>
      </w:pPr>
      <w:rPr>
        <w:rFonts w:ascii="Arial" w:hAnsi="Arial" w:hint="default"/>
      </w:rPr>
    </w:lvl>
    <w:lvl w:ilvl="6" w:tplc="203CE802" w:tentative="1">
      <w:start w:val="1"/>
      <w:numFmt w:val="bullet"/>
      <w:lvlText w:val="•"/>
      <w:lvlJc w:val="left"/>
      <w:pPr>
        <w:tabs>
          <w:tab w:val="num" w:pos="5040"/>
        </w:tabs>
        <w:ind w:left="5040" w:hanging="360"/>
      </w:pPr>
      <w:rPr>
        <w:rFonts w:ascii="Arial" w:hAnsi="Arial" w:hint="default"/>
      </w:rPr>
    </w:lvl>
    <w:lvl w:ilvl="7" w:tplc="3AA432CC" w:tentative="1">
      <w:start w:val="1"/>
      <w:numFmt w:val="bullet"/>
      <w:lvlText w:val="•"/>
      <w:lvlJc w:val="left"/>
      <w:pPr>
        <w:tabs>
          <w:tab w:val="num" w:pos="5760"/>
        </w:tabs>
        <w:ind w:left="5760" w:hanging="360"/>
      </w:pPr>
      <w:rPr>
        <w:rFonts w:ascii="Arial" w:hAnsi="Arial" w:hint="default"/>
      </w:rPr>
    </w:lvl>
    <w:lvl w:ilvl="8" w:tplc="1EF288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430966"/>
    <w:multiLevelType w:val="hybridMultilevel"/>
    <w:tmpl w:val="6FAA5BD6"/>
    <w:lvl w:ilvl="0" w:tplc="29E806CA">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B6285"/>
    <w:multiLevelType w:val="hybridMultilevel"/>
    <w:tmpl w:val="96B8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540AC"/>
    <w:multiLevelType w:val="hybridMultilevel"/>
    <w:tmpl w:val="D50257A0"/>
    <w:lvl w:ilvl="0" w:tplc="91062564">
      <w:start w:val="1"/>
      <w:numFmt w:val="bullet"/>
      <w:lvlText w:val="•"/>
      <w:lvlJc w:val="left"/>
      <w:pPr>
        <w:ind w:left="785" w:hanging="360"/>
      </w:pPr>
      <w:rPr>
        <w:rFonts w:ascii="Times New Roman" w:hAnsi="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13E97FA9"/>
    <w:multiLevelType w:val="hybridMultilevel"/>
    <w:tmpl w:val="B240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476D8"/>
    <w:multiLevelType w:val="hybridMultilevel"/>
    <w:tmpl w:val="3330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465CD"/>
    <w:multiLevelType w:val="hybridMultilevel"/>
    <w:tmpl w:val="B3C8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44B96"/>
    <w:multiLevelType w:val="hybridMultilevel"/>
    <w:tmpl w:val="194A9F74"/>
    <w:lvl w:ilvl="0" w:tplc="91062564">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53ADF"/>
    <w:multiLevelType w:val="hybridMultilevel"/>
    <w:tmpl w:val="5B12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C6597"/>
    <w:multiLevelType w:val="hybridMultilevel"/>
    <w:tmpl w:val="ACD269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880A55"/>
    <w:multiLevelType w:val="hybridMultilevel"/>
    <w:tmpl w:val="0E20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17EB2"/>
    <w:multiLevelType w:val="multilevel"/>
    <w:tmpl w:val="8422863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CF546B4"/>
    <w:multiLevelType w:val="hybridMultilevel"/>
    <w:tmpl w:val="474A711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592E42"/>
    <w:multiLevelType w:val="hybridMultilevel"/>
    <w:tmpl w:val="CB10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620CF"/>
    <w:multiLevelType w:val="hybridMultilevel"/>
    <w:tmpl w:val="CBEA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5498C"/>
    <w:multiLevelType w:val="multilevel"/>
    <w:tmpl w:val="97BA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CC5137"/>
    <w:multiLevelType w:val="hybridMultilevel"/>
    <w:tmpl w:val="ED5C6712"/>
    <w:lvl w:ilvl="0" w:tplc="91062564">
      <w:start w:val="1"/>
      <w:numFmt w:val="bullet"/>
      <w:lvlText w:val="•"/>
      <w:lvlJc w:val="left"/>
      <w:pPr>
        <w:tabs>
          <w:tab w:val="num" w:pos="720"/>
        </w:tabs>
        <w:ind w:left="720" w:hanging="360"/>
      </w:pPr>
      <w:rPr>
        <w:rFonts w:ascii="Times New Roman" w:hAnsi="Times New Roman" w:hint="default"/>
      </w:rPr>
    </w:lvl>
    <w:lvl w:ilvl="1" w:tplc="C1C65126" w:tentative="1">
      <w:start w:val="1"/>
      <w:numFmt w:val="bullet"/>
      <w:lvlText w:val="•"/>
      <w:lvlJc w:val="left"/>
      <w:pPr>
        <w:tabs>
          <w:tab w:val="num" w:pos="1440"/>
        </w:tabs>
        <w:ind w:left="1440" w:hanging="360"/>
      </w:pPr>
      <w:rPr>
        <w:rFonts w:ascii="Times New Roman" w:hAnsi="Times New Roman" w:hint="default"/>
      </w:rPr>
    </w:lvl>
    <w:lvl w:ilvl="2" w:tplc="8E6C356C" w:tentative="1">
      <w:start w:val="1"/>
      <w:numFmt w:val="bullet"/>
      <w:lvlText w:val="•"/>
      <w:lvlJc w:val="left"/>
      <w:pPr>
        <w:tabs>
          <w:tab w:val="num" w:pos="2160"/>
        </w:tabs>
        <w:ind w:left="2160" w:hanging="360"/>
      </w:pPr>
      <w:rPr>
        <w:rFonts w:ascii="Times New Roman" w:hAnsi="Times New Roman" w:hint="default"/>
      </w:rPr>
    </w:lvl>
    <w:lvl w:ilvl="3" w:tplc="F53EDCBA" w:tentative="1">
      <w:start w:val="1"/>
      <w:numFmt w:val="bullet"/>
      <w:lvlText w:val="•"/>
      <w:lvlJc w:val="left"/>
      <w:pPr>
        <w:tabs>
          <w:tab w:val="num" w:pos="2880"/>
        </w:tabs>
        <w:ind w:left="2880" w:hanging="360"/>
      </w:pPr>
      <w:rPr>
        <w:rFonts w:ascii="Times New Roman" w:hAnsi="Times New Roman" w:hint="default"/>
      </w:rPr>
    </w:lvl>
    <w:lvl w:ilvl="4" w:tplc="6264F14E" w:tentative="1">
      <w:start w:val="1"/>
      <w:numFmt w:val="bullet"/>
      <w:lvlText w:val="•"/>
      <w:lvlJc w:val="left"/>
      <w:pPr>
        <w:tabs>
          <w:tab w:val="num" w:pos="3600"/>
        </w:tabs>
        <w:ind w:left="3600" w:hanging="360"/>
      </w:pPr>
      <w:rPr>
        <w:rFonts w:ascii="Times New Roman" w:hAnsi="Times New Roman" w:hint="default"/>
      </w:rPr>
    </w:lvl>
    <w:lvl w:ilvl="5" w:tplc="BD34E3F2" w:tentative="1">
      <w:start w:val="1"/>
      <w:numFmt w:val="bullet"/>
      <w:lvlText w:val="•"/>
      <w:lvlJc w:val="left"/>
      <w:pPr>
        <w:tabs>
          <w:tab w:val="num" w:pos="4320"/>
        </w:tabs>
        <w:ind w:left="4320" w:hanging="360"/>
      </w:pPr>
      <w:rPr>
        <w:rFonts w:ascii="Times New Roman" w:hAnsi="Times New Roman" w:hint="default"/>
      </w:rPr>
    </w:lvl>
    <w:lvl w:ilvl="6" w:tplc="6AC2EC66" w:tentative="1">
      <w:start w:val="1"/>
      <w:numFmt w:val="bullet"/>
      <w:lvlText w:val="•"/>
      <w:lvlJc w:val="left"/>
      <w:pPr>
        <w:tabs>
          <w:tab w:val="num" w:pos="5040"/>
        </w:tabs>
        <w:ind w:left="5040" w:hanging="360"/>
      </w:pPr>
      <w:rPr>
        <w:rFonts w:ascii="Times New Roman" w:hAnsi="Times New Roman" w:hint="default"/>
      </w:rPr>
    </w:lvl>
    <w:lvl w:ilvl="7" w:tplc="9E50E998" w:tentative="1">
      <w:start w:val="1"/>
      <w:numFmt w:val="bullet"/>
      <w:lvlText w:val="•"/>
      <w:lvlJc w:val="left"/>
      <w:pPr>
        <w:tabs>
          <w:tab w:val="num" w:pos="5760"/>
        </w:tabs>
        <w:ind w:left="5760" w:hanging="360"/>
      </w:pPr>
      <w:rPr>
        <w:rFonts w:ascii="Times New Roman" w:hAnsi="Times New Roman" w:hint="default"/>
      </w:rPr>
    </w:lvl>
    <w:lvl w:ilvl="8" w:tplc="1CCC2CA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8F457E6"/>
    <w:multiLevelType w:val="hybridMultilevel"/>
    <w:tmpl w:val="B2EC7E12"/>
    <w:lvl w:ilvl="0" w:tplc="E1EA603C">
      <w:start w:val="1"/>
      <w:numFmt w:val="bullet"/>
      <w:lvlText w:val="•"/>
      <w:lvlJc w:val="left"/>
      <w:pPr>
        <w:tabs>
          <w:tab w:val="num" w:pos="720"/>
        </w:tabs>
        <w:ind w:left="720" w:hanging="360"/>
      </w:pPr>
      <w:rPr>
        <w:rFonts w:ascii="Arial" w:hAnsi="Arial" w:hint="default"/>
      </w:rPr>
    </w:lvl>
    <w:lvl w:ilvl="1" w:tplc="53D0CAEE" w:tentative="1">
      <w:start w:val="1"/>
      <w:numFmt w:val="bullet"/>
      <w:lvlText w:val="•"/>
      <w:lvlJc w:val="left"/>
      <w:pPr>
        <w:tabs>
          <w:tab w:val="num" w:pos="1440"/>
        </w:tabs>
        <w:ind w:left="1440" w:hanging="360"/>
      </w:pPr>
      <w:rPr>
        <w:rFonts w:ascii="Arial" w:hAnsi="Arial" w:hint="default"/>
      </w:rPr>
    </w:lvl>
    <w:lvl w:ilvl="2" w:tplc="A2CCD66E" w:tentative="1">
      <w:start w:val="1"/>
      <w:numFmt w:val="bullet"/>
      <w:lvlText w:val="•"/>
      <w:lvlJc w:val="left"/>
      <w:pPr>
        <w:tabs>
          <w:tab w:val="num" w:pos="2160"/>
        </w:tabs>
        <w:ind w:left="2160" w:hanging="360"/>
      </w:pPr>
      <w:rPr>
        <w:rFonts w:ascii="Arial" w:hAnsi="Arial" w:hint="default"/>
      </w:rPr>
    </w:lvl>
    <w:lvl w:ilvl="3" w:tplc="B366F31C" w:tentative="1">
      <w:start w:val="1"/>
      <w:numFmt w:val="bullet"/>
      <w:lvlText w:val="•"/>
      <w:lvlJc w:val="left"/>
      <w:pPr>
        <w:tabs>
          <w:tab w:val="num" w:pos="2880"/>
        </w:tabs>
        <w:ind w:left="2880" w:hanging="360"/>
      </w:pPr>
      <w:rPr>
        <w:rFonts w:ascii="Arial" w:hAnsi="Arial" w:hint="default"/>
      </w:rPr>
    </w:lvl>
    <w:lvl w:ilvl="4" w:tplc="3A04F594" w:tentative="1">
      <w:start w:val="1"/>
      <w:numFmt w:val="bullet"/>
      <w:lvlText w:val="•"/>
      <w:lvlJc w:val="left"/>
      <w:pPr>
        <w:tabs>
          <w:tab w:val="num" w:pos="3600"/>
        </w:tabs>
        <w:ind w:left="3600" w:hanging="360"/>
      </w:pPr>
      <w:rPr>
        <w:rFonts w:ascii="Arial" w:hAnsi="Arial" w:hint="default"/>
      </w:rPr>
    </w:lvl>
    <w:lvl w:ilvl="5" w:tplc="CB7036F4" w:tentative="1">
      <w:start w:val="1"/>
      <w:numFmt w:val="bullet"/>
      <w:lvlText w:val="•"/>
      <w:lvlJc w:val="left"/>
      <w:pPr>
        <w:tabs>
          <w:tab w:val="num" w:pos="4320"/>
        </w:tabs>
        <w:ind w:left="4320" w:hanging="360"/>
      </w:pPr>
      <w:rPr>
        <w:rFonts w:ascii="Arial" w:hAnsi="Arial" w:hint="default"/>
      </w:rPr>
    </w:lvl>
    <w:lvl w:ilvl="6" w:tplc="AB5689EC" w:tentative="1">
      <w:start w:val="1"/>
      <w:numFmt w:val="bullet"/>
      <w:lvlText w:val="•"/>
      <w:lvlJc w:val="left"/>
      <w:pPr>
        <w:tabs>
          <w:tab w:val="num" w:pos="5040"/>
        </w:tabs>
        <w:ind w:left="5040" w:hanging="360"/>
      </w:pPr>
      <w:rPr>
        <w:rFonts w:ascii="Arial" w:hAnsi="Arial" w:hint="default"/>
      </w:rPr>
    </w:lvl>
    <w:lvl w:ilvl="7" w:tplc="96E65B7E" w:tentative="1">
      <w:start w:val="1"/>
      <w:numFmt w:val="bullet"/>
      <w:lvlText w:val="•"/>
      <w:lvlJc w:val="left"/>
      <w:pPr>
        <w:tabs>
          <w:tab w:val="num" w:pos="5760"/>
        </w:tabs>
        <w:ind w:left="5760" w:hanging="360"/>
      </w:pPr>
      <w:rPr>
        <w:rFonts w:ascii="Arial" w:hAnsi="Arial" w:hint="default"/>
      </w:rPr>
    </w:lvl>
    <w:lvl w:ilvl="8" w:tplc="7BA29A2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5B3723"/>
    <w:multiLevelType w:val="hybridMultilevel"/>
    <w:tmpl w:val="D298D2DC"/>
    <w:lvl w:ilvl="0" w:tplc="FF9A77F0">
      <w:start w:val="1"/>
      <w:numFmt w:val="bullet"/>
      <w:lvlText w:val="•"/>
      <w:lvlJc w:val="left"/>
      <w:pPr>
        <w:tabs>
          <w:tab w:val="num" w:pos="720"/>
        </w:tabs>
        <w:ind w:left="720" w:hanging="360"/>
      </w:pPr>
      <w:rPr>
        <w:rFonts w:ascii="Times New Roman" w:hAnsi="Times New Roman" w:hint="default"/>
      </w:rPr>
    </w:lvl>
    <w:lvl w:ilvl="1" w:tplc="D6CE3CFA" w:tentative="1">
      <w:start w:val="1"/>
      <w:numFmt w:val="bullet"/>
      <w:lvlText w:val="•"/>
      <w:lvlJc w:val="left"/>
      <w:pPr>
        <w:tabs>
          <w:tab w:val="num" w:pos="1440"/>
        </w:tabs>
        <w:ind w:left="1440" w:hanging="360"/>
      </w:pPr>
      <w:rPr>
        <w:rFonts w:ascii="Times New Roman" w:hAnsi="Times New Roman" w:hint="default"/>
      </w:rPr>
    </w:lvl>
    <w:lvl w:ilvl="2" w:tplc="B61CF3C8" w:tentative="1">
      <w:start w:val="1"/>
      <w:numFmt w:val="bullet"/>
      <w:lvlText w:val="•"/>
      <w:lvlJc w:val="left"/>
      <w:pPr>
        <w:tabs>
          <w:tab w:val="num" w:pos="2160"/>
        </w:tabs>
        <w:ind w:left="2160" w:hanging="360"/>
      </w:pPr>
      <w:rPr>
        <w:rFonts w:ascii="Times New Roman" w:hAnsi="Times New Roman" w:hint="default"/>
      </w:rPr>
    </w:lvl>
    <w:lvl w:ilvl="3" w:tplc="CE4A6D64" w:tentative="1">
      <w:start w:val="1"/>
      <w:numFmt w:val="bullet"/>
      <w:lvlText w:val="•"/>
      <w:lvlJc w:val="left"/>
      <w:pPr>
        <w:tabs>
          <w:tab w:val="num" w:pos="2880"/>
        </w:tabs>
        <w:ind w:left="2880" w:hanging="360"/>
      </w:pPr>
      <w:rPr>
        <w:rFonts w:ascii="Times New Roman" w:hAnsi="Times New Roman" w:hint="default"/>
      </w:rPr>
    </w:lvl>
    <w:lvl w:ilvl="4" w:tplc="01EE5150" w:tentative="1">
      <w:start w:val="1"/>
      <w:numFmt w:val="bullet"/>
      <w:lvlText w:val="•"/>
      <w:lvlJc w:val="left"/>
      <w:pPr>
        <w:tabs>
          <w:tab w:val="num" w:pos="3600"/>
        </w:tabs>
        <w:ind w:left="3600" w:hanging="360"/>
      </w:pPr>
      <w:rPr>
        <w:rFonts w:ascii="Times New Roman" w:hAnsi="Times New Roman" w:hint="default"/>
      </w:rPr>
    </w:lvl>
    <w:lvl w:ilvl="5" w:tplc="C688F37A" w:tentative="1">
      <w:start w:val="1"/>
      <w:numFmt w:val="bullet"/>
      <w:lvlText w:val="•"/>
      <w:lvlJc w:val="left"/>
      <w:pPr>
        <w:tabs>
          <w:tab w:val="num" w:pos="4320"/>
        </w:tabs>
        <w:ind w:left="4320" w:hanging="360"/>
      </w:pPr>
      <w:rPr>
        <w:rFonts w:ascii="Times New Roman" w:hAnsi="Times New Roman" w:hint="default"/>
      </w:rPr>
    </w:lvl>
    <w:lvl w:ilvl="6" w:tplc="34589C2A" w:tentative="1">
      <w:start w:val="1"/>
      <w:numFmt w:val="bullet"/>
      <w:lvlText w:val="•"/>
      <w:lvlJc w:val="left"/>
      <w:pPr>
        <w:tabs>
          <w:tab w:val="num" w:pos="5040"/>
        </w:tabs>
        <w:ind w:left="5040" w:hanging="360"/>
      </w:pPr>
      <w:rPr>
        <w:rFonts w:ascii="Times New Roman" w:hAnsi="Times New Roman" w:hint="default"/>
      </w:rPr>
    </w:lvl>
    <w:lvl w:ilvl="7" w:tplc="76F89A1C" w:tentative="1">
      <w:start w:val="1"/>
      <w:numFmt w:val="bullet"/>
      <w:lvlText w:val="•"/>
      <w:lvlJc w:val="left"/>
      <w:pPr>
        <w:tabs>
          <w:tab w:val="num" w:pos="5760"/>
        </w:tabs>
        <w:ind w:left="5760" w:hanging="360"/>
      </w:pPr>
      <w:rPr>
        <w:rFonts w:ascii="Times New Roman" w:hAnsi="Times New Roman" w:hint="default"/>
      </w:rPr>
    </w:lvl>
    <w:lvl w:ilvl="8" w:tplc="9AE27EF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9430F4F"/>
    <w:multiLevelType w:val="multilevel"/>
    <w:tmpl w:val="D9A8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9B4E8F"/>
    <w:multiLevelType w:val="hybridMultilevel"/>
    <w:tmpl w:val="31B8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5B4B0C"/>
    <w:multiLevelType w:val="hybridMultilevel"/>
    <w:tmpl w:val="911097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38D4988"/>
    <w:multiLevelType w:val="hybridMultilevel"/>
    <w:tmpl w:val="81B8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7B472E"/>
    <w:multiLevelType w:val="hybridMultilevel"/>
    <w:tmpl w:val="7E8E91F4"/>
    <w:lvl w:ilvl="0" w:tplc="0809000B">
      <w:start w:val="1"/>
      <w:numFmt w:val="bullet"/>
      <w:lvlText w:val=""/>
      <w:lvlJc w:val="left"/>
      <w:pPr>
        <w:tabs>
          <w:tab w:val="num" w:pos="720"/>
        </w:tabs>
        <w:ind w:left="720" w:hanging="360"/>
      </w:pPr>
      <w:rPr>
        <w:rFonts w:ascii="Wingdings" w:hAnsi="Wingdings" w:hint="default"/>
      </w:rPr>
    </w:lvl>
    <w:lvl w:ilvl="1" w:tplc="ADCE243C" w:tentative="1">
      <w:start w:val="1"/>
      <w:numFmt w:val="bullet"/>
      <w:lvlText w:val="•"/>
      <w:lvlJc w:val="left"/>
      <w:pPr>
        <w:tabs>
          <w:tab w:val="num" w:pos="1440"/>
        </w:tabs>
        <w:ind w:left="1440" w:hanging="360"/>
      </w:pPr>
      <w:rPr>
        <w:rFonts w:ascii="Arial" w:hAnsi="Arial" w:hint="default"/>
      </w:rPr>
    </w:lvl>
    <w:lvl w:ilvl="2" w:tplc="9AAAD36C" w:tentative="1">
      <w:start w:val="1"/>
      <w:numFmt w:val="bullet"/>
      <w:lvlText w:val="•"/>
      <w:lvlJc w:val="left"/>
      <w:pPr>
        <w:tabs>
          <w:tab w:val="num" w:pos="2160"/>
        </w:tabs>
        <w:ind w:left="2160" w:hanging="360"/>
      </w:pPr>
      <w:rPr>
        <w:rFonts w:ascii="Arial" w:hAnsi="Arial" w:hint="default"/>
      </w:rPr>
    </w:lvl>
    <w:lvl w:ilvl="3" w:tplc="8D187B0C" w:tentative="1">
      <w:start w:val="1"/>
      <w:numFmt w:val="bullet"/>
      <w:lvlText w:val="•"/>
      <w:lvlJc w:val="left"/>
      <w:pPr>
        <w:tabs>
          <w:tab w:val="num" w:pos="2880"/>
        </w:tabs>
        <w:ind w:left="2880" w:hanging="360"/>
      </w:pPr>
      <w:rPr>
        <w:rFonts w:ascii="Arial" w:hAnsi="Arial" w:hint="default"/>
      </w:rPr>
    </w:lvl>
    <w:lvl w:ilvl="4" w:tplc="FF784054" w:tentative="1">
      <w:start w:val="1"/>
      <w:numFmt w:val="bullet"/>
      <w:lvlText w:val="•"/>
      <w:lvlJc w:val="left"/>
      <w:pPr>
        <w:tabs>
          <w:tab w:val="num" w:pos="3600"/>
        </w:tabs>
        <w:ind w:left="3600" w:hanging="360"/>
      </w:pPr>
      <w:rPr>
        <w:rFonts w:ascii="Arial" w:hAnsi="Arial" w:hint="default"/>
      </w:rPr>
    </w:lvl>
    <w:lvl w:ilvl="5" w:tplc="5996465A" w:tentative="1">
      <w:start w:val="1"/>
      <w:numFmt w:val="bullet"/>
      <w:lvlText w:val="•"/>
      <w:lvlJc w:val="left"/>
      <w:pPr>
        <w:tabs>
          <w:tab w:val="num" w:pos="4320"/>
        </w:tabs>
        <w:ind w:left="4320" w:hanging="360"/>
      </w:pPr>
      <w:rPr>
        <w:rFonts w:ascii="Arial" w:hAnsi="Arial" w:hint="default"/>
      </w:rPr>
    </w:lvl>
    <w:lvl w:ilvl="6" w:tplc="7908A904" w:tentative="1">
      <w:start w:val="1"/>
      <w:numFmt w:val="bullet"/>
      <w:lvlText w:val="•"/>
      <w:lvlJc w:val="left"/>
      <w:pPr>
        <w:tabs>
          <w:tab w:val="num" w:pos="5040"/>
        </w:tabs>
        <w:ind w:left="5040" w:hanging="360"/>
      </w:pPr>
      <w:rPr>
        <w:rFonts w:ascii="Arial" w:hAnsi="Arial" w:hint="default"/>
      </w:rPr>
    </w:lvl>
    <w:lvl w:ilvl="7" w:tplc="70BA0720" w:tentative="1">
      <w:start w:val="1"/>
      <w:numFmt w:val="bullet"/>
      <w:lvlText w:val="•"/>
      <w:lvlJc w:val="left"/>
      <w:pPr>
        <w:tabs>
          <w:tab w:val="num" w:pos="5760"/>
        </w:tabs>
        <w:ind w:left="5760" w:hanging="360"/>
      </w:pPr>
      <w:rPr>
        <w:rFonts w:ascii="Arial" w:hAnsi="Arial" w:hint="default"/>
      </w:rPr>
    </w:lvl>
    <w:lvl w:ilvl="8" w:tplc="B4F6BFE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8785F19"/>
    <w:multiLevelType w:val="hybridMultilevel"/>
    <w:tmpl w:val="DD06D14A"/>
    <w:lvl w:ilvl="0" w:tplc="29E806CA">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7AA0184E"/>
    <w:multiLevelType w:val="multilevel"/>
    <w:tmpl w:val="1FEC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2"/>
  </w:num>
  <w:num w:numId="3">
    <w:abstractNumId w:val="10"/>
  </w:num>
  <w:num w:numId="4">
    <w:abstractNumId w:val="3"/>
  </w:num>
  <w:num w:numId="5">
    <w:abstractNumId w:val="6"/>
  </w:num>
  <w:num w:numId="6">
    <w:abstractNumId w:val="9"/>
  </w:num>
  <w:num w:numId="7">
    <w:abstractNumId w:val="23"/>
  </w:num>
  <w:num w:numId="8">
    <w:abstractNumId w:val="7"/>
  </w:num>
  <w:num w:numId="9">
    <w:abstractNumId w:val="13"/>
  </w:num>
  <w:num w:numId="10">
    <w:abstractNumId w:val="17"/>
  </w:num>
  <w:num w:numId="11">
    <w:abstractNumId w:val="8"/>
  </w:num>
  <w:num w:numId="12">
    <w:abstractNumId w:val="4"/>
  </w:num>
  <w:num w:numId="13">
    <w:abstractNumId w:val="12"/>
  </w:num>
  <w:num w:numId="14">
    <w:abstractNumId w:val="18"/>
  </w:num>
  <w:num w:numId="15">
    <w:abstractNumId w:val="1"/>
  </w:num>
  <w:num w:numId="16">
    <w:abstractNumId w:val="19"/>
  </w:num>
  <w:num w:numId="17">
    <w:abstractNumId w:val="16"/>
  </w:num>
  <w:num w:numId="18">
    <w:abstractNumId w:val="26"/>
  </w:num>
  <w:num w:numId="19">
    <w:abstractNumId w:val="20"/>
  </w:num>
  <w:num w:numId="20">
    <w:abstractNumId w:val="14"/>
  </w:num>
  <w:num w:numId="21">
    <w:abstractNumId w:val="0"/>
  </w:num>
  <w:num w:numId="22">
    <w:abstractNumId w:val="11"/>
  </w:num>
  <w:num w:numId="23">
    <w:abstractNumId w:val="21"/>
  </w:num>
  <w:num w:numId="24">
    <w:abstractNumId w:val="15"/>
  </w:num>
  <w:num w:numId="25">
    <w:abstractNumId w:val="5"/>
  </w:num>
  <w:num w:numId="26">
    <w:abstractNumId w:val="2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732"/>
    <w:rsid w:val="0000079C"/>
    <w:rsid w:val="000035FD"/>
    <w:rsid w:val="00006E7F"/>
    <w:rsid w:val="00021586"/>
    <w:rsid w:val="00026E1B"/>
    <w:rsid w:val="000302C9"/>
    <w:rsid w:val="00031AF8"/>
    <w:rsid w:val="00034646"/>
    <w:rsid w:val="00042505"/>
    <w:rsid w:val="0006340F"/>
    <w:rsid w:val="00070803"/>
    <w:rsid w:val="000718F4"/>
    <w:rsid w:val="000740EA"/>
    <w:rsid w:val="000872F4"/>
    <w:rsid w:val="000A3479"/>
    <w:rsid w:val="000B2CDD"/>
    <w:rsid w:val="000C0D29"/>
    <w:rsid w:val="000C3AB7"/>
    <w:rsid w:val="000D3222"/>
    <w:rsid w:val="000E02D0"/>
    <w:rsid w:val="000E6245"/>
    <w:rsid w:val="000F0736"/>
    <w:rsid w:val="000F495A"/>
    <w:rsid w:val="00100CF2"/>
    <w:rsid w:val="00101A06"/>
    <w:rsid w:val="0010405B"/>
    <w:rsid w:val="00104486"/>
    <w:rsid w:val="00142D10"/>
    <w:rsid w:val="001800C0"/>
    <w:rsid w:val="00182A3B"/>
    <w:rsid w:val="00193219"/>
    <w:rsid w:val="00193B31"/>
    <w:rsid w:val="001A62FA"/>
    <w:rsid w:val="001A7404"/>
    <w:rsid w:val="001C0950"/>
    <w:rsid w:val="001C2CCA"/>
    <w:rsid w:val="001D6886"/>
    <w:rsid w:val="001F2646"/>
    <w:rsid w:val="001F3AD9"/>
    <w:rsid w:val="001F6D16"/>
    <w:rsid w:val="00211CE4"/>
    <w:rsid w:val="00227F1A"/>
    <w:rsid w:val="00256B47"/>
    <w:rsid w:val="002733E0"/>
    <w:rsid w:val="0027454A"/>
    <w:rsid w:val="002866D5"/>
    <w:rsid w:val="00286DBE"/>
    <w:rsid w:val="002A3AFF"/>
    <w:rsid w:val="002A7E14"/>
    <w:rsid w:val="002B041B"/>
    <w:rsid w:val="002C65EB"/>
    <w:rsid w:val="002D3DB9"/>
    <w:rsid w:val="002D55A3"/>
    <w:rsid w:val="002D71E1"/>
    <w:rsid w:val="0031145F"/>
    <w:rsid w:val="003139AA"/>
    <w:rsid w:val="0031759D"/>
    <w:rsid w:val="00317634"/>
    <w:rsid w:val="00325E55"/>
    <w:rsid w:val="00335B14"/>
    <w:rsid w:val="00340710"/>
    <w:rsid w:val="00345EC6"/>
    <w:rsid w:val="00347E96"/>
    <w:rsid w:val="00350BB2"/>
    <w:rsid w:val="00350D6C"/>
    <w:rsid w:val="003516E5"/>
    <w:rsid w:val="00351C6E"/>
    <w:rsid w:val="003609CF"/>
    <w:rsid w:val="00363020"/>
    <w:rsid w:val="00372000"/>
    <w:rsid w:val="00374149"/>
    <w:rsid w:val="003760C4"/>
    <w:rsid w:val="0038089E"/>
    <w:rsid w:val="00381DBC"/>
    <w:rsid w:val="00382373"/>
    <w:rsid w:val="00393952"/>
    <w:rsid w:val="003A0FE9"/>
    <w:rsid w:val="003A5B43"/>
    <w:rsid w:val="003C5047"/>
    <w:rsid w:val="003C7A40"/>
    <w:rsid w:val="003F6FD6"/>
    <w:rsid w:val="00414A17"/>
    <w:rsid w:val="00452D8F"/>
    <w:rsid w:val="00461C26"/>
    <w:rsid w:val="00472279"/>
    <w:rsid w:val="00475A51"/>
    <w:rsid w:val="00482638"/>
    <w:rsid w:val="0048346A"/>
    <w:rsid w:val="004A1312"/>
    <w:rsid w:val="004A24C8"/>
    <w:rsid w:val="004B14B2"/>
    <w:rsid w:val="004C4528"/>
    <w:rsid w:val="004C545D"/>
    <w:rsid w:val="004D024B"/>
    <w:rsid w:val="004D32CA"/>
    <w:rsid w:val="004D72A1"/>
    <w:rsid w:val="004F0E18"/>
    <w:rsid w:val="004F1CEE"/>
    <w:rsid w:val="004F58B6"/>
    <w:rsid w:val="00501A1B"/>
    <w:rsid w:val="005250E8"/>
    <w:rsid w:val="005254D8"/>
    <w:rsid w:val="00525E81"/>
    <w:rsid w:val="00540B68"/>
    <w:rsid w:val="00543974"/>
    <w:rsid w:val="00552E49"/>
    <w:rsid w:val="005610B0"/>
    <w:rsid w:val="00573586"/>
    <w:rsid w:val="00587677"/>
    <w:rsid w:val="00587758"/>
    <w:rsid w:val="00593006"/>
    <w:rsid w:val="00595E8C"/>
    <w:rsid w:val="00597050"/>
    <w:rsid w:val="005A10B9"/>
    <w:rsid w:val="005A116C"/>
    <w:rsid w:val="005C7899"/>
    <w:rsid w:val="005D29E9"/>
    <w:rsid w:val="005D5A46"/>
    <w:rsid w:val="005F1A77"/>
    <w:rsid w:val="006011A5"/>
    <w:rsid w:val="006050D5"/>
    <w:rsid w:val="00606EA1"/>
    <w:rsid w:val="00631909"/>
    <w:rsid w:val="00634C5E"/>
    <w:rsid w:val="006366C2"/>
    <w:rsid w:val="00636BDF"/>
    <w:rsid w:val="00655E2E"/>
    <w:rsid w:val="006564BD"/>
    <w:rsid w:val="00666180"/>
    <w:rsid w:val="006777BE"/>
    <w:rsid w:val="0069473D"/>
    <w:rsid w:val="006A73F7"/>
    <w:rsid w:val="006B7C24"/>
    <w:rsid w:val="006C35D2"/>
    <w:rsid w:val="006D4199"/>
    <w:rsid w:val="006D4676"/>
    <w:rsid w:val="006E3718"/>
    <w:rsid w:val="006F2A31"/>
    <w:rsid w:val="00701545"/>
    <w:rsid w:val="00703494"/>
    <w:rsid w:val="0070584F"/>
    <w:rsid w:val="00720766"/>
    <w:rsid w:val="00724834"/>
    <w:rsid w:val="00725782"/>
    <w:rsid w:val="00740BEA"/>
    <w:rsid w:val="007445FF"/>
    <w:rsid w:val="00744C4E"/>
    <w:rsid w:val="00756288"/>
    <w:rsid w:val="00765768"/>
    <w:rsid w:val="0076686E"/>
    <w:rsid w:val="007812DE"/>
    <w:rsid w:val="007953D1"/>
    <w:rsid w:val="007B1827"/>
    <w:rsid w:val="007B6C5F"/>
    <w:rsid w:val="007D69DD"/>
    <w:rsid w:val="007E5AE5"/>
    <w:rsid w:val="0081088D"/>
    <w:rsid w:val="008134DF"/>
    <w:rsid w:val="008302A4"/>
    <w:rsid w:val="0087085F"/>
    <w:rsid w:val="008808F0"/>
    <w:rsid w:val="008832D5"/>
    <w:rsid w:val="0089581D"/>
    <w:rsid w:val="008A1B5C"/>
    <w:rsid w:val="008B59BD"/>
    <w:rsid w:val="008C475B"/>
    <w:rsid w:val="008E3CD6"/>
    <w:rsid w:val="00904D54"/>
    <w:rsid w:val="00904F8B"/>
    <w:rsid w:val="0091350C"/>
    <w:rsid w:val="00914EEA"/>
    <w:rsid w:val="00924737"/>
    <w:rsid w:val="0092635B"/>
    <w:rsid w:val="00926633"/>
    <w:rsid w:val="00927897"/>
    <w:rsid w:val="00936959"/>
    <w:rsid w:val="00940386"/>
    <w:rsid w:val="00953717"/>
    <w:rsid w:val="009540C0"/>
    <w:rsid w:val="00961351"/>
    <w:rsid w:val="0096680F"/>
    <w:rsid w:val="00985B90"/>
    <w:rsid w:val="00990BA4"/>
    <w:rsid w:val="0099594E"/>
    <w:rsid w:val="009964F8"/>
    <w:rsid w:val="009A74C7"/>
    <w:rsid w:val="009B08D2"/>
    <w:rsid w:val="009B2DA2"/>
    <w:rsid w:val="009C7930"/>
    <w:rsid w:val="009F427F"/>
    <w:rsid w:val="00A04250"/>
    <w:rsid w:val="00A12504"/>
    <w:rsid w:val="00A2161D"/>
    <w:rsid w:val="00A332AF"/>
    <w:rsid w:val="00A46288"/>
    <w:rsid w:val="00A46556"/>
    <w:rsid w:val="00A57E29"/>
    <w:rsid w:val="00A61ABD"/>
    <w:rsid w:val="00A620BF"/>
    <w:rsid w:val="00A64C93"/>
    <w:rsid w:val="00A664EA"/>
    <w:rsid w:val="00A671B0"/>
    <w:rsid w:val="00A7068F"/>
    <w:rsid w:val="00A7270C"/>
    <w:rsid w:val="00A75398"/>
    <w:rsid w:val="00A95299"/>
    <w:rsid w:val="00A97F83"/>
    <w:rsid w:val="00AA4C78"/>
    <w:rsid w:val="00AA6C4A"/>
    <w:rsid w:val="00AB0355"/>
    <w:rsid w:val="00AB5E46"/>
    <w:rsid w:val="00AB7983"/>
    <w:rsid w:val="00AC743C"/>
    <w:rsid w:val="00AC7975"/>
    <w:rsid w:val="00AE076D"/>
    <w:rsid w:val="00AE0E7D"/>
    <w:rsid w:val="00AE1CEA"/>
    <w:rsid w:val="00AE61D3"/>
    <w:rsid w:val="00AE6CA2"/>
    <w:rsid w:val="00AF1FC6"/>
    <w:rsid w:val="00B068F0"/>
    <w:rsid w:val="00B2497E"/>
    <w:rsid w:val="00B306B6"/>
    <w:rsid w:val="00B362E4"/>
    <w:rsid w:val="00B4103B"/>
    <w:rsid w:val="00B435F2"/>
    <w:rsid w:val="00B5127D"/>
    <w:rsid w:val="00B64D92"/>
    <w:rsid w:val="00B71C3E"/>
    <w:rsid w:val="00B83146"/>
    <w:rsid w:val="00B84DBA"/>
    <w:rsid w:val="00B87F64"/>
    <w:rsid w:val="00B912A5"/>
    <w:rsid w:val="00BA39E4"/>
    <w:rsid w:val="00BA4AA0"/>
    <w:rsid w:val="00BA5474"/>
    <w:rsid w:val="00BA6157"/>
    <w:rsid w:val="00BA6F3F"/>
    <w:rsid w:val="00BB047A"/>
    <w:rsid w:val="00BB0F46"/>
    <w:rsid w:val="00BB5694"/>
    <w:rsid w:val="00BD33F7"/>
    <w:rsid w:val="00BD5BEC"/>
    <w:rsid w:val="00BE6C08"/>
    <w:rsid w:val="00BF04F4"/>
    <w:rsid w:val="00C16031"/>
    <w:rsid w:val="00C16F09"/>
    <w:rsid w:val="00C1753F"/>
    <w:rsid w:val="00C17CB3"/>
    <w:rsid w:val="00C26993"/>
    <w:rsid w:val="00C36736"/>
    <w:rsid w:val="00C45B32"/>
    <w:rsid w:val="00C54332"/>
    <w:rsid w:val="00C54482"/>
    <w:rsid w:val="00C61DD7"/>
    <w:rsid w:val="00C7376E"/>
    <w:rsid w:val="00C91254"/>
    <w:rsid w:val="00CA1614"/>
    <w:rsid w:val="00CA26C3"/>
    <w:rsid w:val="00CA66DD"/>
    <w:rsid w:val="00CC2EC1"/>
    <w:rsid w:val="00CD20D6"/>
    <w:rsid w:val="00CE0BC2"/>
    <w:rsid w:val="00CE4FFA"/>
    <w:rsid w:val="00CF2A32"/>
    <w:rsid w:val="00CF342B"/>
    <w:rsid w:val="00CF5CE3"/>
    <w:rsid w:val="00D0186D"/>
    <w:rsid w:val="00D03190"/>
    <w:rsid w:val="00D23613"/>
    <w:rsid w:val="00D2795E"/>
    <w:rsid w:val="00D27E90"/>
    <w:rsid w:val="00D311CF"/>
    <w:rsid w:val="00D329EF"/>
    <w:rsid w:val="00D41C4C"/>
    <w:rsid w:val="00D506B9"/>
    <w:rsid w:val="00D53343"/>
    <w:rsid w:val="00D655D0"/>
    <w:rsid w:val="00D76732"/>
    <w:rsid w:val="00D85EC1"/>
    <w:rsid w:val="00D9628C"/>
    <w:rsid w:val="00D9676D"/>
    <w:rsid w:val="00DA40C2"/>
    <w:rsid w:val="00DA7AA5"/>
    <w:rsid w:val="00DB4806"/>
    <w:rsid w:val="00DC3DB5"/>
    <w:rsid w:val="00DC41F9"/>
    <w:rsid w:val="00DE11AB"/>
    <w:rsid w:val="00DE11BA"/>
    <w:rsid w:val="00DE5072"/>
    <w:rsid w:val="00DF00E8"/>
    <w:rsid w:val="00DF0635"/>
    <w:rsid w:val="00E10728"/>
    <w:rsid w:val="00E11EC3"/>
    <w:rsid w:val="00E15DC0"/>
    <w:rsid w:val="00E24400"/>
    <w:rsid w:val="00E27563"/>
    <w:rsid w:val="00E4348E"/>
    <w:rsid w:val="00E46CA8"/>
    <w:rsid w:val="00E50FE6"/>
    <w:rsid w:val="00E6191F"/>
    <w:rsid w:val="00E70CE9"/>
    <w:rsid w:val="00E72A83"/>
    <w:rsid w:val="00E95E99"/>
    <w:rsid w:val="00EB2F10"/>
    <w:rsid w:val="00EC3A34"/>
    <w:rsid w:val="00F06362"/>
    <w:rsid w:val="00F100FA"/>
    <w:rsid w:val="00F15134"/>
    <w:rsid w:val="00F17FA6"/>
    <w:rsid w:val="00F27182"/>
    <w:rsid w:val="00F67E33"/>
    <w:rsid w:val="00F71AE1"/>
    <w:rsid w:val="00F814C2"/>
    <w:rsid w:val="00F848A8"/>
    <w:rsid w:val="00F96D3B"/>
    <w:rsid w:val="00FB28B5"/>
    <w:rsid w:val="00FC2AA2"/>
    <w:rsid w:val="00FC4717"/>
    <w:rsid w:val="00FD0823"/>
    <w:rsid w:val="00FD13BE"/>
    <w:rsid w:val="00FD15C4"/>
    <w:rsid w:val="00FD274F"/>
    <w:rsid w:val="00FD40F4"/>
    <w:rsid w:val="00FD7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A684FD"/>
  <w15:docId w15:val="{4F013216-314E-4F3A-928E-A5471C5A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15134"/>
    <w:pPr>
      <w:keepNext/>
      <w:spacing w:after="0" w:line="240" w:lineRule="auto"/>
      <w:outlineLvl w:val="0"/>
    </w:pPr>
    <w:rPr>
      <w:rFonts w:ascii="Arial" w:eastAsia="Times New Roman" w:hAnsi="Arial" w:cs="Times New Roman"/>
      <w:b/>
      <w:bCs/>
      <w:color w:val="808080"/>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A40"/>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E49"/>
    <w:rPr>
      <w:rFonts w:ascii="Tahoma" w:hAnsi="Tahoma" w:cs="Tahoma"/>
      <w:sz w:val="16"/>
      <w:szCs w:val="16"/>
    </w:rPr>
  </w:style>
  <w:style w:type="paragraph" w:customStyle="1" w:styleId="Default">
    <w:name w:val="Default"/>
    <w:rsid w:val="00552E4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52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15134"/>
    <w:rPr>
      <w:rFonts w:ascii="Arial" w:eastAsia="Times New Roman" w:hAnsi="Arial" w:cs="Times New Roman"/>
      <w:b/>
      <w:bCs/>
      <w:color w:val="808080"/>
      <w:sz w:val="48"/>
      <w:szCs w:val="20"/>
    </w:rPr>
  </w:style>
  <w:style w:type="paragraph" w:styleId="TOC1">
    <w:name w:val="toc 1"/>
    <w:basedOn w:val="Normal"/>
    <w:next w:val="Normal"/>
    <w:autoRedefine/>
    <w:uiPriority w:val="39"/>
    <w:rsid w:val="00E24400"/>
    <w:pPr>
      <w:tabs>
        <w:tab w:val="right" w:leader="dot" w:pos="8303"/>
      </w:tabs>
      <w:spacing w:after="0" w:line="360" w:lineRule="auto"/>
      <w:ind w:right="1136"/>
    </w:pPr>
    <w:rPr>
      <w:rFonts w:ascii="Arial" w:eastAsia="Times New Roman" w:hAnsi="Arial" w:cs="Times New Roman"/>
      <w:color w:val="000000"/>
      <w:sz w:val="24"/>
      <w:szCs w:val="18"/>
      <w:lang w:val="en-US"/>
    </w:rPr>
  </w:style>
  <w:style w:type="character" w:styleId="Hyperlink">
    <w:name w:val="Hyperlink"/>
    <w:basedOn w:val="DefaultParagraphFont"/>
    <w:uiPriority w:val="99"/>
    <w:rsid w:val="00F15134"/>
    <w:rPr>
      <w:rFonts w:ascii="Arial" w:hAnsi="Arial"/>
      <w:color w:val="0000FF"/>
      <w:sz w:val="22"/>
      <w:u w:val="single"/>
    </w:rPr>
  </w:style>
  <w:style w:type="character" w:styleId="LineNumber">
    <w:name w:val="line number"/>
    <w:basedOn w:val="DefaultParagraphFont"/>
    <w:uiPriority w:val="99"/>
    <w:semiHidden/>
    <w:unhideWhenUsed/>
    <w:rsid w:val="00DE5072"/>
  </w:style>
  <w:style w:type="character" w:styleId="Strong">
    <w:name w:val="Strong"/>
    <w:uiPriority w:val="22"/>
    <w:qFormat/>
    <w:rsid w:val="00D506B9"/>
    <w:rPr>
      <w:b/>
      <w:bCs/>
    </w:rPr>
  </w:style>
  <w:style w:type="character" w:styleId="HTMLCite">
    <w:name w:val="HTML Cite"/>
    <w:uiPriority w:val="99"/>
    <w:unhideWhenUsed/>
    <w:rsid w:val="00D506B9"/>
    <w:rPr>
      <w:i/>
      <w:iCs/>
    </w:rPr>
  </w:style>
  <w:style w:type="paragraph" w:styleId="NoSpacing">
    <w:name w:val="No Spacing"/>
    <w:link w:val="NoSpacingChar"/>
    <w:uiPriority w:val="1"/>
    <w:qFormat/>
    <w:rsid w:val="00D506B9"/>
    <w:pPr>
      <w:spacing w:after="0" w:line="240" w:lineRule="auto"/>
    </w:pPr>
  </w:style>
  <w:style w:type="paragraph" w:styleId="Header">
    <w:name w:val="header"/>
    <w:basedOn w:val="Normal"/>
    <w:link w:val="HeaderChar"/>
    <w:uiPriority w:val="99"/>
    <w:unhideWhenUsed/>
    <w:rsid w:val="00CA2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6C3"/>
  </w:style>
  <w:style w:type="paragraph" w:styleId="Footer">
    <w:name w:val="footer"/>
    <w:basedOn w:val="Normal"/>
    <w:link w:val="FooterChar"/>
    <w:uiPriority w:val="99"/>
    <w:unhideWhenUsed/>
    <w:rsid w:val="00CA2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6C3"/>
  </w:style>
  <w:style w:type="character" w:customStyle="1" w:styleId="NoSpacingChar">
    <w:name w:val="No Spacing Char"/>
    <w:basedOn w:val="DefaultParagraphFont"/>
    <w:link w:val="NoSpacing"/>
    <w:uiPriority w:val="1"/>
    <w:rsid w:val="00C91254"/>
  </w:style>
  <w:style w:type="paragraph" w:styleId="NormalWeb">
    <w:name w:val="Normal (Web)"/>
    <w:basedOn w:val="Normal"/>
    <w:uiPriority w:val="99"/>
    <w:semiHidden/>
    <w:unhideWhenUsed/>
    <w:rsid w:val="00FC47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0">
    <w:name w:val="Pa0"/>
    <w:basedOn w:val="Default"/>
    <w:next w:val="Default"/>
    <w:uiPriority w:val="99"/>
    <w:rsid w:val="00350BB2"/>
    <w:pPr>
      <w:spacing w:line="241" w:lineRule="atLeast"/>
    </w:pPr>
    <w:rPr>
      <w:rFonts w:ascii="Arial Narrow" w:hAnsi="Arial Narrow" w:cstheme="minorBidi"/>
      <w:color w:val="auto"/>
    </w:rPr>
  </w:style>
  <w:style w:type="character" w:customStyle="1" w:styleId="fcup0c">
    <w:name w:val="fcup0c"/>
    <w:basedOn w:val="DefaultParagraphFont"/>
    <w:rsid w:val="00F100FA"/>
  </w:style>
  <w:style w:type="character" w:customStyle="1" w:styleId="personname">
    <w:name w:val="person_name"/>
    <w:basedOn w:val="DefaultParagraphFont"/>
    <w:rsid w:val="00CF342B"/>
  </w:style>
  <w:style w:type="character" w:styleId="Emphasis">
    <w:name w:val="Emphasis"/>
    <w:basedOn w:val="DefaultParagraphFont"/>
    <w:uiPriority w:val="20"/>
    <w:qFormat/>
    <w:rsid w:val="00CF342B"/>
    <w:rPr>
      <w:i/>
      <w:iCs/>
    </w:rPr>
  </w:style>
  <w:style w:type="character" w:styleId="CommentReference">
    <w:name w:val="annotation reference"/>
    <w:basedOn w:val="DefaultParagraphFont"/>
    <w:uiPriority w:val="99"/>
    <w:semiHidden/>
    <w:unhideWhenUsed/>
    <w:rsid w:val="007445FF"/>
    <w:rPr>
      <w:sz w:val="16"/>
      <w:szCs w:val="16"/>
    </w:rPr>
  </w:style>
  <w:style w:type="paragraph" w:styleId="CommentText">
    <w:name w:val="annotation text"/>
    <w:basedOn w:val="Normal"/>
    <w:link w:val="CommentTextChar"/>
    <w:uiPriority w:val="99"/>
    <w:semiHidden/>
    <w:unhideWhenUsed/>
    <w:rsid w:val="007445FF"/>
    <w:pPr>
      <w:spacing w:line="240" w:lineRule="auto"/>
    </w:pPr>
    <w:rPr>
      <w:sz w:val="20"/>
      <w:szCs w:val="20"/>
    </w:rPr>
  </w:style>
  <w:style w:type="character" w:customStyle="1" w:styleId="CommentTextChar">
    <w:name w:val="Comment Text Char"/>
    <w:basedOn w:val="DefaultParagraphFont"/>
    <w:link w:val="CommentText"/>
    <w:uiPriority w:val="99"/>
    <w:semiHidden/>
    <w:rsid w:val="007445FF"/>
    <w:rPr>
      <w:sz w:val="20"/>
      <w:szCs w:val="20"/>
    </w:rPr>
  </w:style>
  <w:style w:type="paragraph" w:styleId="CommentSubject">
    <w:name w:val="annotation subject"/>
    <w:basedOn w:val="CommentText"/>
    <w:next w:val="CommentText"/>
    <w:link w:val="CommentSubjectChar"/>
    <w:uiPriority w:val="99"/>
    <w:semiHidden/>
    <w:unhideWhenUsed/>
    <w:rsid w:val="007445FF"/>
    <w:rPr>
      <w:b/>
      <w:bCs/>
    </w:rPr>
  </w:style>
  <w:style w:type="character" w:customStyle="1" w:styleId="CommentSubjectChar">
    <w:name w:val="Comment Subject Char"/>
    <w:basedOn w:val="CommentTextChar"/>
    <w:link w:val="CommentSubject"/>
    <w:uiPriority w:val="99"/>
    <w:semiHidden/>
    <w:rsid w:val="007445FF"/>
    <w:rPr>
      <w:b/>
      <w:bCs/>
      <w:sz w:val="20"/>
      <w:szCs w:val="20"/>
    </w:rPr>
  </w:style>
  <w:style w:type="paragraph" w:styleId="FootnoteText">
    <w:name w:val="footnote text"/>
    <w:basedOn w:val="Normal"/>
    <w:link w:val="FootnoteTextChar"/>
    <w:uiPriority w:val="99"/>
    <w:semiHidden/>
    <w:unhideWhenUsed/>
    <w:rsid w:val="00740B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BEA"/>
    <w:rPr>
      <w:sz w:val="20"/>
      <w:szCs w:val="20"/>
    </w:rPr>
  </w:style>
  <w:style w:type="character" w:styleId="FootnoteReference">
    <w:name w:val="footnote reference"/>
    <w:basedOn w:val="DefaultParagraphFont"/>
    <w:uiPriority w:val="99"/>
    <w:semiHidden/>
    <w:unhideWhenUsed/>
    <w:rsid w:val="00740B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2534">
      <w:bodyDiv w:val="1"/>
      <w:marLeft w:val="0"/>
      <w:marRight w:val="0"/>
      <w:marTop w:val="0"/>
      <w:marBottom w:val="0"/>
      <w:divBdr>
        <w:top w:val="none" w:sz="0" w:space="0" w:color="auto"/>
        <w:left w:val="none" w:sz="0" w:space="0" w:color="auto"/>
        <w:bottom w:val="none" w:sz="0" w:space="0" w:color="auto"/>
        <w:right w:val="none" w:sz="0" w:space="0" w:color="auto"/>
      </w:divBdr>
    </w:div>
    <w:div w:id="90471933">
      <w:bodyDiv w:val="1"/>
      <w:marLeft w:val="0"/>
      <w:marRight w:val="0"/>
      <w:marTop w:val="0"/>
      <w:marBottom w:val="0"/>
      <w:divBdr>
        <w:top w:val="none" w:sz="0" w:space="0" w:color="auto"/>
        <w:left w:val="none" w:sz="0" w:space="0" w:color="auto"/>
        <w:bottom w:val="none" w:sz="0" w:space="0" w:color="auto"/>
        <w:right w:val="none" w:sz="0" w:space="0" w:color="auto"/>
      </w:divBdr>
      <w:divsChild>
        <w:div w:id="584144905">
          <w:marLeft w:val="0"/>
          <w:marRight w:val="0"/>
          <w:marTop w:val="0"/>
          <w:marBottom w:val="0"/>
          <w:divBdr>
            <w:top w:val="none" w:sz="0" w:space="0" w:color="auto"/>
            <w:left w:val="none" w:sz="0" w:space="0" w:color="auto"/>
            <w:bottom w:val="none" w:sz="0" w:space="0" w:color="auto"/>
            <w:right w:val="none" w:sz="0" w:space="0" w:color="auto"/>
          </w:divBdr>
          <w:divsChild>
            <w:div w:id="1072852754">
              <w:marLeft w:val="0"/>
              <w:marRight w:val="0"/>
              <w:marTop w:val="0"/>
              <w:marBottom w:val="0"/>
              <w:divBdr>
                <w:top w:val="none" w:sz="0" w:space="0" w:color="auto"/>
                <w:left w:val="none" w:sz="0" w:space="0" w:color="auto"/>
                <w:bottom w:val="none" w:sz="0" w:space="0" w:color="auto"/>
                <w:right w:val="none" w:sz="0" w:space="0" w:color="auto"/>
              </w:divBdr>
              <w:divsChild>
                <w:div w:id="284430969">
                  <w:marLeft w:val="0"/>
                  <w:marRight w:val="0"/>
                  <w:marTop w:val="0"/>
                  <w:marBottom w:val="0"/>
                  <w:divBdr>
                    <w:top w:val="none" w:sz="0" w:space="0" w:color="auto"/>
                    <w:left w:val="none" w:sz="0" w:space="0" w:color="auto"/>
                    <w:bottom w:val="none" w:sz="0" w:space="0" w:color="auto"/>
                    <w:right w:val="none" w:sz="0" w:space="0" w:color="auto"/>
                  </w:divBdr>
                  <w:divsChild>
                    <w:div w:id="63913165">
                      <w:marLeft w:val="0"/>
                      <w:marRight w:val="0"/>
                      <w:marTop w:val="0"/>
                      <w:marBottom w:val="0"/>
                      <w:divBdr>
                        <w:top w:val="none" w:sz="0" w:space="0" w:color="auto"/>
                        <w:left w:val="none" w:sz="0" w:space="0" w:color="auto"/>
                        <w:bottom w:val="none" w:sz="0" w:space="0" w:color="auto"/>
                        <w:right w:val="none" w:sz="0" w:space="0" w:color="auto"/>
                      </w:divBdr>
                      <w:divsChild>
                        <w:div w:id="1885405704">
                          <w:marLeft w:val="0"/>
                          <w:marRight w:val="0"/>
                          <w:marTop w:val="0"/>
                          <w:marBottom w:val="0"/>
                          <w:divBdr>
                            <w:top w:val="none" w:sz="0" w:space="0" w:color="auto"/>
                            <w:left w:val="none" w:sz="0" w:space="0" w:color="auto"/>
                            <w:bottom w:val="none" w:sz="0" w:space="0" w:color="auto"/>
                            <w:right w:val="none" w:sz="0" w:space="0" w:color="auto"/>
                          </w:divBdr>
                          <w:divsChild>
                            <w:div w:id="346103810">
                              <w:marLeft w:val="0"/>
                              <w:marRight w:val="0"/>
                              <w:marTop w:val="0"/>
                              <w:marBottom w:val="0"/>
                              <w:divBdr>
                                <w:top w:val="none" w:sz="0" w:space="0" w:color="auto"/>
                                <w:left w:val="none" w:sz="0" w:space="0" w:color="auto"/>
                                <w:bottom w:val="none" w:sz="0" w:space="0" w:color="auto"/>
                                <w:right w:val="none" w:sz="0" w:space="0" w:color="auto"/>
                              </w:divBdr>
                              <w:divsChild>
                                <w:div w:id="1656058832">
                                  <w:marLeft w:val="0"/>
                                  <w:marRight w:val="0"/>
                                  <w:marTop w:val="0"/>
                                  <w:marBottom w:val="0"/>
                                  <w:divBdr>
                                    <w:top w:val="none" w:sz="0" w:space="0" w:color="auto"/>
                                    <w:left w:val="none" w:sz="0" w:space="0" w:color="auto"/>
                                    <w:bottom w:val="none" w:sz="0" w:space="0" w:color="auto"/>
                                    <w:right w:val="none" w:sz="0" w:space="0" w:color="auto"/>
                                  </w:divBdr>
                                  <w:divsChild>
                                    <w:div w:id="1501699156">
                                      <w:marLeft w:val="0"/>
                                      <w:marRight w:val="0"/>
                                      <w:marTop w:val="0"/>
                                      <w:marBottom w:val="0"/>
                                      <w:divBdr>
                                        <w:top w:val="none" w:sz="0" w:space="0" w:color="auto"/>
                                        <w:left w:val="none" w:sz="0" w:space="0" w:color="auto"/>
                                        <w:bottom w:val="none" w:sz="0" w:space="0" w:color="auto"/>
                                        <w:right w:val="none" w:sz="0" w:space="0" w:color="auto"/>
                                      </w:divBdr>
                                      <w:divsChild>
                                        <w:div w:id="1604607452">
                                          <w:marLeft w:val="0"/>
                                          <w:marRight w:val="0"/>
                                          <w:marTop w:val="0"/>
                                          <w:marBottom w:val="0"/>
                                          <w:divBdr>
                                            <w:top w:val="none" w:sz="0" w:space="0" w:color="auto"/>
                                            <w:left w:val="none" w:sz="0" w:space="0" w:color="auto"/>
                                            <w:bottom w:val="none" w:sz="0" w:space="0" w:color="auto"/>
                                            <w:right w:val="none" w:sz="0" w:space="0" w:color="auto"/>
                                          </w:divBdr>
                                          <w:divsChild>
                                            <w:div w:id="851381581">
                                              <w:marLeft w:val="0"/>
                                              <w:marRight w:val="0"/>
                                              <w:marTop w:val="0"/>
                                              <w:marBottom w:val="0"/>
                                              <w:divBdr>
                                                <w:top w:val="none" w:sz="0" w:space="0" w:color="auto"/>
                                                <w:left w:val="none" w:sz="0" w:space="0" w:color="auto"/>
                                                <w:bottom w:val="none" w:sz="0" w:space="0" w:color="auto"/>
                                                <w:right w:val="none" w:sz="0" w:space="0" w:color="auto"/>
                                              </w:divBdr>
                                              <w:divsChild>
                                                <w:div w:id="900553148">
                                                  <w:marLeft w:val="0"/>
                                                  <w:marRight w:val="0"/>
                                                  <w:marTop w:val="0"/>
                                                  <w:marBottom w:val="0"/>
                                                  <w:divBdr>
                                                    <w:top w:val="none" w:sz="0" w:space="0" w:color="auto"/>
                                                    <w:left w:val="none" w:sz="0" w:space="0" w:color="auto"/>
                                                    <w:bottom w:val="none" w:sz="0" w:space="0" w:color="auto"/>
                                                    <w:right w:val="none" w:sz="0" w:space="0" w:color="auto"/>
                                                  </w:divBdr>
                                                  <w:divsChild>
                                                    <w:div w:id="970747189">
                                                      <w:marLeft w:val="0"/>
                                                      <w:marRight w:val="0"/>
                                                      <w:marTop w:val="0"/>
                                                      <w:marBottom w:val="0"/>
                                                      <w:divBdr>
                                                        <w:top w:val="none" w:sz="0" w:space="0" w:color="auto"/>
                                                        <w:left w:val="none" w:sz="0" w:space="0" w:color="auto"/>
                                                        <w:bottom w:val="none" w:sz="0" w:space="0" w:color="auto"/>
                                                        <w:right w:val="none" w:sz="0" w:space="0" w:color="auto"/>
                                                      </w:divBdr>
                                                      <w:divsChild>
                                                        <w:div w:id="1407873360">
                                                          <w:marLeft w:val="0"/>
                                                          <w:marRight w:val="0"/>
                                                          <w:marTop w:val="0"/>
                                                          <w:marBottom w:val="0"/>
                                                          <w:divBdr>
                                                            <w:top w:val="none" w:sz="0" w:space="0" w:color="auto"/>
                                                            <w:left w:val="none" w:sz="0" w:space="0" w:color="auto"/>
                                                            <w:bottom w:val="none" w:sz="0" w:space="0" w:color="auto"/>
                                                            <w:right w:val="none" w:sz="0" w:space="0" w:color="auto"/>
                                                          </w:divBdr>
                                                          <w:divsChild>
                                                            <w:div w:id="1877692043">
                                                              <w:marLeft w:val="0"/>
                                                              <w:marRight w:val="0"/>
                                                              <w:marTop w:val="0"/>
                                                              <w:marBottom w:val="0"/>
                                                              <w:divBdr>
                                                                <w:top w:val="none" w:sz="0" w:space="0" w:color="auto"/>
                                                                <w:left w:val="none" w:sz="0" w:space="0" w:color="auto"/>
                                                                <w:bottom w:val="none" w:sz="0" w:space="0" w:color="auto"/>
                                                                <w:right w:val="none" w:sz="0" w:space="0" w:color="auto"/>
                                                              </w:divBdr>
                                                              <w:divsChild>
                                                                <w:div w:id="4550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672940">
      <w:bodyDiv w:val="1"/>
      <w:marLeft w:val="0"/>
      <w:marRight w:val="0"/>
      <w:marTop w:val="0"/>
      <w:marBottom w:val="0"/>
      <w:divBdr>
        <w:top w:val="none" w:sz="0" w:space="0" w:color="auto"/>
        <w:left w:val="none" w:sz="0" w:space="0" w:color="auto"/>
        <w:bottom w:val="none" w:sz="0" w:space="0" w:color="auto"/>
        <w:right w:val="none" w:sz="0" w:space="0" w:color="auto"/>
      </w:divBdr>
      <w:divsChild>
        <w:div w:id="1696228945">
          <w:marLeft w:val="547"/>
          <w:marRight w:val="0"/>
          <w:marTop w:val="154"/>
          <w:marBottom w:val="0"/>
          <w:divBdr>
            <w:top w:val="none" w:sz="0" w:space="0" w:color="auto"/>
            <w:left w:val="none" w:sz="0" w:space="0" w:color="auto"/>
            <w:bottom w:val="none" w:sz="0" w:space="0" w:color="auto"/>
            <w:right w:val="none" w:sz="0" w:space="0" w:color="auto"/>
          </w:divBdr>
        </w:div>
        <w:div w:id="1415005225">
          <w:marLeft w:val="547"/>
          <w:marRight w:val="0"/>
          <w:marTop w:val="154"/>
          <w:marBottom w:val="0"/>
          <w:divBdr>
            <w:top w:val="none" w:sz="0" w:space="0" w:color="auto"/>
            <w:left w:val="none" w:sz="0" w:space="0" w:color="auto"/>
            <w:bottom w:val="none" w:sz="0" w:space="0" w:color="auto"/>
            <w:right w:val="none" w:sz="0" w:space="0" w:color="auto"/>
          </w:divBdr>
        </w:div>
        <w:div w:id="1603340188">
          <w:marLeft w:val="547"/>
          <w:marRight w:val="0"/>
          <w:marTop w:val="154"/>
          <w:marBottom w:val="0"/>
          <w:divBdr>
            <w:top w:val="none" w:sz="0" w:space="0" w:color="auto"/>
            <w:left w:val="none" w:sz="0" w:space="0" w:color="auto"/>
            <w:bottom w:val="none" w:sz="0" w:space="0" w:color="auto"/>
            <w:right w:val="none" w:sz="0" w:space="0" w:color="auto"/>
          </w:divBdr>
        </w:div>
        <w:div w:id="1882328345">
          <w:marLeft w:val="547"/>
          <w:marRight w:val="0"/>
          <w:marTop w:val="154"/>
          <w:marBottom w:val="0"/>
          <w:divBdr>
            <w:top w:val="none" w:sz="0" w:space="0" w:color="auto"/>
            <w:left w:val="none" w:sz="0" w:space="0" w:color="auto"/>
            <w:bottom w:val="none" w:sz="0" w:space="0" w:color="auto"/>
            <w:right w:val="none" w:sz="0" w:space="0" w:color="auto"/>
          </w:divBdr>
        </w:div>
      </w:divsChild>
    </w:div>
    <w:div w:id="420564423">
      <w:bodyDiv w:val="1"/>
      <w:marLeft w:val="0"/>
      <w:marRight w:val="0"/>
      <w:marTop w:val="0"/>
      <w:marBottom w:val="0"/>
      <w:divBdr>
        <w:top w:val="none" w:sz="0" w:space="0" w:color="auto"/>
        <w:left w:val="none" w:sz="0" w:space="0" w:color="auto"/>
        <w:bottom w:val="none" w:sz="0" w:space="0" w:color="auto"/>
        <w:right w:val="none" w:sz="0" w:space="0" w:color="auto"/>
      </w:divBdr>
      <w:divsChild>
        <w:div w:id="1267955854">
          <w:marLeft w:val="0"/>
          <w:marRight w:val="0"/>
          <w:marTop w:val="0"/>
          <w:marBottom w:val="0"/>
          <w:divBdr>
            <w:top w:val="none" w:sz="0" w:space="0" w:color="auto"/>
            <w:left w:val="none" w:sz="0" w:space="0" w:color="auto"/>
            <w:bottom w:val="none" w:sz="0" w:space="0" w:color="auto"/>
            <w:right w:val="none" w:sz="0" w:space="0" w:color="auto"/>
          </w:divBdr>
          <w:divsChild>
            <w:div w:id="688487465">
              <w:marLeft w:val="0"/>
              <w:marRight w:val="0"/>
              <w:marTop w:val="0"/>
              <w:marBottom w:val="0"/>
              <w:divBdr>
                <w:top w:val="none" w:sz="0" w:space="0" w:color="auto"/>
                <w:left w:val="none" w:sz="0" w:space="0" w:color="auto"/>
                <w:bottom w:val="none" w:sz="0" w:space="0" w:color="auto"/>
                <w:right w:val="none" w:sz="0" w:space="0" w:color="auto"/>
              </w:divBdr>
              <w:divsChild>
                <w:div w:id="1798059827">
                  <w:marLeft w:val="0"/>
                  <w:marRight w:val="0"/>
                  <w:marTop w:val="0"/>
                  <w:marBottom w:val="0"/>
                  <w:divBdr>
                    <w:top w:val="none" w:sz="0" w:space="0" w:color="auto"/>
                    <w:left w:val="none" w:sz="0" w:space="0" w:color="auto"/>
                    <w:bottom w:val="none" w:sz="0" w:space="0" w:color="auto"/>
                    <w:right w:val="none" w:sz="0" w:space="0" w:color="auto"/>
                  </w:divBdr>
                  <w:divsChild>
                    <w:div w:id="1361319610">
                      <w:marLeft w:val="0"/>
                      <w:marRight w:val="0"/>
                      <w:marTop w:val="0"/>
                      <w:marBottom w:val="0"/>
                      <w:divBdr>
                        <w:top w:val="none" w:sz="0" w:space="0" w:color="auto"/>
                        <w:left w:val="none" w:sz="0" w:space="0" w:color="auto"/>
                        <w:bottom w:val="none" w:sz="0" w:space="0" w:color="auto"/>
                        <w:right w:val="none" w:sz="0" w:space="0" w:color="auto"/>
                      </w:divBdr>
                      <w:divsChild>
                        <w:div w:id="630599592">
                          <w:marLeft w:val="0"/>
                          <w:marRight w:val="0"/>
                          <w:marTop w:val="0"/>
                          <w:marBottom w:val="0"/>
                          <w:divBdr>
                            <w:top w:val="none" w:sz="0" w:space="0" w:color="auto"/>
                            <w:left w:val="none" w:sz="0" w:space="0" w:color="auto"/>
                            <w:bottom w:val="none" w:sz="0" w:space="0" w:color="auto"/>
                            <w:right w:val="none" w:sz="0" w:space="0" w:color="auto"/>
                          </w:divBdr>
                          <w:divsChild>
                            <w:div w:id="1641228001">
                              <w:marLeft w:val="0"/>
                              <w:marRight w:val="0"/>
                              <w:marTop w:val="0"/>
                              <w:marBottom w:val="0"/>
                              <w:divBdr>
                                <w:top w:val="none" w:sz="0" w:space="0" w:color="auto"/>
                                <w:left w:val="none" w:sz="0" w:space="0" w:color="auto"/>
                                <w:bottom w:val="none" w:sz="0" w:space="0" w:color="auto"/>
                                <w:right w:val="none" w:sz="0" w:space="0" w:color="auto"/>
                              </w:divBdr>
                              <w:divsChild>
                                <w:div w:id="1729455170">
                                  <w:marLeft w:val="0"/>
                                  <w:marRight w:val="0"/>
                                  <w:marTop w:val="0"/>
                                  <w:marBottom w:val="0"/>
                                  <w:divBdr>
                                    <w:top w:val="none" w:sz="0" w:space="0" w:color="auto"/>
                                    <w:left w:val="none" w:sz="0" w:space="0" w:color="auto"/>
                                    <w:bottom w:val="none" w:sz="0" w:space="0" w:color="auto"/>
                                    <w:right w:val="none" w:sz="0" w:space="0" w:color="auto"/>
                                  </w:divBdr>
                                  <w:divsChild>
                                    <w:div w:id="311376315">
                                      <w:marLeft w:val="0"/>
                                      <w:marRight w:val="0"/>
                                      <w:marTop w:val="0"/>
                                      <w:marBottom w:val="0"/>
                                      <w:divBdr>
                                        <w:top w:val="none" w:sz="0" w:space="0" w:color="auto"/>
                                        <w:left w:val="none" w:sz="0" w:space="0" w:color="auto"/>
                                        <w:bottom w:val="none" w:sz="0" w:space="0" w:color="auto"/>
                                        <w:right w:val="none" w:sz="0" w:space="0" w:color="auto"/>
                                      </w:divBdr>
                                      <w:divsChild>
                                        <w:div w:id="2139178726">
                                          <w:marLeft w:val="0"/>
                                          <w:marRight w:val="0"/>
                                          <w:marTop w:val="0"/>
                                          <w:marBottom w:val="0"/>
                                          <w:divBdr>
                                            <w:top w:val="none" w:sz="0" w:space="0" w:color="auto"/>
                                            <w:left w:val="none" w:sz="0" w:space="0" w:color="auto"/>
                                            <w:bottom w:val="none" w:sz="0" w:space="0" w:color="auto"/>
                                            <w:right w:val="none" w:sz="0" w:space="0" w:color="auto"/>
                                          </w:divBdr>
                                          <w:divsChild>
                                            <w:div w:id="1413893505">
                                              <w:marLeft w:val="0"/>
                                              <w:marRight w:val="0"/>
                                              <w:marTop w:val="0"/>
                                              <w:marBottom w:val="0"/>
                                              <w:divBdr>
                                                <w:top w:val="none" w:sz="0" w:space="0" w:color="auto"/>
                                                <w:left w:val="none" w:sz="0" w:space="0" w:color="auto"/>
                                                <w:bottom w:val="none" w:sz="0" w:space="0" w:color="auto"/>
                                                <w:right w:val="none" w:sz="0" w:space="0" w:color="auto"/>
                                              </w:divBdr>
                                              <w:divsChild>
                                                <w:div w:id="775254480">
                                                  <w:marLeft w:val="0"/>
                                                  <w:marRight w:val="0"/>
                                                  <w:marTop w:val="0"/>
                                                  <w:marBottom w:val="0"/>
                                                  <w:divBdr>
                                                    <w:top w:val="none" w:sz="0" w:space="0" w:color="auto"/>
                                                    <w:left w:val="none" w:sz="0" w:space="0" w:color="auto"/>
                                                    <w:bottom w:val="none" w:sz="0" w:space="0" w:color="auto"/>
                                                    <w:right w:val="none" w:sz="0" w:space="0" w:color="auto"/>
                                                  </w:divBdr>
                                                  <w:divsChild>
                                                    <w:div w:id="1694841181">
                                                      <w:marLeft w:val="0"/>
                                                      <w:marRight w:val="0"/>
                                                      <w:marTop w:val="0"/>
                                                      <w:marBottom w:val="0"/>
                                                      <w:divBdr>
                                                        <w:top w:val="none" w:sz="0" w:space="0" w:color="auto"/>
                                                        <w:left w:val="none" w:sz="0" w:space="0" w:color="auto"/>
                                                        <w:bottom w:val="none" w:sz="0" w:space="0" w:color="auto"/>
                                                        <w:right w:val="none" w:sz="0" w:space="0" w:color="auto"/>
                                                      </w:divBdr>
                                                      <w:divsChild>
                                                        <w:div w:id="852652770">
                                                          <w:marLeft w:val="0"/>
                                                          <w:marRight w:val="0"/>
                                                          <w:marTop w:val="0"/>
                                                          <w:marBottom w:val="0"/>
                                                          <w:divBdr>
                                                            <w:top w:val="none" w:sz="0" w:space="0" w:color="auto"/>
                                                            <w:left w:val="none" w:sz="0" w:space="0" w:color="auto"/>
                                                            <w:bottom w:val="none" w:sz="0" w:space="0" w:color="auto"/>
                                                            <w:right w:val="none" w:sz="0" w:space="0" w:color="auto"/>
                                                          </w:divBdr>
                                                          <w:divsChild>
                                                            <w:div w:id="1260795339">
                                                              <w:marLeft w:val="0"/>
                                                              <w:marRight w:val="0"/>
                                                              <w:marTop w:val="0"/>
                                                              <w:marBottom w:val="0"/>
                                                              <w:divBdr>
                                                                <w:top w:val="none" w:sz="0" w:space="0" w:color="auto"/>
                                                                <w:left w:val="none" w:sz="0" w:space="0" w:color="auto"/>
                                                                <w:bottom w:val="none" w:sz="0" w:space="0" w:color="auto"/>
                                                                <w:right w:val="none" w:sz="0" w:space="0" w:color="auto"/>
                                                              </w:divBdr>
                                                              <w:divsChild>
                                                                <w:div w:id="20706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442706">
      <w:bodyDiv w:val="1"/>
      <w:marLeft w:val="0"/>
      <w:marRight w:val="0"/>
      <w:marTop w:val="0"/>
      <w:marBottom w:val="0"/>
      <w:divBdr>
        <w:top w:val="none" w:sz="0" w:space="0" w:color="auto"/>
        <w:left w:val="none" w:sz="0" w:space="0" w:color="auto"/>
        <w:bottom w:val="none" w:sz="0" w:space="0" w:color="auto"/>
        <w:right w:val="none" w:sz="0" w:space="0" w:color="auto"/>
      </w:divBdr>
      <w:divsChild>
        <w:div w:id="927467476">
          <w:marLeft w:val="547"/>
          <w:marRight w:val="0"/>
          <w:marTop w:val="72"/>
          <w:marBottom w:val="0"/>
          <w:divBdr>
            <w:top w:val="none" w:sz="0" w:space="0" w:color="auto"/>
            <w:left w:val="none" w:sz="0" w:space="0" w:color="auto"/>
            <w:bottom w:val="none" w:sz="0" w:space="0" w:color="auto"/>
            <w:right w:val="none" w:sz="0" w:space="0" w:color="auto"/>
          </w:divBdr>
        </w:div>
        <w:div w:id="132916399">
          <w:marLeft w:val="547"/>
          <w:marRight w:val="0"/>
          <w:marTop w:val="72"/>
          <w:marBottom w:val="0"/>
          <w:divBdr>
            <w:top w:val="none" w:sz="0" w:space="0" w:color="auto"/>
            <w:left w:val="none" w:sz="0" w:space="0" w:color="auto"/>
            <w:bottom w:val="none" w:sz="0" w:space="0" w:color="auto"/>
            <w:right w:val="none" w:sz="0" w:space="0" w:color="auto"/>
          </w:divBdr>
        </w:div>
        <w:div w:id="1406418263">
          <w:marLeft w:val="547"/>
          <w:marRight w:val="0"/>
          <w:marTop w:val="72"/>
          <w:marBottom w:val="0"/>
          <w:divBdr>
            <w:top w:val="none" w:sz="0" w:space="0" w:color="auto"/>
            <w:left w:val="none" w:sz="0" w:space="0" w:color="auto"/>
            <w:bottom w:val="none" w:sz="0" w:space="0" w:color="auto"/>
            <w:right w:val="none" w:sz="0" w:space="0" w:color="auto"/>
          </w:divBdr>
        </w:div>
        <w:div w:id="456460622">
          <w:marLeft w:val="547"/>
          <w:marRight w:val="0"/>
          <w:marTop w:val="72"/>
          <w:marBottom w:val="0"/>
          <w:divBdr>
            <w:top w:val="none" w:sz="0" w:space="0" w:color="auto"/>
            <w:left w:val="none" w:sz="0" w:space="0" w:color="auto"/>
            <w:bottom w:val="none" w:sz="0" w:space="0" w:color="auto"/>
            <w:right w:val="none" w:sz="0" w:space="0" w:color="auto"/>
          </w:divBdr>
        </w:div>
        <w:div w:id="500849101">
          <w:marLeft w:val="547"/>
          <w:marRight w:val="0"/>
          <w:marTop w:val="72"/>
          <w:marBottom w:val="0"/>
          <w:divBdr>
            <w:top w:val="none" w:sz="0" w:space="0" w:color="auto"/>
            <w:left w:val="none" w:sz="0" w:space="0" w:color="auto"/>
            <w:bottom w:val="none" w:sz="0" w:space="0" w:color="auto"/>
            <w:right w:val="none" w:sz="0" w:space="0" w:color="auto"/>
          </w:divBdr>
        </w:div>
        <w:div w:id="953290713">
          <w:marLeft w:val="547"/>
          <w:marRight w:val="0"/>
          <w:marTop w:val="72"/>
          <w:marBottom w:val="0"/>
          <w:divBdr>
            <w:top w:val="none" w:sz="0" w:space="0" w:color="auto"/>
            <w:left w:val="none" w:sz="0" w:space="0" w:color="auto"/>
            <w:bottom w:val="none" w:sz="0" w:space="0" w:color="auto"/>
            <w:right w:val="none" w:sz="0" w:space="0" w:color="auto"/>
          </w:divBdr>
        </w:div>
        <w:div w:id="397165948">
          <w:marLeft w:val="547"/>
          <w:marRight w:val="0"/>
          <w:marTop w:val="72"/>
          <w:marBottom w:val="0"/>
          <w:divBdr>
            <w:top w:val="none" w:sz="0" w:space="0" w:color="auto"/>
            <w:left w:val="none" w:sz="0" w:space="0" w:color="auto"/>
            <w:bottom w:val="none" w:sz="0" w:space="0" w:color="auto"/>
            <w:right w:val="none" w:sz="0" w:space="0" w:color="auto"/>
          </w:divBdr>
        </w:div>
        <w:div w:id="815729222">
          <w:marLeft w:val="547"/>
          <w:marRight w:val="0"/>
          <w:marTop w:val="72"/>
          <w:marBottom w:val="0"/>
          <w:divBdr>
            <w:top w:val="none" w:sz="0" w:space="0" w:color="auto"/>
            <w:left w:val="none" w:sz="0" w:space="0" w:color="auto"/>
            <w:bottom w:val="none" w:sz="0" w:space="0" w:color="auto"/>
            <w:right w:val="none" w:sz="0" w:space="0" w:color="auto"/>
          </w:divBdr>
        </w:div>
        <w:div w:id="1371152103">
          <w:marLeft w:val="547"/>
          <w:marRight w:val="0"/>
          <w:marTop w:val="72"/>
          <w:marBottom w:val="0"/>
          <w:divBdr>
            <w:top w:val="none" w:sz="0" w:space="0" w:color="auto"/>
            <w:left w:val="none" w:sz="0" w:space="0" w:color="auto"/>
            <w:bottom w:val="none" w:sz="0" w:space="0" w:color="auto"/>
            <w:right w:val="none" w:sz="0" w:space="0" w:color="auto"/>
          </w:divBdr>
        </w:div>
      </w:divsChild>
    </w:div>
    <w:div w:id="708456917">
      <w:bodyDiv w:val="1"/>
      <w:marLeft w:val="0"/>
      <w:marRight w:val="0"/>
      <w:marTop w:val="0"/>
      <w:marBottom w:val="0"/>
      <w:divBdr>
        <w:top w:val="none" w:sz="0" w:space="0" w:color="auto"/>
        <w:left w:val="none" w:sz="0" w:space="0" w:color="auto"/>
        <w:bottom w:val="none" w:sz="0" w:space="0" w:color="auto"/>
        <w:right w:val="none" w:sz="0" w:space="0" w:color="auto"/>
      </w:divBdr>
    </w:div>
    <w:div w:id="761992860">
      <w:bodyDiv w:val="1"/>
      <w:marLeft w:val="0"/>
      <w:marRight w:val="0"/>
      <w:marTop w:val="0"/>
      <w:marBottom w:val="0"/>
      <w:divBdr>
        <w:top w:val="none" w:sz="0" w:space="0" w:color="auto"/>
        <w:left w:val="none" w:sz="0" w:space="0" w:color="auto"/>
        <w:bottom w:val="none" w:sz="0" w:space="0" w:color="auto"/>
        <w:right w:val="none" w:sz="0" w:space="0" w:color="auto"/>
      </w:divBdr>
    </w:div>
    <w:div w:id="1047949455">
      <w:bodyDiv w:val="1"/>
      <w:marLeft w:val="0"/>
      <w:marRight w:val="0"/>
      <w:marTop w:val="0"/>
      <w:marBottom w:val="0"/>
      <w:divBdr>
        <w:top w:val="none" w:sz="0" w:space="0" w:color="auto"/>
        <w:left w:val="none" w:sz="0" w:space="0" w:color="auto"/>
        <w:bottom w:val="none" w:sz="0" w:space="0" w:color="auto"/>
        <w:right w:val="none" w:sz="0" w:space="0" w:color="auto"/>
      </w:divBdr>
      <w:divsChild>
        <w:div w:id="1059934339">
          <w:marLeft w:val="360"/>
          <w:marRight w:val="0"/>
          <w:marTop w:val="200"/>
          <w:marBottom w:val="0"/>
          <w:divBdr>
            <w:top w:val="none" w:sz="0" w:space="0" w:color="auto"/>
            <w:left w:val="none" w:sz="0" w:space="0" w:color="auto"/>
            <w:bottom w:val="none" w:sz="0" w:space="0" w:color="auto"/>
            <w:right w:val="none" w:sz="0" w:space="0" w:color="auto"/>
          </w:divBdr>
        </w:div>
      </w:divsChild>
    </w:div>
    <w:div w:id="1405878356">
      <w:bodyDiv w:val="1"/>
      <w:marLeft w:val="0"/>
      <w:marRight w:val="0"/>
      <w:marTop w:val="0"/>
      <w:marBottom w:val="0"/>
      <w:divBdr>
        <w:top w:val="none" w:sz="0" w:space="0" w:color="auto"/>
        <w:left w:val="none" w:sz="0" w:space="0" w:color="auto"/>
        <w:bottom w:val="none" w:sz="0" w:space="0" w:color="auto"/>
        <w:right w:val="none" w:sz="0" w:space="0" w:color="auto"/>
      </w:divBdr>
    </w:div>
    <w:div w:id="1420642284">
      <w:bodyDiv w:val="1"/>
      <w:marLeft w:val="0"/>
      <w:marRight w:val="0"/>
      <w:marTop w:val="0"/>
      <w:marBottom w:val="0"/>
      <w:divBdr>
        <w:top w:val="none" w:sz="0" w:space="0" w:color="auto"/>
        <w:left w:val="none" w:sz="0" w:space="0" w:color="auto"/>
        <w:bottom w:val="none" w:sz="0" w:space="0" w:color="auto"/>
        <w:right w:val="none" w:sz="0" w:space="0" w:color="auto"/>
      </w:divBdr>
      <w:divsChild>
        <w:div w:id="1995060910">
          <w:marLeft w:val="360"/>
          <w:marRight w:val="0"/>
          <w:marTop w:val="200"/>
          <w:marBottom w:val="0"/>
          <w:divBdr>
            <w:top w:val="none" w:sz="0" w:space="0" w:color="auto"/>
            <w:left w:val="none" w:sz="0" w:space="0" w:color="auto"/>
            <w:bottom w:val="none" w:sz="0" w:space="0" w:color="auto"/>
            <w:right w:val="none" w:sz="0" w:space="0" w:color="auto"/>
          </w:divBdr>
        </w:div>
      </w:divsChild>
    </w:div>
    <w:div w:id="1429082253">
      <w:bodyDiv w:val="1"/>
      <w:marLeft w:val="0"/>
      <w:marRight w:val="0"/>
      <w:marTop w:val="0"/>
      <w:marBottom w:val="0"/>
      <w:divBdr>
        <w:top w:val="none" w:sz="0" w:space="0" w:color="auto"/>
        <w:left w:val="none" w:sz="0" w:space="0" w:color="auto"/>
        <w:bottom w:val="none" w:sz="0" w:space="0" w:color="auto"/>
        <w:right w:val="none" w:sz="0" w:space="0" w:color="auto"/>
      </w:divBdr>
      <w:divsChild>
        <w:div w:id="1342119477">
          <w:marLeft w:val="0"/>
          <w:marRight w:val="0"/>
          <w:marTop w:val="0"/>
          <w:marBottom w:val="0"/>
          <w:divBdr>
            <w:top w:val="none" w:sz="0" w:space="0" w:color="auto"/>
            <w:left w:val="none" w:sz="0" w:space="0" w:color="auto"/>
            <w:bottom w:val="none" w:sz="0" w:space="0" w:color="auto"/>
            <w:right w:val="none" w:sz="0" w:space="0" w:color="auto"/>
          </w:divBdr>
          <w:divsChild>
            <w:div w:id="1427845979">
              <w:marLeft w:val="0"/>
              <w:marRight w:val="0"/>
              <w:marTop w:val="0"/>
              <w:marBottom w:val="0"/>
              <w:divBdr>
                <w:top w:val="none" w:sz="0" w:space="0" w:color="auto"/>
                <w:left w:val="none" w:sz="0" w:space="0" w:color="auto"/>
                <w:bottom w:val="none" w:sz="0" w:space="0" w:color="auto"/>
                <w:right w:val="none" w:sz="0" w:space="0" w:color="auto"/>
              </w:divBdr>
              <w:divsChild>
                <w:div w:id="1649549533">
                  <w:marLeft w:val="0"/>
                  <w:marRight w:val="0"/>
                  <w:marTop w:val="0"/>
                  <w:marBottom w:val="0"/>
                  <w:divBdr>
                    <w:top w:val="none" w:sz="0" w:space="0" w:color="auto"/>
                    <w:left w:val="none" w:sz="0" w:space="0" w:color="auto"/>
                    <w:bottom w:val="none" w:sz="0" w:space="0" w:color="auto"/>
                    <w:right w:val="none" w:sz="0" w:space="0" w:color="auto"/>
                  </w:divBdr>
                  <w:divsChild>
                    <w:div w:id="503591915">
                      <w:marLeft w:val="0"/>
                      <w:marRight w:val="0"/>
                      <w:marTop w:val="0"/>
                      <w:marBottom w:val="0"/>
                      <w:divBdr>
                        <w:top w:val="none" w:sz="0" w:space="0" w:color="auto"/>
                        <w:left w:val="none" w:sz="0" w:space="0" w:color="auto"/>
                        <w:bottom w:val="none" w:sz="0" w:space="0" w:color="auto"/>
                        <w:right w:val="none" w:sz="0" w:space="0" w:color="auto"/>
                      </w:divBdr>
                      <w:divsChild>
                        <w:div w:id="1413967954">
                          <w:marLeft w:val="0"/>
                          <w:marRight w:val="0"/>
                          <w:marTop w:val="0"/>
                          <w:marBottom w:val="0"/>
                          <w:divBdr>
                            <w:top w:val="none" w:sz="0" w:space="0" w:color="auto"/>
                            <w:left w:val="none" w:sz="0" w:space="0" w:color="auto"/>
                            <w:bottom w:val="none" w:sz="0" w:space="0" w:color="auto"/>
                            <w:right w:val="none" w:sz="0" w:space="0" w:color="auto"/>
                          </w:divBdr>
                          <w:divsChild>
                            <w:div w:id="645360263">
                              <w:marLeft w:val="0"/>
                              <w:marRight w:val="0"/>
                              <w:marTop w:val="0"/>
                              <w:marBottom w:val="0"/>
                              <w:divBdr>
                                <w:top w:val="none" w:sz="0" w:space="0" w:color="auto"/>
                                <w:left w:val="none" w:sz="0" w:space="0" w:color="auto"/>
                                <w:bottom w:val="none" w:sz="0" w:space="0" w:color="auto"/>
                                <w:right w:val="none" w:sz="0" w:space="0" w:color="auto"/>
                              </w:divBdr>
                              <w:divsChild>
                                <w:div w:id="875898243">
                                  <w:marLeft w:val="0"/>
                                  <w:marRight w:val="0"/>
                                  <w:marTop w:val="0"/>
                                  <w:marBottom w:val="0"/>
                                  <w:divBdr>
                                    <w:top w:val="none" w:sz="0" w:space="0" w:color="auto"/>
                                    <w:left w:val="none" w:sz="0" w:space="0" w:color="auto"/>
                                    <w:bottom w:val="none" w:sz="0" w:space="0" w:color="auto"/>
                                    <w:right w:val="none" w:sz="0" w:space="0" w:color="auto"/>
                                  </w:divBdr>
                                  <w:divsChild>
                                    <w:div w:id="1881437153">
                                      <w:marLeft w:val="0"/>
                                      <w:marRight w:val="0"/>
                                      <w:marTop w:val="0"/>
                                      <w:marBottom w:val="0"/>
                                      <w:divBdr>
                                        <w:top w:val="none" w:sz="0" w:space="0" w:color="auto"/>
                                        <w:left w:val="none" w:sz="0" w:space="0" w:color="auto"/>
                                        <w:bottom w:val="none" w:sz="0" w:space="0" w:color="auto"/>
                                        <w:right w:val="none" w:sz="0" w:space="0" w:color="auto"/>
                                      </w:divBdr>
                                      <w:divsChild>
                                        <w:div w:id="580524076">
                                          <w:marLeft w:val="0"/>
                                          <w:marRight w:val="0"/>
                                          <w:marTop w:val="0"/>
                                          <w:marBottom w:val="0"/>
                                          <w:divBdr>
                                            <w:top w:val="none" w:sz="0" w:space="0" w:color="auto"/>
                                            <w:left w:val="none" w:sz="0" w:space="0" w:color="auto"/>
                                            <w:bottom w:val="none" w:sz="0" w:space="0" w:color="auto"/>
                                            <w:right w:val="none" w:sz="0" w:space="0" w:color="auto"/>
                                          </w:divBdr>
                                          <w:divsChild>
                                            <w:div w:id="332222917">
                                              <w:marLeft w:val="0"/>
                                              <w:marRight w:val="0"/>
                                              <w:marTop w:val="0"/>
                                              <w:marBottom w:val="0"/>
                                              <w:divBdr>
                                                <w:top w:val="none" w:sz="0" w:space="0" w:color="auto"/>
                                                <w:left w:val="none" w:sz="0" w:space="0" w:color="auto"/>
                                                <w:bottom w:val="none" w:sz="0" w:space="0" w:color="auto"/>
                                                <w:right w:val="none" w:sz="0" w:space="0" w:color="auto"/>
                                              </w:divBdr>
                                              <w:divsChild>
                                                <w:div w:id="357850312">
                                                  <w:marLeft w:val="0"/>
                                                  <w:marRight w:val="0"/>
                                                  <w:marTop w:val="0"/>
                                                  <w:marBottom w:val="0"/>
                                                  <w:divBdr>
                                                    <w:top w:val="none" w:sz="0" w:space="0" w:color="auto"/>
                                                    <w:left w:val="none" w:sz="0" w:space="0" w:color="auto"/>
                                                    <w:bottom w:val="none" w:sz="0" w:space="0" w:color="auto"/>
                                                    <w:right w:val="none" w:sz="0" w:space="0" w:color="auto"/>
                                                  </w:divBdr>
                                                  <w:divsChild>
                                                    <w:div w:id="571157307">
                                                      <w:marLeft w:val="0"/>
                                                      <w:marRight w:val="0"/>
                                                      <w:marTop w:val="0"/>
                                                      <w:marBottom w:val="0"/>
                                                      <w:divBdr>
                                                        <w:top w:val="none" w:sz="0" w:space="0" w:color="auto"/>
                                                        <w:left w:val="none" w:sz="0" w:space="0" w:color="auto"/>
                                                        <w:bottom w:val="none" w:sz="0" w:space="0" w:color="auto"/>
                                                        <w:right w:val="none" w:sz="0" w:space="0" w:color="auto"/>
                                                      </w:divBdr>
                                                      <w:divsChild>
                                                        <w:div w:id="2124886287">
                                                          <w:marLeft w:val="0"/>
                                                          <w:marRight w:val="0"/>
                                                          <w:marTop w:val="0"/>
                                                          <w:marBottom w:val="0"/>
                                                          <w:divBdr>
                                                            <w:top w:val="none" w:sz="0" w:space="0" w:color="auto"/>
                                                            <w:left w:val="none" w:sz="0" w:space="0" w:color="auto"/>
                                                            <w:bottom w:val="none" w:sz="0" w:space="0" w:color="auto"/>
                                                            <w:right w:val="none" w:sz="0" w:space="0" w:color="auto"/>
                                                          </w:divBdr>
                                                          <w:divsChild>
                                                            <w:div w:id="1943220331">
                                                              <w:marLeft w:val="0"/>
                                                              <w:marRight w:val="0"/>
                                                              <w:marTop w:val="0"/>
                                                              <w:marBottom w:val="0"/>
                                                              <w:divBdr>
                                                                <w:top w:val="none" w:sz="0" w:space="0" w:color="auto"/>
                                                                <w:left w:val="none" w:sz="0" w:space="0" w:color="auto"/>
                                                                <w:bottom w:val="none" w:sz="0" w:space="0" w:color="auto"/>
                                                                <w:right w:val="none" w:sz="0" w:space="0" w:color="auto"/>
                                                              </w:divBdr>
                                                              <w:divsChild>
                                                                <w:div w:id="9248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6232967">
      <w:bodyDiv w:val="1"/>
      <w:marLeft w:val="0"/>
      <w:marRight w:val="0"/>
      <w:marTop w:val="0"/>
      <w:marBottom w:val="0"/>
      <w:divBdr>
        <w:top w:val="none" w:sz="0" w:space="0" w:color="auto"/>
        <w:left w:val="none" w:sz="0" w:space="0" w:color="auto"/>
        <w:bottom w:val="none" w:sz="0" w:space="0" w:color="auto"/>
        <w:right w:val="none" w:sz="0" w:space="0" w:color="auto"/>
      </w:divBdr>
      <w:divsChild>
        <w:div w:id="1467971918">
          <w:marLeft w:val="0"/>
          <w:marRight w:val="0"/>
          <w:marTop w:val="0"/>
          <w:marBottom w:val="0"/>
          <w:divBdr>
            <w:top w:val="none" w:sz="0" w:space="0" w:color="auto"/>
            <w:left w:val="none" w:sz="0" w:space="0" w:color="auto"/>
            <w:bottom w:val="none" w:sz="0" w:space="0" w:color="auto"/>
            <w:right w:val="none" w:sz="0" w:space="0" w:color="auto"/>
          </w:divBdr>
          <w:divsChild>
            <w:div w:id="697975311">
              <w:marLeft w:val="0"/>
              <w:marRight w:val="0"/>
              <w:marTop w:val="0"/>
              <w:marBottom w:val="0"/>
              <w:divBdr>
                <w:top w:val="none" w:sz="0" w:space="0" w:color="auto"/>
                <w:left w:val="none" w:sz="0" w:space="0" w:color="auto"/>
                <w:bottom w:val="none" w:sz="0" w:space="0" w:color="auto"/>
                <w:right w:val="none" w:sz="0" w:space="0" w:color="auto"/>
              </w:divBdr>
              <w:divsChild>
                <w:div w:id="143205997">
                  <w:marLeft w:val="0"/>
                  <w:marRight w:val="0"/>
                  <w:marTop w:val="0"/>
                  <w:marBottom w:val="0"/>
                  <w:divBdr>
                    <w:top w:val="none" w:sz="0" w:space="0" w:color="auto"/>
                    <w:left w:val="none" w:sz="0" w:space="0" w:color="auto"/>
                    <w:bottom w:val="none" w:sz="0" w:space="0" w:color="auto"/>
                    <w:right w:val="none" w:sz="0" w:space="0" w:color="auto"/>
                  </w:divBdr>
                  <w:divsChild>
                    <w:div w:id="1391419923">
                      <w:marLeft w:val="0"/>
                      <w:marRight w:val="0"/>
                      <w:marTop w:val="0"/>
                      <w:marBottom w:val="0"/>
                      <w:divBdr>
                        <w:top w:val="none" w:sz="0" w:space="0" w:color="auto"/>
                        <w:left w:val="none" w:sz="0" w:space="0" w:color="auto"/>
                        <w:bottom w:val="none" w:sz="0" w:space="0" w:color="auto"/>
                        <w:right w:val="none" w:sz="0" w:space="0" w:color="auto"/>
                      </w:divBdr>
                      <w:divsChild>
                        <w:div w:id="1237128692">
                          <w:marLeft w:val="0"/>
                          <w:marRight w:val="0"/>
                          <w:marTop w:val="0"/>
                          <w:marBottom w:val="0"/>
                          <w:divBdr>
                            <w:top w:val="none" w:sz="0" w:space="0" w:color="auto"/>
                            <w:left w:val="none" w:sz="0" w:space="0" w:color="auto"/>
                            <w:bottom w:val="none" w:sz="0" w:space="0" w:color="auto"/>
                            <w:right w:val="none" w:sz="0" w:space="0" w:color="auto"/>
                          </w:divBdr>
                          <w:divsChild>
                            <w:div w:id="1433286475">
                              <w:marLeft w:val="0"/>
                              <w:marRight w:val="0"/>
                              <w:marTop w:val="0"/>
                              <w:marBottom w:val="0"/>
                              <w:divBdr>
                                <w:top w:val="none" w:sz="0" w:space="0" w:color="auto"/>
                                <w:left w:val="none" w:sz="0" w:space="0" w:color="auto"/>
                                <w:bottom w:val="none" w:sz="0" w:space="0" w:color="auto"/>
                                <w:right w:val="none" w:sz="0" w:space="0" w:color="auto"/>
                              </w:divBdr>
                              <w:divsChild>
                                <w:div w:id="978993519">
                                  <w:marLeft w:val="0"/>
                                  <w:marRight w:val="0"/>
                                  <w:marTop w:val="0"/>
                                  <w:marBottom w:val="0"/>
                                  <w:divBdr>
                                    <w:top w:val="none" w:sz="0" w:space="0" w:color="auto"/>
                                    <w:left w:val="none" w:sz="0" w:space="0" w:color="auto"/>
                                    <w:bottom w:val="none" w:sz="0" w:space="0" w:color="auto"/>
                                    <w:right w:val="none" w:sz="0" w:space="0" w:color="auto"/>
                                  </w:divBdr>
                                  <w:divsChild>
                                    <w:div w:id="1748842822">
                                      <w:marLeft w:val="0"/>
                                      <w:marRight w:val="0"/>
                                      <w:marTop w:val="0"/>
                                      <w:marBottom w:val="0"/>
                                      <w:divBdr>
                                        <w:top w:val="none" w:sz="0" w:space="0" w:color="auto"/>
                                        <w:left w:val="none" w:sz="0" w:space="0" w:color="auto"/>
                                        <w:bottom w:val="none" w:sz="0" w:space="0" w:color="auto"/>
                                        <w:right w:val="none" w:sz="0" w:space="0" w:color="auto"/>
                                      </w:divBdr>
                                      <w:divsChild>
                                        <w:div w:id="1456023831">
                                          <w:marLeft w:val="0"/>
                                          <w:marRight w:val="0"/>
                                          <w:marTop w:val="0"/>
                                          <w:marBottom w:val="0"/>
                                          <w:divBdr>
                                            <w:top w:val="none" w:sz="0" w:space="0" w:color="auto"/>
                                            <w:left w:val="none" w:sz="0" w:space="0" w:color="auto"/>
                                            <w:bottom w:val="none" w:sz="0" w:space="0" w:color="auto"/>
                                            <w:right w:val="none" w:sz="0" w:space="0" w:color="auto"/>
                                          </w:divBdr>
                                          <w:divsChild>
                                            <w:div w:id="855271543">
                                              <w:marLeft w:val="0"/>
                                              <w:marRight w:val="0"/>
                                              <w:marTop w:val="0"/>
                                              <w:marBottom w:val="0"/>
                                              <w:divBdr>
                                                <w:top w:val="none" w:sz="0" w:space="0" w:color="auto"/>
                                                <w:left w:val="none" w:sz="0" w:space="0" w:color="auto"/>
                                                <w:bottom w:val="none" w:sz="0" w:space="0" w:color="auto"/>
                                                <w:right w:val="none" w:sz="0" w:space="0" w:color="auto"/>
                                              </w:divBdr>
                                              <w:divsChild>
                                                <w:div w:id="1066417778">
                                                  <w:marLeft w:val="0"/>
                                                  <w:marRight w:val="0"/>
                                                  <w:marTop w:val="0"/>
                                                  <w:marBottom w:val="0"/>
                                                  <w:divBdr>
                                                    <w:top w:val="none" w:sz="0" w:space="0" w:color="auto"/>
                                                    <w:left w:val="none" w:sz="0" w:space="0" w:color="auto"/>
                                                    <w:bottom w:val="none" w:sz="0" w:space="0" w:color="auto"/>
                                                    <w:right w:val="none" w:sz="0" w:space="0" w:color="auto"/>
                                                  </w:divBdr>
                                                  <w:divsChild>
                                                    <w:div w:id="227814068">
                                                      <w:marLeft w:val="0"/>
                                                      <w:marRight w:val="0"/>
                                                      <w:marTop w:val="0"/>
                                                      <w:marBottom w:val="0"/>
                                                      <w:divBdr>
                                                        <w:top w:val="none" w:sz="0" w:space="0" w:color="auto"/>
                                                        <w:left w:val="none" w:sz="0" w:space="0" w:color="auto"/>
                                                        <w:bottom w:val="none" w:sz="0" w:space="0" w:color="auto"/>
                                                        <w:right w:val="none" w:sz="0" w:space="0" w:color="auto"/>
                                                      </w:divBdr>
                                                      <w:divsChild>
                                                        <w:div w:id="600722347">
                                                          <w:marLeft w:val="0"/>
                                                          <w:marRight w:val="0"/>
                                                          <w:marTop w:val="0"/>
                                                          <w:marBottom w:val="0"/>
                                                          <w:divBdr>
                                                            <w:top w:val="none" w:sz="0" w:space="0" w:color="auto"/>
                                                            <w:left w:val="none" w:sz="0" w:space="0" w:color="auto"/>
                                                            <w:bottom w:val="none" w:sz="0" w:space="0" w:color="auto"/>
                                                            <w:right w:val="none" w:sz="0" w:space="0" w:color="auto"/>
                                                          </w:divBdr>
                                                          <w:divsChild>
                                                            <w:div w:id="1914077137">
                                                              <w:marLeft w:val="0"/>
                                                              <w:marRight w:val="0"/>
                                                              <w:marTop w:val="0"/>
                                                              <w:marBottom w:val="0"/>
                                                              <w:divBdr>
                                                                <w:top w:val="none" w:sz="0" w:space="0" w:color="auto"/>
                                                                <w:left w:val="none" w:sz="0" w:space="0" w:color="auto"/>
                                                                <w:bottom w:val="none" w:sz="0" w:space="0" w:color="auto"/>
                                                                <w:right w:val="none" w:sz="0" w:space="0" w:color="auto"/>
                                                              </w:divBdr>
                                                              <w:divsChild>
                                                                <w:div w:id="9081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325258">
      <w:bodyDiv w:val="1"/>
      <w:marLeft w:val="0"/>
      <w:marRight w:val="0"/>
      <w:marTop w:val="0"/>
      <w:marBottom w:val="0"/>
      <w:divBdr>
        <w:top w:val="none" w:sz="0" w:space="0" w:color="auto"/>
        <w:left w:val="none" w:sz="0" w:space="0" w:color="auto"/>
        <w:bottom w:val="none" w:sz="0" w:space="0" w:color="auto"/>
        <w:right w:val="none" w:sz="0" w:space="0" w:color="auto"/>
      </w:divBdr>
      <w:divsChild>
        <w:div w:id="1222593320">
          <w:marLeft w:val="547"/>
          <w:marRight w:val="0"/>
          <w:marTop w:val="0"/>
          <w:marBottom w:val="0"/>
          <w:divBdr>
            <w:top w:val="none" w:sz="0" w:space="0" w:color="auto"/>
            <w:left w:val="none" w:sz="0" w:space="0" w:color="auto"/>
            <w:bottom w:val="none" w:sz="0" w:space="0" w:color="auto"/>
            <w:right w:val="none" w:sz="0" w:space="0" w:color="auto"/>
          </w:divBdr>
        </w:div>
      </w:divsChild>
    </w:div>
    <w:div w:id="1920554129">
      <w:bodyDiv w:val="1"/>
      <w:marLeft w:val="0"/>
      <w:marRight w:val="0"/>
      <w:marTop w:val="0"/>
      <w:marBottom w:val="0"/>
      <w:divBdr>
        <w:top w:val="none" w:sz="0" w:space="0" w:color="auto"/>
        <w:left w:val="none" w:sz="0" w:space="0" w:color="auto"/>
        <w:bottom w:val="none" w:sz="0" w:space="0" w:color="auto"/>
        <w:right w:val="none" w:sz="0" w:space="0" w:color="auto"/>
      </w:divBdr>
      <w:divsChild>
        <w:div w:id="419376147">
          <w:marLeft w:val="547"/>
          <w:marRight w:val="0"/>
          <w:marTop w:val="0"/>
          <w:marBottom w:val="0"/>
          <w:divBdr>
            <w:top w:val="none" w:sz="0" w:space="0" w:color="auto"/>
            <w:left w:val="none" w:sz="0" w:space="0" w:color="auto"/>
            <w:bottom w:val="none" w:sz="0" w:space="0" w:color="auto"/>
            <w:right w:val="none" w:sz="0" w:space="0" w:color="auto"/>
          </w:divBdr>
        </w:div>
      </w:divsChild>
    </w:div>
    <w:div w:id="2043902261">
      <w:bodyDiv w:val="1"/>
      <w:marLeft w:val="0"/>
      <w:marRight w:val="0"/>
      <w:marTop w:val="0"/>
      <w:marBottom w:val="0"/>
      <w:divBdr>
        <w:top w:val="none" w:sz="0" w:space="0" w:color="auto"/>
        <w:left w:val="none" w:sz="0" w:space="0" w:color="auto"/>
        <w:bottom w:val="none" w:sz="0" w:space="0" w:color="auto"/>
        <w:right w:val="none" w:sz="0" w:space="0" w:color="auto"/>
      </w:divBdr>
    </w:div>
    <w:div w:id="210010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hyperlink" Target="mailto:warrington.idvaservice@refuge.cjsm.net" TargetMode="External"/><Relationship Id="rId3" Type="http://schemas.openxmlformats.org/officeDocument/2006/relationships/styles" Target="styles.xml"/><Relationship Id="rId21" Type="http://schemas.openxmlformats.org/officeDocument/2006/relationships/diagramQuickStyle" Target="diagrams/quickStyle3.xml"/><Relationship Id="rId42" Type="http://schemas.openxmlformats.org/officeDocument/2006/relationships/hyperlink" Target="mailto:info@respectphoneline.org.uk"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hyperlink" Target="http://www.thehideout.org.uk" TargetMode="External"/><Relationship Id="rId38" Type="http://schemas.openxmlformats.org/officeDocument/2006/relationships/hyperlink" Target="mailto:warringtonidvaservice@refuge.org.uk"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s://www.womensaid.org.uk/information-support/what-is-domestic-abuse/impact-on-children-and-young-people/" TargetMode="External"/><Relationship Id="rId41" Type="http://schemas.openxmlformats.org/officeDocument/2006/relationships/hyperlink" Target="mailto:warrington.idvaservice@refuge.cjsm.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footer" Target="footer1.xml"/><Relationship Id="rId37" Type="http://schemas.openxmlformats.org/officeDocument/2006/relationships/hyperlink" Target="mailto:warringtonidvaservice@refuge.org.uk" TargetMode="External"/><Relationship Id="rId40" Type="http://schemas.openxmlformats.org/officeDocument/2006/relationships/hyperlink" Target="mailto:warringtonidvaservice@refuge.org.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hyperlink" Target="mailto:warringtonidvaservice@refuge.org.uk"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http://orca.cardiff.ac.uk/view/cardiffauthors/A0553919.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hyperlink" Target="http://thehideout.org.uk/children/home/" TargetMode="External"/><Relationship Id="rId35" Type="http://schemas.openxmlformats.org/officeDocument/2006/relationships/hyperlink" Target="http://www.thehideout.org.uk" TargetMode="External"/><Relationship Id="rId43" Type="http://schemas.openxmlformats.org/officeDocument/2006/relationships/hyperlink" Target="mailto:info@respectphoneline.org.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CD7D7B-D1A9-40A1-904E-4E35D9596961}"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2C74803F-D225-4BD6-B296-E316D6AE16D6}">
      <dgm:prSet phldrT="[Text]" custT="1"/>
      <dgm:spPr/>
      <dgm:t>
        <a:bodyPr/>
        <a:lstStyle/>
        <a:p>
          <a:r>
            <a:rPr lang="en-GB" sz="1200"/>
            <a:t>Notification received from OperationEncompass/MASH. </a:t>
          </a:r>
        </a:p>
        <a:p>
          <a:r>
            <a:rPr lang="en-GB" sz="1200"/>
            <a:t>Monitor CYP and add CYP to vulnerable childrens list - consider support options</a:t>
          </a:r>
        </a:p>
      </dgm:t>
    </dgm:pt>
    <dgm:pt modelId="{BB30B276-DEDF-41E0-AB58-1E0892CB0BA5}" type="parTrans" cxnId="{A35784A4-2F39-4C0E-990C-856B9A069E12}">
      <dgm:prSet/>
      <dgm:spPr/>
      <dgm:t>
        <a:bodyPr/>
        <a:lstStyle/>
        <a:p>
          <a:endParaRPr lang="en-GB"/>
        </a:p>
      </dgm:t>
    </dgm:pt>
    <dgm:pt modelId="{C89D26E5-8E52-426D-96CA-3805CD1AB299}" type="sibTrans" cxnId="{A35784A4-2F39-4C0E-990C-856B9A069E12}">
      <dgm:prSet/>
      <dgm:spPr/>
      <dgm:t>
        <a:bodyPr/>
        <a:lstStyle/>
        <a:p>
          <a:endParaRPr lang="en-GB"/>
        </a:p>
      </dgm:t>
    </dgm:pt>
    <dgm:pt modelId="{67363CDC-4873-47E2-AC21-ED49592FE0B5}">
      <dgm:prSet phldrT="[Text]" custT="1"/>
      <dgm:spPr/>
      <dgm:t>
        <a:bodyPr/>
        <a:lstStyle/>
        <a:p>
          <a:endParaRPr lang="en-GB" sz="800"/>
        </a:p>
        <a:p>
          <a:r>
            <a:rPr lang="en-GB" sz="1200"/>
            <a:t>Consider victim/perpetrator dynamics if both have Parental Responsibility (PR)</a:t>
          </a:r>
          <a:endParaRPr lang="en-GB" sz="800"/>
        </a:p>
        <a:p>
          <a:endParaRPr lang="en-GB" sz="800"/>
        </a:p>
      </dgm:t>
    </dgm:pt>
    <dgm:pt modelId="{53494715-210F-4356-BFAB-D4AF958BA79D}" type="parTrans" cxnId="{7EC83D9C-B5A6-4F18-B31B-A03F4C876030}">
      <dgm:prSet/>
      <dgm:spPr/>
      <dgm:t>
        <a:bodyPr/>
        <a:lstStyle/>
        <a:p>
          <a:endParaRPr lang="en-GB"/>
        </a:p>
      </dgm:t>
    </dgm:pt>
    <dgm:pt modelId="{04C33267-0F68-41AF-9A0A-0D8F14B95BE1}" type="sibTrans" cxnId="{7EC83D9C-B5A6-4F18-B31B-A03F4C876030}">
      <dgm:prSet/>
      <dgm:spPr/>
      <dgm:t>
        <a:bodyPr/>
        <a:lstStyle/>
        <a:p>
          <a:endParaRPr lang="en-GB"/>
        </a:p>
      </dgm:t>
    </dgm:pt>
    <dgm:pt modelId="{17C8F930-FB3D-4022-AC64-8B618ECD5E7B}">
      <dgm:prSet custT="1"/>
      <dgm:spPr/>
      <dgm:t>
        <a:bodyPr/>
        <a:lstStyle/>
        <a:p>
          <a:r>
            <a:rPr lang="en-GB" sz="1200"/>
            <a:t>DSL in school to speak to abused parent alone (only if SAFE). </a:t>
          </a:r>
        </a:p>
        <a:p>
          <a:r>
            <a:rPr lang="en-GB" sz="1200"/>
            <a:t>Using flowcharts signpost to support /make referral to agencies</a:t>
          </a:r>
          <a:endParaRPr lang="en-GB" sz="600"/>
        </a:p>
      </dgm:t>
    </dgm:pt>
    <dgm:pt modelId="{15545279-6EAD-411B-B878-CCBD6CA509AF}" type="parTrans" cxnId="{96B4579B-A9C9-4FC7-9FD2-703418BEEA6D}">
      <dgm:prSet/>
      <dgm:spPr/>
      <dgm:t>
        <a:bodyPr/>
        <a:lstStyle/>
        <a:p>
          <a:endParaRPr lang="en-GB"/>
        </a:p>
      </dgm:t>
    </dgm:pt>
    <dgm:pt modelId="{F825BE9E-660E-4A7D-9633-D5CD874E1195}" type="sibTrans" cxnId="{96B4579B-A9C9-4FC7-9FD2-703418BEEA6D}">
      <dgm:prSet/>
      <dgm:spPr/>
      <dgm:t>
        <a:bodyPr/>
        <a:lstStyle/>
        <a:p>
          <a:endParaRPr lang="en-GB"/>
        </a:p>
      </dgm:t>
    </dgm:pt>
    <dgm:pt modelId="{927A9AB4-ED31-43D0-BB57-88F68BA07703}">
      <dgm:prSet custT="1"/>
      <dgm:spPr/>
      <dgm:t>
        <a:bodyPr/>
        <a:lstStyle/>
        <a:p>
          <a:endParaRPr lang="en-GB" sz="600"/>
        </a:p>
        <a:p>
          <a:r>
            <a:rPr lang="en-GB" sz="1200"/>
            <a:t>Is a multiagency approach needed?</a:t>
          </a:r>
        </a:p>
        <a:p>
          <a:r>
            <a:rPr lang="en-GB" sz="1200"/>
            <a:t>Consider Early Help support package via Early Help Assessment</a:t>
          </a:r>
          <a:endParaRPr lang="en-GB" sz="600"/>
        </a:p>
        <a:p>
          <a:endParaRPr lang="en-GB" sz="600"/>
        </a:p>
      </dgm:t>
    </dgm:pt>
    <dgm:pt modelId="{8EA4A453-EC74-4A03-AB6D-0CFD563510FD}" type="parTrans" cxnId="{70B570BE-1515-41EC-B713-88CE9A656E88}">
      <dgm:prSet/>
      <dgm:spPr/>
      <dgm:t>
        <a:bodyPr/>
        <a:lstStyle/>
        <a:p>
          <a:endParaRPr lang="en-GB"/>
        </a:p>
      </dgm:t>
    </dgm:pt>
    <dgm:pt modelId="{EAD33CBB-BCA2-40DB-8C44-1AEA67713924}" type="sibTrans" cxnId="{70B570BE-1515-41EC-B713-88CE9A656E88}">
      <dgm:prSet/>
      <dgm:spPr/>
      <dgm:t>
        <a:bodyPr/>
        <a:lstStyle/>
        <a:p>
          <a:endParaRPr lang="en-GB"/>
        </a:p>
      </dgm:t>
    </dgm:pt>
    <dgm:pt modelId="{B6EA5871-0161-4D3B-9ECA-3A8CF1402AB3}">
      <dgm:prSet custT="1"/>
      <dgm:spPr/>
      <dgm:t>
        <a:bodyPr/>
        <a:lstStyle/>
        <a:p>
          <a:r>
            <a:rPr lang="en-GB" sz="1200"/>
            <a:t>File notification of incident in childs CP file and add to significant events chronology</a:t>
          </a:r>
        </a:p>
      </dgm:t>
    </dgm:pt>
    <dgm:pt modelId="{97A74BA8-CB3A-475C-96F5-83D10C3AD9C4}" type="parTrans" cxnId="{6D867C04-24D4-4C8C-8F51-040CD7680F08}">
      <dgm:prSet/>
      <dgm:spPr/>
      <dgm:t>
        <a:bodyPr/>
        <a:lstStyle/>
        <a:p>
          <a:endParaRPr lang="en-GB"/>
        </a:p>
      </dgm:t>
    </dgm:pt>
    <dgm:pt modelId="{89442FD2-F835-450B-8E6D-7438648B5152}" type="sibTrans" cxnId="{6D867C04-24D4-4C8C-8F51-040CD7680F08}">
      <dgm:prSet/>
      <dgm:spPr/>
      <dgm:t>
        <a:bodyPr/>
        <a:lstStyle/>
        <a:p>
          <a:endParaRPr lang="en-GB"/>
        </a:p>
      </dgm:t>
    </dgm:pt>
    <dgm:pt modelId="{D82F4C54-E06D-433D-9C0F-BCD52F72BE05}">
      <dgm:prSet custT="1"/>
      <dgm:spPr/>
      <dgm:t>
        <a:bodyPr/>
        <a:lstStyle/>
        <a:p>
          <a:r>
            <a:rPr lang="en-GB" sz="1200"/>
            <a:t>If CYP transfers school  - refer to protocol for transfer of CP records</a:t>
          </a:r>
        </a:p>
      </dgm:t>
    </dgm:pt>
    <dgm:pt modelId="{0760E16A-209C-48FA-8838-5D59C1731D31}" type="parTrans" cxnId="{06B0998C-2C19-46F2-AF0D-8FDBD5A8DC02}">
      <dgm:prSet/>
      <dgm:spPr/>
      <dgm:t>
        <a:bodyPr/>
        <a:lstStyle/>
        <a:p>
          <a:endParaRPr lang="en-GB"/>
        </a:p>
      </dgm:t>
    </dgm:pt>
    <dgm:pt modelId="{498BB70D-A73F-425C-9649-CAEAA58C63C1}" type="sibTrans" cxnId="{06B0998C-2C19-46F2-AF0D-8FDBD5A8DC02}">
      <dgm:prSet/>
      <dgm:spPr/>
      <dgm:t>
        <a:bodyPr/>
        <a:lstStyle/>
        <a:p>
          <a:endParaRPr lang="en-GB"/>
        </a:p>
      </dgm:t>
    </dgm:pt>
    <dgm:pt modelId="{EAF58319-13AD-455D-B8CB-7BCA4FFE8440}">
      <dgm:prSet custT="1"/>
      <dgm:spPr/>
      <dgm:t>
        <a:bodyPr/>
        <a:lstStyle/>
        <a:p>
          <a:r>
            <a:rPr lang="en-GB" sz="1200"/>
            <a:t>Are there any drug/alcohol/mental health issues with CYP? </a:t>
          </a:r>
        </a:p>
        <a:p>
          <a:r>
            <a:rPr lang="en-GB" sz="1200"/>
            <a:t>Consider referral to key services - seek consent in sharing information</a:t>
          </a:r>
          <a:endParaRPr lang="en-GB" sz="600"/>
        </a:p>
      </dgm:t>
    </dgm:pt>
    <dgm:pt modelId="{66B931D4-E827-4BD1-8CAF-456D29CA0319}" type="parTrans" cxnId="{12E451CA-248E-42F2-A29C-D02CC2B453A4}">
      <dgm:prSet/>
      <dgm:spPr/>
      <dgm:t>
        <a:bodyPr/>
        <a:lstStyle/>
        <a:p>
          <a:endParaRPr lang="en-GB"/>
        </a:p>
      </dgm:t>
    </dgm:pt>
    <dgm:pt modelId="{4B9042A4-ED92-4BD9-ABBA-2E2916CFB7FB}" type="sibTrans" cxnId="{12E451CA-248E-42F2-A29C-D02CC2B453A4}">
      <dgm:prSet/>
      <dgm:spPr/>
      <dgm:t>
        <a:bodyPr/>
        <a:lstStyle/>
        <a:p>
          <a:endParaRPr lang="en-GB"/>
        </a:p>
      </dgm:t>
    </dgm:pt>
    <dgm:pt modelId="{B7405A74-688C-42AE-A2AD-60638B7E51B3}" type="pres">
      <dgm:prSet presAssocID="{D3CD7D7B-D1A9-40A1-904E-4E35D9596961}" presName="linearFlow" presStyleCnt="0">
        <dgm:presLayoutVars>
          <dgm:resizeHandles val="exact"/>
        </dgm:presLayoutVars>
      </dgm:prSet>
      <dgm:spPr/>
    </dgm:pt>
    <dgm:pt modelId="{1568883D-605C-4C21-BA33-753272B598CE}" type="pres">
      <dgm:prSet presAssocID="{2C74803F-D225-4BD6-B296-E316D6AE16D6}" presName="node" presStyleLbl="node1" presStyleIdx="0" presStyleCnt="7" custScaleX="219624" custScaleY="116888">
        <dgm:presLayoutVars>
          <dgm:bulletEnabled val="1"/>
        </dgm:presLayoutVars>
      </dgm:prSet>
      <dgm:spPr/>
    </dgm:pt>
    <dgm:pt modelId="{E89B5C63-5BD7-4153-8C39-267F0F201B38}" type="pres">
      <dgm:prSet presAssocID="{C89D26E5-8E52-426D-96CA-3805CD1AB299}" presName="sibTrans" presStyleLbl="sibTrans2D1" presStyleIdx="0" presStyleCnt="6"/>
      <dgm:spPr/>
    </dgm:pt>
    <dgm:pt modelId="{8028F617-247E-44D0-80CE-23062B8EB7CD}" type="pres">
      <dgm:prSet presAssocID="{C89D26E5-8E52-426D-96CA-3805CD1AB299}" presName="connectorText" presStyleLbl="sibTrans2D1" presStyleIdx="0" presStyleCnt="6"/>
      <dgm:spPr/>
    </dgm:pt>
    <dgm:pt modelId="{95936EFA-EFA5-4C8B-BC99-63C0DD8F369C}" type="pres">
      <dgm:prSet presAssocID="{17C8F930-FB3D-4022-AC64-8B618ECD5E7B}" presName="node" presStyleLbl="node1" presStyleIdx="1" presStyleCnt="7" custScaleX="219624">
        <dgm:presLayoutVars>
          <dgm:bulletEnabled val="1"/>
        </dgm:presLayoutVars>
      </dgm:prSet>
      <dgm:spPr/>
    </dgm:pt>
    <dgm:pt modelId="{02C3E04E-B65A-49E6-A18E-A2F35D75F229}" type="pres">
      <dgm:prSet presAssocID="{F825BE9E-660E-4A7D-9633-D5CD874E1195}" presName="sibTrans" presStyleLbl="sibTrans2D1" presStyleIdx="1" presStyleCnt="6"/>
      <dgm:spPr/>
    </dgm:pt>
    <dgm:pt modelId="{1FC03ADD-B25A-4433-A9C4-C5E0F6FEC0D0}" type="pres">
      <dgm:prSet presAssocID="{F825BE9E-660E-4A7D-9633-D5CD874E1195}" presName="connectorText" presStyleLbl="sibTrans2D1" presStyleIdx="1" presStyleCnt="6"/>
      <dgm:spPr/>
    </dgm:pt>
    <dgm:pt modelId="{3DF867BA-3FD6-4022-AA0B-83692D0992D4}" type="pres">
      <dgm:prSet presAssocID="{EAF58319-13AD-455D-B8CB-7BCA4FFE8440}" presName="node" presStyleLbl="node1" presStyleIdx="2" presStyleCnt="7" custScaleX="219624">
        <dgm:presLayoutVars>
          <dgm:bulletEnabled val="1"/>
        </dgm:presLayoutVars>
      </dgm:prSet>
      <dgm:spPr/>
    </dgm:pt>
    <dgm:pt modelId="{CB82BD67-F6C3-4A40-ACAF-3417FB291F93}" type="pres">
      <dgm:prSet presAssocID="{4B9042A4-ED92-4BD9-ABBA-2E2916CFB7FB}" presName="sibTrans" presStyleLbl="sibTrans2D1" presStyleIdx="2" presStyleCnt="6"/>
      <dgm:spPr/>
    </dgm:pt>
    <dgm:pt modelId="{68E10190-5FFF-4DDE-8901-F0E124840A78}" type="pres">
      <dgm:prSet presAssocID="{4B9042A4-ED92-4BD9-ABBA-2E2916CFB7FB}" presName="connectorText" presStyleLbl="sibTrans2D1" presStyleIdx="2" presStyleCnt="6"/>
      <dgm:spPr/>
    </dgm:pt>
    <dgm:pt modelId="{AFD12785-D1CF-4D96-9D6A-833B941C8114}" type="pres">
      <dgm:prSet presAssocID="{927A9AB4-ED31-43D0-BB57-88F68BA07703}" presName="node" presStyleLbl="node1" presStyleIdx="3" presStyleCnt="7" custScaleX="219624">
        <dgm:presLayoutVars>
          <dgm:bulletEnabled val="1"/>
        </dgm:presLayoutVars>
      </dgm:prSet>
      <dgm:spPr/>
    </dgm:pt>
    <dgm:pt modelId="{BFD2448B-5290-4A12-95A9-02C932CF574A}" type="pres">
      <dgm:prSet presAssocID="{EAD33CBB-BCA2-40DB-8C44-1AEA67713924}" presName="sibTrans" presStyleLbl="sibTrans2D1" presStyleIdx="3" presStyleCnt="6"/>
      <dgm:spPr/>
    </dgm:pt>
    <dgm:pt modelId="{89076E1B-9D7E-43B8-B045-8E5D10464A12}" type="pres">
      <dgm:prSet presAssocID="{EAD33CBB-BCA2-40DB-8C44-1AEA67713924}" presName="connectorText" presStyleLbl="sibTrans2D1" presStyleIdx="3" presStyleCnt="6"/>
      <dgm:spPr/>
    </dgm:pt>
    <dgm:pt modelId="{ACDF3332-0B48-4F51-978F-3B6C5FA5B6A0}" type="pres">
      <dgm:prSet presAssocID="{67363CDC-4873-47E2-AC21-ED49592FE0B5}" presName="node" presStyleLbl="node1" presStyleIdx="4" presStyleCnt="7" custScaleX="219624">
        <dgm:presLayoutVars>
          <dgm:bulletEnabled val="1"/>
        </dgm:presLayoutVars>
      </dgm:prSet>
      <dgm:spPr/>
    </dgm:pt>
    <dgm:pt modelId="{AAA0BBC7-8917-413D-9C51-1E42DF2EA9DA}" type="pres">
      <dgm:prSet presAssocID="{04C33267-0F68-41AF-9A0A-0D8F14B95BE1}" presName="sibTrans" presStyleLbl="sibTrans2D1" presStyleIdx="4" presStyleCnt="6"/>
      <dgm:spPr/>
    </dgm:pt>
    <dgm:pt modelId="{99C75E05-451D-48BD-9D79-47B659301CF2}" type="pres">
      <dgm:prSet presAssocID="{04C33267-0F68-41AF-9A0A-0D8F14B95BE1}" presName="connectorText" presStyleLbl="sibTrans2D1" presStyleIdx="4" presStyleCnt="6"/>
      <dgm:spPr/>
    </dgm:pt>
    <dgm:pt modelId="{5601A6B4-8C18-4B3B-BDAA-99FADF41F283}" type="pres">
      <dgm:prSet presAssocID="{B6EA5871-0161-4D3B-9ECA-3A8CF1402AB3}" presName="node" presStyleLbl="node1" presStyleIdx="5" presStyleCnt="7" custScaleX="219624">
        <dgm:presLayoutVars>
          <dgm:bulletEnabled val="1"/>
        </dgm:presLayoutVars>
      </dgm:prSet>
      <dgm:spPr/>
    </dgm:pt>
    <dgm:pt modelId="{750A40DB-35FB-4634-BECD-D219D6E1ECDC}" type="pres">
      <dgm:prSet presAssocID="{89442FD2-F835-450B-8E6D-7438648B5152}" presName="sibTrans" presStyleLbl="sibTrans2D1" presStyleIdx="5" presStyleCnt="6"/>
      <dgm:spPr/>
    </dgm:pt>
    <dgm:pt modelId="{013108FB-B05F-4360-8854-E939D27F0331}" type="pres">
      <dgm:prSet presAssocID="{89442FD2-F835-450B-8E6D-7438648B5152}" presName="connectorText" presStyleLbl="sibTrans2D1" presStyleIdx="5" presStyleCnt="6"/>
      <dgm:spPr/>
    </dgm:pt>
    <dgm:pt modelId="{BD5818BA-7227-456B-9BC5-4F4AB06BF352}" type="pres">
      <dgm:prSet presAssocID="{D82F4C54-E06D-433D-9C0F-BCD52F72BE05}" presName="node" presStyleLbl="node1" presStyleIdx="6" presStyleCnt="7" custScaleX="219624">
        <dgm:presLayoutVars>
          <dgm:bulletEnabled val="1"/>
        </dgm:presLayoutVars>
      </dgm:prSet>
      <dgm:spPr/>
    </dgm:pt>
  </dgm:ptLst>
  <dgm:cxnLst>
    <dgm:cxn modelId="{8FBE0702-DF4B-414E-AD98-E41C351EFD0D}" type="presOf" srcId="{EAF58319-13AD-455D-B8CB-7BCA4FFE8440}" destId="{3DF867BA-3FD6-4022-AA0B-83692D0992D4}" srcOrd="0" destOrd="0" presId="urn:microsoft.com/office/officeart/2005/8/layout/process2"/>
    <dgm:cxn modelId="{6D867C04-24D4-4C8C-8F51-040CD7680F08}" srcId="{D3CD7D7B-D1A9-40A1-904E-4E35D9596961}" destId="{B6EA5871-0161-4D3B-9ECA-3A8CF1402AB3}" srcOrd="5" destOrd="0" parTransId="{97A74BA8-CB3A-475C-96F5-83D10C3AD9C4}" sibTransId="{89442FD2-F835-450B-8E6D-7438648B5152}"/>
    <dgm:cxn modelId="{16598D13-7D9B-466F-AEE3-B976E47CC468}" type="presOf" srcId="{17C8F930-FB3D-4022-AC64-8B618ECD5E7B}" destId="{95936EFA-EFA5-4C8B-BC99-63C0DD8F369C}" srcOrd="0" destOrd="0" presId="urn:microsoft.com/office/officeart/2005/8/layout/process2"/>
    <dgm:cxn modelId="{5F640917-0354-4717-BEDD-B70D4CAAD81E}" type="presOf" srcId="{89442FD2-F835-450B-8E6D-7438648B5152}" destId="{013108FB-B05F-4360-8854-E939D27F0331}" srcOrd="1" destOrd="0" presId="urn:microsoft.com/office/officeart/2005/8/layout/process2"/>
    <dgm:cxn modelId="{1260BD1E-B959-4507-9DD5-8DA1142460A1}" type="presOf" srcId="{67363CDC-4873-47E2-AC21-ED49592FE0B5}" destId="{ACDF3332-0B48-4F51-978F-3B6C5FA5B6A0}" srcOrd="0" destOrd="0" presId="urn:microsoft.com/office/officeart/2005/8/layout/process2"/>
    <dgm:cxn modelId="{15592F23-C1F2-4F0F-A50F-758BE236AA82}" type="presOf" srcId="{4B9042A4-ED92-4BD9-ABBA-2E2916CFB7FB}" destId="{CB82BD67-F6C3-4A40-ACAF-3417FB291F93}" srcOrd="0" destOrd="0" presId="urn:microsoft.com/office/officeart/2005/8/layout/process2"/>
    <dgm:cxn modelId="{A8A49F35-6343-4BE2-85A3-CEE20602CD05}" type="presOf" srcId="{4B9042A4-ED92-4BD9-ABBA-2E2916CFB7FB}" destId="{68E10190-5FFF-4DDE-8901-F0E124840A78}" srcOrd="1" destOrd="0" presId="urn:microsoft.com/office/officeart/2005/8/layout/process2"/>
    <dgm:cxn modelId="{07B99136-9FE3-43AC-8E66-74E3C0537221}" type="presOf" srcId="{2C74803F-D225-4BD6-B296-E316D6AE16D6}" destId="{1568883D-605C-4C21-BA33-753272B598CE}" srcOrd="0" destOrd="0" presId="urn:microsoft.com/office/officeart/2005/8/layout/process2"/>
    <dgm:cxn modelId="{61754A3D-B8EA-41BF-B59D-DA98D87F991D}" type="presOf" srcId="{89442FD2-F835-450B-8E6D-7438648B5152}" destId="{750A40DB-35FB-4634-BECD-D219D6E1ECDC}" srcOrd="0" destOrd="0" presId="urn:microsoft.com/office/officeart/2005/8/layout/process2"/>
    <dgm:cxn modelId="{EF70903D-E91E-4BBB-957A-7106755D5B28}" type="presOf" srcId="{D82F4C54-E06D-433D-9C0F-BCD52F72BE05}" destId="{BD5818BA-7227-456B-9BC5-4F4AB06BF352}" srcOrd="0" destOrd="0" presId="urn:microsoft.com/office/officeart/2005/8/layout/process2"/>
    <dgm:cxn modelId="{4D02185D-5DD5-496E-8FA7-9C05584C1447}" type="presOf" srcId="{C89D26E5-8E52-426D-96CA-3805CD1AB299}" destId="{8028F617-247E-44D0-80CE-23062B8EB7CD}" srcOrd="1" destOrd="0" presId="urn:microsoft.com/office/officeart/2005/8/layout/process2"/>
    <dgm:cxn modelId="{68BF2041-7374-4F37-829D-05B8DCEA5436}" type="presOf" srcId="{EAD33CBB-BCA2-40DB-8C44-1AEA67713924}" destId="{BFD2448B-5290-4A12-95A9-02C932CF574A}" srcOrd="0" destOrd="0" presId="urn:microsoft.com/office/officeart/2005/8/layout/process2"/>
    <dgm:cxn modelId="{886B1745-85E7-41A2-94BF-5C5F5B8B2C18}" type="presOf" srcId="{B6EA5871-0161-4D3B-9ECA-3A8CF1402AB3}" destId="{5601A6B4-8C18-4B3B-BDAA-99FADF41F283}" srcOrd="0" destOrd="0" presId="urn:microsoft.com/office/officeart/2005/8/layout/process2"/>
    <dgm:cxn modelId="{F5D26D65-80FA-45D8-97DB-B8A315FB693C}" type="presOf" srcId="{EAD33CBB-BCA2-40DB-8C44-1AEA67713924}" destId="{89076E1B-9D7E-43B8-B045-8E5D10464A12}" srcOrd="1" destOrd="0" presId="urn:microsoft.com/office/officeart/2005/8/layout/process2"/>
    <dgm:cxn modelId="{2D91B467-DF90-4930-8C00-B673CC5E5415}" type="presOf" srcId="{04C33267-0F68-41AF-9A0A-0D8F14B95BE1}" destId="{AAA0BBC7-8917-413D-9C51-1E42DF2EA9DA}" srcOrd="0" destOrd="0" presId="urn:microsoft.com/office/officeart/2005/8/layout/process2"/>
    <dgm:cxn modelId="{D7397F5A-D323-4BCF-8AC1-8EF1EF1AEB7D}" type="presOf" srcId="{D3CD7D7B-D1A9-40A1-904E-4E35D9596961}" destId="{B7405A74-688C-42AE-A2AD-60638B7E51B3}" srcOrd="0" destOrd="0" presId="urn:microsoft.com/office/officeart/2005/8/layout/process2"/>
    <dgm:cxn modelId="{06B0998C-2C19-46F2-AF0D-8FDBD5A8DC02}" srcId="{D3CD7D7B-D1A9-40A1-904E-4E35D9596961}" destId="{D82F4C54-E06D-433D-9C0F-BCD52F72BE05}" srcOrd="6" destOrd="0" parTransId="{0760E16A-209C-48FA-8838-5D59C1731D31}" sibTransId="{498BB70D-A73F-425C-9649-CAEAA58C63C1}"/>
    <dgm:cxn modelId="{96B4579B-A9C9-4FC7-9FD2-703418BEEA6D}" srcId="{D3CD7D7B-D1A9-40A1-904E-4E35D9596961}" destId="{17C8F930-FB3D-4022-AC64-8B618ECD5E7B}" srcOrd="1" destOrd="0" parTransId="{15545279-6EAD-411B-B878-CCBD6CA509AF}" sibTransId="{F825BE9E-660E-4A7D-9633-D5CD874E1195}"/>
    <dgm:cxn modelId="{7EC83D9C-B5A6-4F18-B31B-A03F4C876030}" srcId="{D3CD7D7B-D1A9-40A1-904E-4E35D9596961}" destId="{67363CDC-4873-47E2-AC21-ED49592FE0B5}" srcOrd="4" destOrd="0" parTransId="{53494715-210F-4356-BFAB-D4AF958BA79D}" sibTransId="{04C33267-0F68-41AF-9A0A-0D8F14B95BE1}"/>
    <dgm:cxn modelId="{2113E89D-4CF6-4730-96F9-55F9AD9806EB}" type="presOf" srcId="{927A9AB4-ED31-43D0-BB57-88F68BA07703}" destId="{AFD12785-D1CF-4D96-9D6A-833B941C8114}" srcOrd="0" destOrd="0" presId="urn:microsoft.com/office/officeart/2005/8/layout/process2"/>
    <dgm:cxn modelId="{A35784A4-2F39-4C0E-990C-856B9A069E12}" srcId="{D3CD7D7B-D1A9-40A1-904E-4E35D9596961}" destId="{2C74803F-D225-4BD6-B296-E316D6AE16D6}" srcOrd="0" destOrd="0" parTransId="{BB30B276-DEDF-41E0-AB58-1E0892CB0BA5}" sibTransId="{C89D26E5-8E52-426D-96CA-3805CD1AB299}"/>
    <dgm:cxn modelId="{EDAFD4B4-C9F9-4483-94C1-0738DE586030}" type="presOf" srcId="{F825BE9E-660E-4A7D-9633-D5CD874E1195}" destId="{02C3E04E-B65A-49E6-A18E-A2F35D75F229}" srcOrd="0" destOrd="0" presId="urn:microsoft.com/office/officeart/2005/8/layout/process2"/>
    <dgm:cxn modelId="{70B570BE-1515-41EC-B713-88CE9A656E88}" srcId="{D3CD7D7B-D1A9-40A1-904E-4E35D9596961}" destId="{927A9AB4-ED31-43D0-BB57-88F68BA07703}" srcOrd="3" destOrd="0" parTransId="{8EA4A453-EC74-4A03-AB6D-0CFD563510FD}" sibTransId="{EAD33CBB-BCA2-40DB-8C44-1AEA67713924}"/>
    <dgm:cxn modelId="{0D9E1AC6-80C6-4F17-BA80-46B825858B4B}" type="presOf" srcId="{C89D26E5-8E52-426D-96CA-3805CD1AB299}" destId="{E89B5C63-5BD7-4153-8C39-267F0F201B38}" srcOrd="0" destOrd="0" presId="urn:microsoft.com/office/officeart/2005/8/layout/process2"/>
    <dgm:cxn modelId="{5F752DC7-FDA9-4221-BF28-FB71D455C93F}" type="presOf" srcId="{04C33267-0F68-41AF-9A0A-0D8F14B95BE1}" destId="{99C75E05-451D-48BD-9D79-47B659301CF2}" srcOrd="1" destOrd="0" presId="urn:microsoft.com/office/officeart/2005/8/layout/process2"/>
    <dgm:cxn modelId="{12E451CA-248E-42F2-A29C-D02CC2B453A4}" srcId="{D3CD7D7B-D1A9-40A1-904E-4E35D9596961}" destId="{EAF58319-13AD-455D-B8CB-7BCA4FFE8440}" srcOrd="2" destOrd="0" parTransId="{66B931D4-E827-4BD1-8CAF-456D29CA0319}" sibTransId="{4B9042A4-ED92-4BD9-ABBA-2E2916CFB7FB}"/>
    <dgm:cxn modelId="{55FE2ACD-65FC-45D0-B7F9-6DB735073044}" type="presOf" srcId="{F825BE9E-660E-4A7D-9633-D5CD874E1195}" destId="{1FC03ADD-B25A-4433-A9C4-C5E0F6FEC0D0}" srcOrd="1" destOrd="0" presId="urn:microsoft.com/office/officeart/2005/8/layout/process2"/>
    <dgm:cxn modelId="{614CFD0D-A2C7-4565-96FA-448D4D6B917B}" type="presParOf" srcId="{B7405A74-688C-42AE-A2AD-60638B7E51B3}" destId="{1568883D-605C-4C21-BA33-753272B598CE}" srcOrd="0" destOrd="0" presId="urn:microsoft.com/office/officeart/2005/8/layout/process2"/>
    <dgm:cxn modelId="{1E0E4850-AB26-43C0-8600-FCFA503E688D}" type="presParOf" srcId="{B7405A74-688C-42AE-A2AD-60638B7E51B3}" destId="{E89B5C63-5BD7-4153-8C39-267F0F201B38}" srcOrd="1" destOrd="0" presId="urn:microsoft.com/office/officeart/2005/8/layout/process2"/>
    <dgm:cxn modelId="{02C7F87A-B517-4771-B35A-237A806B0D55}" type="presParOf" srcId="{E89B5C63-5BD7-4153-8C39-267F0F201B38}" destId="{8028F617-247E-44D0-80CE-23062B8EB7CD}" srcOrd="0" destOrd="0" presId="urn:microsoft.com/office/officeart/2005/8/layout/process2"/>
    <dgm:cxn modelId="{A8C603AC-C959-451F-8366-D7EE158CD115}" type="presParOf" srcId="{B7405A74-688C-42AE-A2AD-60638B7E51B3}" destId="{95936EFA-EFA5-4C8B-BC99-63C0DD8F369C}" srcOrd="2" destOrd="0" presId="urn:microsoft.com/office/officeart/2005/8/layout/process2"/>
    <dgm:cxn modelId="{67B4C159-68C3-444C-A23F-2EE82CB509B6}" type="presParOf" srcId="{B7405A74-688C-42AE-A2AD-60638B7E51B3}" destId="{02C3E04E-B65A-49E6-A18E-A2F35D75F229}" srcOrd="3" destOrd="0" presId="urn:microsoft.com/office/officeart/2005/8/layout/process2"/>
    <dgm:cxn modelId="{882198A1-D506-4282-865A-33022811192C}" type="presParOf" srcId="{02C3E04E-B65A-49E6-A18E-A2F35D75F229}" destId="{1FC03ADD-B25A-4433-A9C4-C5E0F6FEC0D0}" srcOrd="0" destOrd="0" presId="urn:microsoft.com/office/officeart/2005/8/layout/process2"/>
    <dgm:cxn modelId="{53E85B05-FFA3-4407-970C-6BB371E30C6C}" type="presParOf" srcId="{B7405A74-688C-42AE-A2AD-60638B7E51B3}" destId="{3DF867BA-3FD6-4022-AA0B-83692D0992D4}" srcOrd="4" destOrd="0" presId="urn:microsoft.com/office/officeart/2005/8/layout/process2"/>
    <dgm:cxn modelId="{81AC3524-6736-40A4-9BFD-59441848AFFE}" type="presParOf" srcId="{B7405A74-688C-42AE-A2AD-60638B7E51B3}" destId="{CB82BD67-F6C3-4A40-ACAF-3417FB291F93}" srcOrd="5" destOrd="0" presId="urn:microsoft.com/office/officeart/2005/8/layout/process2"/>
    <dgm:cxn modelId="{7D2AC759-0353-44AF-83E3-47874C4FBCB9}" type="presParOf" srcId="{CB82BD67-F6C3-4A40-ACAF-3417FB291F93}" destId="{68E10190-5FFF-4DDE-8901-F0E124840A78}" srcOrd="0" destOrd="0" presId="urn:microsoft.com/office/officeart/2005/8/layout/process2"/>
    <dgm:cxn modelId="{3C58E769-124E-4447-A821-81E64D6C6E3B}" type="presParOf" srcId="{B7405A74-688C-42AE-A2AD-60638B7E51B3}" destId="{AFD12785-D1CF-4D96-9D6A-833B941C8114}" srcOrd="6" destOrd="0" presId="urn:microsoft.com/office/officeart/2005/8/layout/process2"/>
    <dgm:cxn modelId="{04EB6A03-F4B7-4FA2-9BE4-2A5881105395}" type="presParOf" srcId="{B7405A74-688C-42AE-A2AD-60638B7E51B3}" destId="{BFD2448B-5290-4A12-95A9-02C932CF574A}" srcOrd="7" destOrd="0" presId="urn:microsoft.com/office/officeart/2005/8/layout/process2"/>
    <dgm:cxn modelId="{4C6C3F16-847F-42B2-AD24-409A172809BE}" type="presParOf" srcId="{BFD2448B-5290-4A12-95A9-02C932CF574A}" destId="{89076E1B-9D7E-43B8-B045-8E5D10464A12}" srcOrd="0" destOrd="0" presId="urn:microsoft.com/office/officeart/2005/8/layout/process2"/>
    <dgm:cxn modelId="{60CAC18C-3857-41E2-88F2-D5EA4B6ECBF6}" type="presParOf" srcId="{B7405A74-688C-42AE-A2AD-60638B7E51B3}" destId="{ACDF3332-0B48-4F51-978F-3B6C5FA5B6A0}" srcOrd="8" destOrd="0" presId="urn:microsoft.com/office/officeart/2005/8/layout/process2"/>
    <dgm:cxn modelId="{1D67CD8B-FB32-42D3-B267-CF2C16696414}" type="presParOf" srcId="{B7405A74-688C-42AE-A2AD-60638B7E51B3}" destId="{AAA0BBC7-8917-413D-9C51-1E42DF2EA9DA}" srcOrd="9" destOrd="0" presId="urn:microsoft.com/office/officeart/2005/8/layout/process2"/>
    <dgm:cxn modelId="{2B02E69D-B167-4FAB-9D45-5DBF8D467E43}" type="presParOf" srcId="{AAA0BBC7-8917-413D-9C51-1E42DF2EA9DA}" destId="{99C75E05-451D-48BD-9D79-47B659301CF2}" srcOrd="0" destOrd="0" presId="urn:microsoft.com/office/officeart/2005/8/layout/process2"/>
    <dgm:cxn modelId="{1BB3BE23-B8E5-4AFC-BA9D-20FC7F72F59E}" type="presParOf" srcId="{B7405A74-688C-42AE-A2AD-60638B7E51B3}" destId="{5601A6B4-8C18-4B3B-BDAA-99FADF41F283}" srcOrd="10" destOrd="0" presId="urn:microsoft.com/office/officeart/2005/8/layout/process2"/>
    <dgm:cxn modelId="{D8413580-DA97-443B-B29A-8D4C9D86473D}" type="presParOf" srcId="{B7405A74-688C-42AE-A2AD-60638B7E51B3}" destId="{750A40DB-35FB-4634-BECD-D219D6E1ECDC}" srcOrd="11" destOrd="0" presId="urn:microsoft.com/office/officeart/2005/8/layout/process2"/>
    <dgm:cxn modelId="{A76632D8-EFB0-48DA-8ED8-0E78E78FCE59}" type="presParOf" srcId="{750A40DB-35FB-4634-BECD-D219D6E1ECDC}" destId="{013108FB-B05F-4360-8854-E939D27F0331}" srcOrd="0" destOrd="0" presId="urn:microsoft.com/office/officeart/2005/8/layout/process2"/>
    <dgm:cxn modelId="{5D5F7B53-7E05-48DB-86E8-109780BE2A30}" type="presParOf" srcId="{B7405A74-688C-42AE-A2AD-60638B7E51B3}" destId="{BD5818BA-7227-456B-9BC5-4F4AB06BF352}" srcOrd="12"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3CD7D7B-D1A9-40A1-904E-4E35D9596961}"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2C74803F-D225-4BD6-B296-E316D6AE16D6}">
      <dgm:prSet phldrT="[Text]" custT="1"/>
      <dgm:spPr/>
      <dgm:t>
        <a:bodyPr/>
        <a:lstStyle/>
        <a:p>
          <a:r>
            <a:rPr lang="en-GB" sz="1200"/>
            <a:t>Consult Threshold of Need document</a:t>
          </a:r>
        </a:p>
      </dgm:t>
    </dgm:pt>
    <dgm:pt modelId="{BB30B276-DEDF-41E0-AB58-1E0892CB0BA5}" type="parTrans" cxnId="{A35784A4-2F39-4C0E-990C-856B9A069E12}">
      <dgm:prSet/>
      <dgm:spPr/>
      <dgm:t>
        <a:bodyPr/>
        <a:lstStyle/>
        <a:p>
          <a:endParaRPr lang="en-GB"/>
        </a:p>
      </dgm:t>
    </dgm:pt>
    <dgm:pt modelId="{C89D26E5-8E52-426D-96CA-3805CD1AB299}" type="sibTrans" cxnId="{A35784A4-2F39-4C0E-990C-856B9A069E12}">
      <dgm:prSet/>
      <dgm:spPr/>
      <dgm:t>
        <a:bodyPr/>
        <a:lstStyle/>
        <a:p>
          <a:endParaRPr lang="en-GB"/>
        </a:p>
      </dgm:t>
    </dgm:pt>
    <dgm:pt modelId="{67363CDC-4873-47E2-AC21-ED49592FE0B5}">
      <dgm:prSet phldrT="[Text]" custT="1"/>
      <dgm:spPr/>
      <dgm:t>
        <a:bodyPr/>
        <a:lstStyle/>
        <a:p>
          <a:r>
            <a:rPr lang="en-GB" sz="1200"/>
            <a:t>* If you have immediate concerns REFER TO NORMAL SAFEGUARDING PROCEDURES </a:t>
          </a:r>
        </a:p>
      </dgm:t>
    </dgm:pt>
    <dgm:pt modelId="{53494715-210F-4356-BFAB-D4AF958BA79D}" type="parTrans" cxnId="{7EC83D9C-B5A6-4F18-B31B-A03F4C876030}">
      <dgm:prSet/>
      <dgm:spPr/>
      <dgm:t>
        <a:bodyPr/>
        <a:lstStyle/>
        <a:p>
          <a:endParaRPr lang="en-GB"/>
        </a:p>
      </dgm:t>
    </dgm:pt>
    <dgm:pt modelId="{04C33267-0F68-41AF-9A0A-0D8F14B95BE1}" type="sibTrans" cxnId="{7EC83D9C-B5A6-4F18-B31B-A03F4C876030}">
      <dgm:prSet/>
      <dgm:spPr/>
      <dgm:t>
        <a:bodyPr/>
        <a:lstStyle/>
        <a:p>
          <a:endParaRPr lang="en-GB"/>
        </a:p>
      </dgm:t>
    </dgm:pt>
    <dgm:pt modelId="{81442F3B-5518-4746-8148-D2D7618480C9}">
      <dgm:prSet custT="1"/>
      <dgm:spPr/>
      <dgm:t>
        <a:bodyPr/>
        <a:lstStyle/>
        <a:p>
          <a:r>
            <a:rPr lang="en-GB" sz="1200"/>
            <a:t>Complete MARS and submit to MASH </a:t>
          </a:r>
        </a:p>
      </dgm:t>
    </dgm:pt>
    <dgm:pt modelId="{27472754-0908-4A20-9072-51D8A2DBD19A}" type="parTrans" cxnId="{54606C3F-6FE3-4F74-BB91-7FC4E9B31D32}">
      <dgm:prSet/>
      <dgm:spPr/>
      <dgm:t>
        <a:bodyPr/>
        <a:lstStyle/>
        <a:p>
          <a:endParaRPr lang="en-GB"/>
        </a:p>
      </dgm:t>
    </dgm:pt>
    <dgm:pt modelId="{C180E147-8EA5-44C5-8C6F-FC378DBDC538}" type="sibTrans" cxnId="{54606C3F-6FE3-4F74-BB91-7FC4E9B31D32}">
      <dgm:prSet/>
      <dgm:spPr/>
      <dgm:t>
        <a:bodyPr/>
        <a:lstStyle/>
        <a:p>
          <a:endParaRPr lang="en-GB"/>
        </a:p>
      </dgm:t>
    </dgm:pt>
    <dgm:pt modelId="{927A9AB4-ED31-43D0-BB57-88F68BA07703}">
      <dgm:prSet custT="1"/>
      <dgm:spPr/>
      <dgm:t>
        <a:bodyPr/>
        <a:lstStyle/>
        <a:p>
          <a:r>
            <a:rPr lang="en-GB" sz="1200"/>
            <a:t>DSL speak to parent *unless HBV issue ie: Forced Marriage/Child Marriage/Honour Abuse</a:t>
          </a:r>
        </a:p>
        <a:p>
          <a:r>
            <a:rPr lang="en-GB" sz="1200"/>
            <a:t>Refer YP IDVA service and wider support servcies. Seek consent if not high risk</a:t>
          </a:r>
        </a:p>
      </dgm:t>
    </dgm:pt>
    <dgm:pt modelId="{8EA4A453-EC74-4A03-AB6D-0CFD563510FD}" type="parTrans" cxnId="{70B570BE-1515-41EC-B713-88CE9A656E88}">
      <dgm:prSet/>
      <dgm:spPr/>
      <dgm:t>
        <a:bodyPr/>
        <a:lstStyle/>
        <a:p>
          <a:endParaRPr lang="en-GB"/>
        </a:p>
      </dgm:t>
    </dgm:pt>
    <dgm:pt modelId="{EAD33CBB-BCA2-40DB-8C44-1AEA67713924}" type="sibTrans" cxnId="{70B570BE-1515-41EC-B713-88CE9A656E88}">
      <dgm:prSet/>
      <dgm:spPr/>
      <dgm:t>
        <a:bodyPr/>
        <a:lstStyle/>
        <a:p>
          <a:endParaRPr lang="en-GB"/>
        </a:p>
      </dgm:t>
    </dgm:pt>
    <dgm:pt modelId="{B6EA5871-0161-4D3B-9ECA-3A8CF1402AB3}">
      <dgm:prSet custT="1"/>
      <dgm:spPr/>
      <dgm:t>
        <a:bodyPr/>
        <a:lstStyle/>
        <a:p>
          <a:r>
            <a:rPr lang="en-GB" sz="1100"/>
            <a:t>If parent is not engaging or minimising impact of abuse on CYP and themselves AND you are concerned,contact MASH</a:t>
          </a:r>
        </a:p>
      </dgm:t>
    </dgm:pt>
    <dgm:pt modelId="{97A74BA8-CB3A-475C-96F5-83D10C3AD9C4}" type="parTrans" cxnId="{6D867C04-24D4-4C8C-8F51-040CD7680F08}">
      <dgm:prSet/>
      <dgm:spPr/>
      <dgm:t>
        <a:bodyPr/>
        <a:lstStyle/>
        <a:p>
          <a:endParaRPr lang="en-GB"/>
        </a:p>
      </dgm:t>
    </dgm:pt>
    <dgm:pt modelId="{89442FD2-F835-450B-8E6D-7438648B5152}" type="sibTrans" cxnId="{6D867C04-24D4-4C8C-8F51-040CD7680F08}">
      <dgm:prSet/>
      <dgm:spPr/>
      <dgm:t>
        <a:bodyPr/>
        <a:lstStyle/>
        <a:p>
          <a:endParaRPr lang="en-GB"/>
        </a:p>
      </dgm:t>
    </dgm:pt>
    <dgm:pt modelId="{D82F4C54-E06D-433D-9C0F-BCD52F72BE05}">
      <dgm:prSet custT="1"/>
      <dgm:spPr/>
      <dgm:t>
        <a:bodyPr/>
        <a:lstStyle/>
        <a:p>
          <a:r>
            <a:rPr lang="en-GB" sz="1200"/>
            <a:t>If CYP transfers to a NEW ES, refer to protocol for transfer of CPrecords</a:t>
          </a:r>
        </a:p>
      </dgm:t>
    </dgm:pt>
    <dgm:pt modelId="{0760E16A-209C-48FA-8838-5D59C1731D31}" type="parTrans" cxnId="{06B0998C-2C19-46F2-AF0D-8FDBD5A8DC02}">
      <dgm:prSet/>
      <dgm:spPr/>
      <dgm:t>
        <a:bodyPr/>
        <a:lstStyle/>
        <a:p>
          <a:endParaRPr lang="en-GB"/>
        </a:p>
      </dgm:t>
    </dgm:pt>
    <dgm:pt modelId="{498BB70D-A73F-425C-9649-CAEAA58C63C1}" type="sibTrans" cxnId="{06B0998C-2C19-46F2-AF0D-8FDBD5A8DC02}">
      <dgm:prSet/>
      <dgm:spPr/>
      <dgm:t>
        <a:bodyPr/>
        <a:lstStyle/>
        <a:p>
          <a:endParaRPr lang="en-GB"/>
        </a:p>
      </dgm:t>
    </dgm:pt>
    <dgm:pt modelId="{0CD717FA-573C-4DD9-814A-B6973151D6AE}">
      <dgm:prSet custT="1"/>
      <dgm:spPr/>
      <dgm:t>
        <a:bodyPr/>
        <a:lstStyle/>
        <a:p>
          <a:r>
            <a:rPr lang="en-GB" sz="1200"/>
            <a:t>Record disclosure and acotions on CYP file</a:t>
          </a:r>
        </a:p>
      </dgm:t>
    </dgm:pt>
    <dgm:pt modelId="{D6779AC3-4B42-455E-9FBD-E437B6F17F00}" type="parTrans" cxnId="{4BB69736-D58F-47A9-94F1-B2D038B40DA4}">
      <dgm:prSet/>
      <dgm:spPr/>
      <dgm:t>
        <a:bodyPr/>
        <a:lstStyle/>
        <a:p>
          <a:endParaRPr lang="en-GB"/>
        </a:p>
      </dgm:t>
    </dgm:pt>
    <dgm:pt modelId="{6CD8C503-DF83-48DB-BE50-097B9750CBB5}" type="sibTrans" cxnId="{4BB69736-D58F-47A9-94F1-B2D038B40DA4}">
      <dgm:prSet/>
      <dgm:spPr/>
      <dgm:t>
        <a:bodyPr/>
        <a:lstStyle/>
        <a:p>
          <a:endParaRPr lang="en-GB"/>
        </a:p>
      </dgm:t>
    </dgm:pt>
    <dgm:pt modelId="{C26DF9AE-792E-4E26-8942-19E430E22947}">
      <dgm:prSet custT="1"/>
      <dgm:spPr/>
      <dgm:t>
        <a:bodyPr/>
        <a:lstStyle/>
        <a:p>
          <a:r>
            <a:rPr lang="en-GB" sz="1200"/>
            <a:t>Consider support options for CYP</a:t>
          </a:r>
        </a:p>
      </dgm:t>
    </dgm:pt>
    <dgm:pt modelId="{D6CE1FEB-F38B-4BF0-9A3E-2D876DEBA68D}" type="parTrans" cxnId="{B958AD85-7295-4BAE-AA0B-E652C82D818A}">
      <dgm:prSet/>
      <dgm:spPr/>
      <dgm:t>
        <a:bodyPr/>
        <a:lstStyle/>
        <a:p>
          <a:endParaRPr lang="en-GB"/>
        </a:p>
      </dgm:t>
    </dgm:pt>
    <dgm:pt modelId="{022D31E2-CBF4-485B-AB2A-D60C805DBC98}" type="sibTrans" cxnId="{B958AD85-7295-4BAE-AA0B-E652C82D818A}">
      <dgm:prSet/>
      <dgm:spPr/>
      <dgm:t>
        <a:bodyPr/>
        <a:lstStyle/>
        <a:p>
          <a:endParaRPr lang="en-GB"/>
        </a:p>
      </dgm:t>
    </dgm:pt>
    <dgm:pt modelId="{58E563ED-2304-4B29-95F3-727F5FC75B14}">
      <dgm:prSet phldrT="[Text]" custT="1"/>
      <dgm:spPr/>
      <dgm:t>
        <a:bodyPr/>
        <a:lstStyle/>
        <a:p>
          <a:r>
            <a:rPr lang="en-GB" sz="1200"/>
            <a:t>1.Tell them they've done the right thing by telling you and advise it is not their fault. Explain next steps.</a:t>
          </a:r>
        </a:p>
        <a:p>
          <a:r>
            <a:rPr lang="en-GB" sz="1200"/>
            <a:t>2.Explain in a sensitive and age appropriate manner reason for referral. Explain confidentiality parameters.</a:t>
          </a:r>
        </a:p>
      </dgm:t>
    </dgm:pt>
    <dgm:pt modelId="{A49A4795-555E-4F96-95D4-57479BD26C2C}" type="parTrans" cxnId="{33275029-FBEC-49DB-BD04-A75D30FFD32C}">
      <dgm:prSet/>
      <dgm:spPr/>
      <dgm:t>
        <a:bodyPr/>
        <a:lstStyle/>
        <a:p>
          <a:endParaRPr lang="en-GB"/>
        </a:p>
      </dgm:t>
    </dgm:pt>
    <dgm:pt modelId="{CC62BCED-F8E0-4F08-864D-3FB8F8A25A58}" type="sibTrans" cxnId="{33275029-FBEC-49DB-BD04-A75D30FFD32C}">
      <dgm:prSet/>
      <dgm:spPr/>
      <dgm:t>
        <a:bodyPr/>
        <a:lstStyle/>
        <a:p>
          <a:endParaRPr lang="en-GB"/>
        </a:p>
      </dgm:t>
    </dgm:pt>
    <dgm:pt modelId="{B7405A74-688C-42AE-A2AD-60638B7E51B3}" type="pres">
      <dgm:prSet presAssocID="{D3CD7D7B-D1A9-40A1-904E-4E35D9596961}" presName="linearFlow" presStyleCnt="0">
        <dgm:presLayoutVars>
          <dgm:resizeHandles val="exact"/>
        </dgm:presLayoutVars>
      </dgm:prSet>
      <dgm:spPr/>
    </dgm:pt>
    <dgm:pt modelId="{A83209DF-0C03-40E5-9A42-54D5088EDFF7}" type="pres">
      <dgm:prSet presAssocID="{58E563ED-2304-4B29-95F3-727F5FC75B14}" presName="node" presStyleLbl="node1" presStyleIdx="0" presStyleCnt="9" custScaleX="223855" custScaleY="168347">
        <dgm:presLayoutVars>
          <dgm:bulletEnabled val="1"/>
        </dgm:presLayoutVars>
      </dgm:prSet>
      <dgm:spPr/>
    </dgm:pt>
    <dgm:pt modelId="{942C31E2-93D6-4D5E-848F-089FD1070B40}" type="pres">
      <dgm:prSet presAssocID="{CC62BCED-F8E0-4F08-864D-3FB8F8A25A58}" presName="sibTrans" presStyleLbl="sibTrans2D1" presStyleIdx="0" presStyleCnt="8"/>
      <dgm:spPr/>
    </dgm:pt>
    <dgm:pt modelId="{7734921B-7799-4352-941A-E9E946EC92F9}" type="pres">
      <dgm:prSet presAssocID="{CC62BCED-F8E0-4F08-864D-3FB8F8A25A58}" presName="connectorText" presStyleLbl="sibTrans2D1" presStyleIdx="0" presStyleCnt="8"/>
      <dgm:spPr/>
    </dgm:pt>
    <dgm:pt modelId="{1568883D-605C-4C21-BA33-753272B598CE}" type="pres">
      <dgm:prSet presAssocID="{2C74803F-D225-4BD6-B296-E316D6AE16D6}" presName="node" presStyleLbl="node1" presStyleIdx="1" presStyleCnt="9" custScaleX="223855">
        <dgm:presLayoutVars>
          <dgm:bulletEnabled val="1"/>
        </dgm:presLayoutVars>
      </dgm:prSet>
      <dgm:spPr/>
    </dgm:pt>
    <dgm:pt modelId="{E89B5C63-5BD7-4153-8C39-267F0F201B38}" type="pres">
      <dgm:prSet presAssocID="{C89D26E5-8E52-426D-96CA-3805CD1AB299}" presName="sibTrans" presStyleLbl="sibTrans2D1" presStyleIdx="1" presStyleCnt="8"/>
      <dgm:spPr/>
    </dgm:pt>
    <dgm:pt modelId="{8028F617-247E-44D0-80CE-23062B8EB7CD}" type="pres">
      <dgm:prSet presAssocID="{C89D26E5-8E52-426D-96CA-3805CD1AB299}" presName="connectorText" presStyleLbl="sibTrans2D1" presStyleIdx="1" presStyleCnt="8"/>
      <dgm:spPr/>
    </dgm:pt>
    <dgm:pt modelId="{CE28CA46-DAAA-4914-AC3A-C0C19CF0925D}" type="pres">
      <dgm:prSet presAssocID="{81442F3B-5518-4746-8148-D2D7618480C9}" presName="node" presStyleLbl="node1" presStyleIdx="2" presStyleCnt="9" custScaleX="223855">
        <dgm:presLayoutVars>
          <dgm:bulletEnabled val="1"/>
        </dgm:presLayoutVars>
      </dgm:prSet>
      <dgm:spPr/>
    </dgm:pt>
    <dgm:pt modelId="{DC87E2D3-9748-45BF-A31D-C962655C2F42}" type="pres">
      <dgm:prSet presAssocID="{C180E147-8EA5-44C5-8C6F-FC378DBDC538}" presName="sibTrans" presStyleLbl="sibTrans2D1" presStyleIdx="2" presStyleCnt="8"/>
      <dgm:spPr/>
    </dgm:pt>
    <dgm:pt modelId="{399B28AD-FF29-456E-A389-49D380FFE210}" type="pres">
      <dgm:prSet presAssocID="{C180E147-8EA5-44C5-8C6F-FC378DBDC538}" presName="connectorText" presStyleLbl="sibTrans2D1" presStyleIdx="2" presStyleCnt="8"/>
      <dgm:spPr/>
    </dgm:pt>
    <dgm:pt modelId="{AFD12785-D1CF-4D96-9D6A-833B941C8114}" type="pres">
      <dgm:prSet presAssocID="{927A9AB4-ED31-43D0-BB57-88F68BA07703}" presName="node" presStyleLbl="node1" presStyleIdx="3" presStyleCnt="9" custScaleX="223855" custScaleY="130076">
        <dgm:presLayoutVars>
          <dgm:bulletEnabled val="1"/>
        </dgm:presLayoutVars>
      </dgm:prSet>
      <dgm:spPr/>
    </dgm:pt>
    <dgm:pt modelId="{BFD2448B-5290-4A12-95A9-02C932CF574A}" type="pres">
      <dgm:prSet presAssocID="{EAD33CBB-BCA2-40DB-8C44-1AEA67713924}" presName="sibTrans" presStyleLbl="sibTrans2D1" presStyleIdx="3" presStyleCnt="8"/>
      <dgm:spPr/>
    </dgm:pt>
    <dgm:pt modelId="{89076E1B-9D7E-43B8-B045-8E5D10464A12}" type="pres">
      <dgm:prSet presAssocID="{EAD33CBB-BCA2-40DB-8C44-1AEA67713924}" presName="connectorText" presStyleLbl="sibTrans2D1" presStyleIdx="3" presStyleCnt="8"/>
      <dgm:spPr/>
    </dgm:pt>
    <dgm:pt modelId="{ACDF3332-0B48-4F51-978F-3B6C5FA5B6A0}" type="pres">
      <dgm:prSet presAssocID="{67363CDC-4873-47E2-AC21-ED49592FE0B5}" presName="node" presStyleLbl="node1" presStyleIdx="4" presStyleCnt="9" custScaleX="223855">
        <dgm:presLayoutVars>
          <dgm:bulletEnabled val="1"/>
        </dgm:presLayoutVars>
      </dgm:prSet>
      <dgm:spPr/>
    </dgm:pt>
    <dgm:pt modelId="{AAA0BBC7-8917-413D-9C51-1E42DF2EA9DA}" type="pres">
      <dgm:prSet presAssocID="{04C33267-0F68-41AF-9A0A-0D8F14B95BE1}" presName="sibTrans" presStyleLbl="sibTrans2D1" presStyleIdx="4" presStyleCnt="8"/>
      <dgm:spPr/>
    </dgm:pt>
    <dgm:pt modelId="{99C75E05-451D-48BD-9D79-47B659301CF2}" type="pres">
      <dgm:prSet presAssocID="{04C33267-0F68-41AF-9A0A-0D8F14B95BE1}" presName="connectorText" presStyleLbl="sibTrans2D1" presStyleIdx="4" presStyleCnt="8"/>
      <dgm:spPr/>
    </dgm:pt>
    <dgm:pt modelId="{5601A6B4-8C18-4B3B-BDAA-99FADF41F283}" type="pres">
      <dgm:prSet presAssocID="{B6EA5871-0161-4D3B-9ECA-3A8CF1402AB3}" presName="node" presStyleLbl="node1" presStyleIdx="5" presStyleCnt="9" custScaleX="223855">
        <dgm:presLayoutVars>
          <dgm:bulletEnabled val="1"/>
        </dgm:presLayoutVars>
      </dgm:prSet>
      <dgm:spPr/>
    </dgm:pt>
    <dgm:pt modelId="{750A40DB-35FB-4634-BECD-D219D6E1ECDC}" type="pres">
      <dgm:prSet presAssocID="{89442FD2-F835-450B-8E6D-7438648B5152}" presName="sibTrans" presStyleLbl="sibTrans2D1" presStyleIdx="5" presStyleCnt="8"/>
      <dgm:spPr/>
    </dgm:pt>
    <dgm:pt modelId="{013108FB-B05F-4360-8854-E939D27F0331}" type="pres">
      <dgm:prSet presAssocID="{89442FD2-F835-450B-8E6D-7438648B5152}" presName="connectorText" presStyleLbl="sibTrans2D1" presStyleIdx="5" presStyleCnt="8"/>
      <dgm:spPr/>
    </dgm:pt>
    <dgm:pt modelId="{581134E1-3912-4860-AE12-3052B1F583C5}" type="pres">
      <dgm:prSet presAssocID="{C26DF9AE-792E-4E26-8942-19E430E22947}" presName="node" presStyleLbl="node1" presStyleIdx="6" presStyleCnt="9" custScaleX="223855">
        <dgm:presLayoutVars>
          <dgm:bulletEnabled val="1"/>
        </dgm:presLayoutVars>
      </dgm:prSet>
      <dgm:spPr/>
    </dgm:pt>
    <dgm:pt modelId="{03A20FC6-BFB5-4D6B-A4F2-49FDFF45D524}" type="pres">
      <dgm:prSet presAssocID="{022D31E2-CBF4-485B-AB2A-D60C805DBC98}" presName="sibTrans" presStyleLbl="sibTrans2D1" presStyleIdx="6" presStyleCnt="8"/>
      <dgm:spPr/>
    </dgm:pt>
    <dgm:pt modelId="{E4FCE742-21D9-4983-8A9F-2B865183B53D}" type="pres">
      <dgm:prSet presAssocID="{022D31E2-CBF4-485B-AB2A-D60C805DBC98}" presName="connectorText" presStyleLbl="sibTrans2D1" presStyleIdx="6" presStyleCnt="8"/>
      <dgm:spPr/>
    </dgm:pt>
    <dgm:pt modelId="{9E3252BF-95A3-4437-9ED5-045083934D1A}" type="pres">
      <dgm:prSet presAssocID="{0CD717FA-573C-4DD9-814A-B6973151D6AE}" presName="node" presStyleLbl="node1" presStyleIdx="7" presStyleCnt="9" custScaleX="223855">
        <dgm:presLayoutVars>
          <dgm:bulletEnabled val="1"/>
        </dgm:presLayoutVars>
      </dgm:prSet>
      <dgm:spPr/>
    </dgm:pt>
    <dgm:pt modelId="{FEBB9393-AE11-451D-83E0-DADFB617DBAD}" type="pres">
      <dgm:prSet presAssocID="{6CD8C503-DF83-48DB-BE50-097B9750CBB5}" presName="sibTrans" presStyleLbl="sibTrans2D1" presStyleIdx="7" presStyleCnt="8"/>
      <dgm:spPr/>
    </dgm:pt>
    <dgm:pt modelId="{E62FD8B2-9F1E-4101-8AA1-9500C0357D0C}" type="pres">
      <dgm:prSet presAssocID="{6CD8C503-DF83-48DB-BE50-097B9750CBB5}" presName="connectorText" presStyleLbl="sibTrans2D1" presStyleIdx="7" presStyleCnt="8"/>
      <dgm:spPr/>
    </dgm:pt>
    <dgm:pt modelId="{BD5818BA-7227-456B-9BC5-4F4AB06BF352}" type="pres">
      <dgm:prSet presAssocID="{D82F4C54-E06D-433D-9C0F-BCD52F72BE05}" presName="node" presStyleLbl="node1" presStyleIdx="8" presStyleCnt="9" custScaleX="223855">
        <dgm:presLayoutVars>
          <dgm:bulletEnabled val="1"/>
        </dgm:presLayoutVars>
      </dgm:prSet>
      <dgm:spPr/>
    </dgm:pt>
  </dgm:ptLst>
  <dgm:cxnLst>
    <dgm:cxn modelId="{B0962A03-4F15-4908-A13B-0C1CF03CA483}" type="presOf" srcId="{EAD33CBB-BCA2-40DB-8C44-1AEA67713924}" destId="{BFD2448B-5290-4A12-95A9-02C932CF574A}" srcOrd="0" destOrd="0" presId="urn:microsoft.com/office/officeart/2005/8/layout/process2"/>
    <dgm:cxn modelId="{6D867C04-24D4-4C8C-8F51-040CD7680F08}" srcId="{D3CD7D7B-D1A9-40A1-904E-4E35D9596961}" destId="{B6EA5871-0161-4D3B-9ECA-3A8CF1402AB3}" srcOrd="5" destOrd="0" parTransId="{97A74BA8-CB3A-475C-96F5-83D10C3AD9C4}" sibTransId="{89442FD2-F835-450B-8E6D-7438648B5152}"/>
    <dgm:cxn modelId="{52FACA06-9D1E-4990-A2CE-B46117F90572}" type="presOf" srcId="{C89D26E5-8E52-426D-96CA-3805CD1AB299}" destId="{8028F617-247E-44D0-80CE-23062B8EB7CD}" srcOrd="1" destOrd="0" presId="urn:microsoft.com/office/officeart/2005/8/layout/process2"/>
    <dgm:cxn modelId="{A9E0201E-786A-4E0F-87EE-9CE417C18E7D}" type="presOf" srcId="{C180E147-8EA5-44C5-8C6F-FC378DBDC538}" destId="{399B28AD-FF29-456E-A389-49D380FFE210}" srcOrd="1" destOrd="0" presId="urn:microsoft.com/office/officeart/2005/8/layout/process2"/>
    <dgm:cxn modelId="{37D5D622-CFA0-4618-A0A3-A704B32BE4F6}" type="presOf" srcId="{927A9AB4-ED31-43D0-BB57-88F68BA07703}" destId="{AFD12785-D1CF-4D96-9D6A-833B941C8114}" srcOrd="0" destOrd="0" presId="urn:microsoft.com/office/officeart/2005/8/layout/process2"/>
    <dgm:cxn modelId="{33275029-FBEC-49DB-BD04-A75D30FFD32C}" srcId="{D3CD7D7B-D1A9-40A1-904E-4E35D9596961}" destId="{58E563ED-2304-4B29-95F3-727F5FC75B14}" srcOrd="0" destOrd="0" parTransId="{A49A4795-555E-4F96-95D4-57479BD26C2C}" sibTransId="{CC62BCED-F8E0-4F08-864D-3FB8F8A25A58}"/>
    <dgm:cxn modelId="{BF237C2D-FC0F-46FE-AF7B-7D89EE947484}" type="presOf" srcId="{B6EA5871-0161-4D3B-9ECA-3A8CF1402AB3}" destId="{5601A6B4-8C18-4B3B-BDAA-99FADF41F283}" srcOrd="0" destOrd="0" presId="urn:microsoft.com/office/officeart/2005/8/layout/process2"/>
    <dgm:cxn modelId="{4BB69736-D58F-47A9-94F1-B2D038B40DA4}" srcId="{D3CD7D7B-D1A9-40A1-904E-4E35D9596961}" destId="{0CD717FA-573C-4DD9-814A-B6973151D6AE}" srcOrd="7" destOrd="0" parTransId="{D6779AC3-4B42-455E-9FBD-E437B6F17F00}" sibTransId="{6CD8C503-DF83-48DB-BE50-097B9750CBB5}"/>
    <dgm:cxn modelId="{F0753E38-B9E7-4D52-8A8D-68B34C9F446A}" type="presOf" srcId="{0CD717FA-573C-4DD9-814A-B6973151D6AE}" destId="{9E3252BF-95A3-4437-9ED5-045083934D1A}" srcOrd="0" destOrd="0" presId="urn:microsoft.com/office/officeart/2005/8/layout/process2"/>
    <dgm:cxn modelId="{46324B3B-1777-453F-A8A2-ACB3BBEB8743}" type="presOf" srcId="{D82F4C54-E06D-433D-9C0F-BCD52F72BE05}" destId="{BD5818BA-7227-456B-9BC5-4F4AB06BF352}" srcOrd="0" destOrd="0" presId="urn:microsoft.com/office/officeart/2005/8/layout/process2"/>
    <dgm:cxn modelId="{54606C3F-6FE3-4F74-BB91-7FC4E9B31D32}" srcId="{D3CD7D7B-D1A9-40A1-904E-4E35D9596961}" destId="{81442F3B-5518-4746-8148-D2D7618480C9}" srcOrd="2" destOrd="0" parTransId="{27472754-0908-4A20-9072-51D8A2DBD19A}" sibTransId="{C180E147-8EA5-44C5-8C6F-FC378DBDC538}"/>
    <dgm:cxn modelId="{799F6440-5984-4984-AE92-450B4F3CB092}" type="presOf" srcId="{6CD8C503-DF83-48DB-BE50-097B9750CBB5}" destId="{E62FD8B2-9F1E-4101-8AA1-9500C0357D0C}" srcOrd="1" destOrd="0" presId="urn:microsoft.com/office/officeart/2005/8/layout/process2"/>
    <dgm:cxn modelId="{3A6E525F-FE08-425D-A790-7E2B808B87CA}" type="presOf" srcId="{CC62BCED-F8E0-4F08-864D-3FB8F8A25A58}" destId="{942C31E2-93D6-4D5E-848F-089FD1070B40}" srcOrd="0" destOrd="0" presId="urn:microsoft.com/office/officeart/2005/8/layout/process2"/>
    <dgm:cxn modelId="{801A7964-87A5-437B-99A7-805B15E7BD7B}" type="presOf" srcId="{89442FD2-F835-450B-8E6D-7438648B5152}" destId="{750A40DB-35FB-4634-BECD-D219D6E1ECDC}" srcOrd="0" destOrd="0" presId="urn:microsoft.com/office/officeart/2005/8/layout/process2"/>
    <dgm:cxn modelId="{CF64FE65-6730-4A8C-8B00-369D4B3B8992}" type="presOf" srcId="{04C33267-0F68-41AF-9A0A-0D8F14B95BE1}" destId="{AAA0BBC7-8917-413D-9C51-1E42DF2EA9DA}" srcOrd="0" destOrd="0" presId="urn:microsoft.com/office/officeart/2005/8/layout/process2"/>
    <dgm:cxn modelId="{9ACC5A47-F0F8-4939-B615-41DA5D9EBAB0}" type="presOf" srcId="{67363CDC-4873-47E2-AC21-ED49592FE0B5}" destId="{ACDF3332-0B48-4F51-978F-3B6C5FA5B6A0}" srcOrd="0" destOrd="0" presId="urn:microsoft.com/office/officeart/2005/8/layout/process2"/>
    <dgm:cxn modelId="{50DA0B69-096E-4E45-8E9D-AF66E5585BC9}" type="presOf" srcId="{2C74803F-D225-4BD6-B296-E316D6AE16D6}" destId="{1568883D-605C-4C21-BA33-753272B598CE}" srcOrd="0" destOrd="0" presId="urn:microsoft.com/office/officeart/2005/8/layout/process2"/>
    <dgm:cxn modelId="{D4B3764A-5EF8-4A5F-8C3D-439BC10E6859}" type="presOf" srcId="{022D31E2-CBF4-485B-AB2A-D60C805DBC98}" destId="{E4FCE742-21D9-4983-8A9F-2B865183B53D}" srcOrd="1" destOrd="0" presId="urn:microsoft.com/office/officeart/2005/8/layout/process2"/>
    <dgm:cxn modelId="{4E398275-8EFC-4F8F-BA2A-37A987282D91}" type="presOf" srcId="{D3CD7D7B-D1A9-40A1-904E-4E35D9596961}" destId="{B7405A74-688C-42AE-A2AD-60638B7E51B3}" srcOrd="0" destOrd="0" presId="urn:microsoft.com/office/officeart/2005/8/layout/process2"/>
    <dgm:cxn modelId="{136A7A57-8858-4856-AE2F-C9BC175455EB}" type="presOf" srcId="{CC62BCED-F8E0-4F08-864D-3FB8F8A25A58}" destId="{7734921B-7799-4352-941A-E9E946EC92F9}" srcOrd="1" destOrd="0" presId="urn:microsoft.com/office/officeart/2005/8/layout/process2"/>
    <dgm:cxn modelId="{B958AD85-7295-4BAE-AA0B-E652C82D818A}" srcId="{D3CD7D7B-D1A9-40A1-904E-4E35D9596961}" destId="{C26DF9AE-792E-4E26-8942-19E430E22947}" srcOrd="6" destOrd="0" parTransId="{D6CE1FEB-F38B-4BF0-9A3E-2D876DEBA68D}" sibTransId="{022D31E2-CBF4-485B-AB2A-D60C805DBC98}"/>
    <dgm:cxn modelId="{06B0998C-2C19-46F2-AF0D-8FDBD5A8DC02}" srcId="{D3CD7D7B-D1A9-40A1-904E-4E35D9596961}" destId="{D82F4C54-E06D-433D-9C0F-BCD52F72BE05}" srcOrd="8" destOrd="0" parTransId="{0760E16A-209C-48FA-8838-5D59C1731D31}" sibTransId="{498BB70D-A73F-425C-9649-CAEAA58C63C1}"/>
    <dgm:cxn modelId="{F5726A98-A869-43D6-A0F3-3823ECE97429}" type="presOf" srcId="{C26DF9AE-792E-4E26-8942-19E430E22947}" destId="{581134E1-3912-4860-AE12-3052B1F583C5}" srcOrd="0" destOrd="0" presId="urn:microsoft.com/office/officeart/2005/8/layout/process2"/>
    <dgm:cxn modelId="{7FB3E49B-353D-47D0-8F9F-AF0190EFB4C3}" type="presOf" srcId="{89442FD2-F835-450B-8E6D-7438648B5152}" destId="{013108FB-B05F-4360-8854-E939D27F0331}" srcOrd="1" destOrd="0" presId="urn:microsoft.com/office/officeart/2005/8/layout/process2"/>
    <dgm:cxn modelId="{7EC83D9C-B5A6-4F18-B31B-A03F4C876030}" srcId="{D3CD7D7B-D1A9-40A1-904E-4E35D9596961}" destId="{67363CDC-4873-47E2-AC21-ED49592FE0B5}" srcOrd="4" destOrd="0" parTransId="{53494715-210F-4356-BFAB-D4AF958BA79D}" sibTransId="{04C33267-0F68-41AF-9A0A-0D8F14B95BE1}"/>
    <dgm:cxn modelId="{A35784A4-2F39-4C0E-990C-856B9A069E12}" srcId="{D3CD7D7B-D1A9-40A1-904E-4E35D9596961}" destId="{2C74803F-D225-4BD6-B296-E316D6AE16D6}" srcOrd="1" destOrd="0" parTransId="{BB30B276-DEDF-41E0-AB58-1E0892CB0BA5}" sibTransId="{C89D26E5-8E52-426D-96CA-3805CD1AB299}"/>
    <dgm:cxn modelId="{06038DB6-9219-4A0F-9F2D-F1F994F256B8}" type="presOf" srcId="{022D31E2-CBF4-485B-AB2A-D60C805DBC98}" destId="{03A20FC6-BFB5-4D6B-A4F2-49FDFF45D524}" srcOrd="0" destOrd="0" presId="urn:microsoft.com/office/officeart/2005/8/layout/process2"/>
    <dgm:cxn modelId="{1FA2C5BD-6039-4AB2-A352-0E82C39BA6C5}" type="presOf" srcId="{04C33267-0F68-41AF-9A0A-0D8F14B95BE1}" destId="{99C75E05-451D-48BD-9D79-47B659301CF2}" srcOrd="1" destOrd="0" presId="urn:microsoft.com/office/officeart/2005/8/layout/process2"/>
    <dgm:cxn modelId="{70B570BE-1515-41EC-B713-88CE9A656E88}" srcId="{D3CD7D7B-D1A9-40A1-904E-4E35D9596961}" destId="{927A9AB4-ED31-43D0-BB57-88F68BA07703}" srcOrd="3" destOrd="0" parTransId="{8EA4A453-EC74-4A03-AB6D-0CFD563510FD}" sibTransId="{EAD33CBB-BCA2-40DB-8C44-1AEA67713924}"/>
    <dgm:cxn modelId="{B75E8EC4-F1BE-4556-BC50-8E5ECD1ED1FE}" type="presOf" srcId="{C180E147-8EA5-44C5-8C6F-FC378DBDC538}" destId="{DC87E2D3-9748-45BF-A31D-C962655C2F42}" srcOrd="0" destOrd="0" presId="urn:microsoft.com/office/officeart/2005/8/layout/process2"/>
    <dgm:cxn modelId="{0FF370CF-64E3-4DC8-96D6-0C7197A26762}" type="presOf" srcId="{C89D26E5-8E52-426D-96CA-3805CD1AB299}" destId="{E89B5C63-5BD7-4153-8C39-267F0F201B38}" srcOrd="0" destOrd="0" presId="urn:microsoft.com/office/officeart/2005/8/layout/process2"/>
    <dgm:cxn modelId="{6F62BCD8-EC84-40FF-B6E3-14AF3AA4EAB8}" type="presOf" srcId="{81442F3B-5518-4746-8148-D2D7618480C9}" destId="{CE28CA46-DAAA-4914-AC3A-C0C19CF0925D}" srcOrd="0" destOrd="0" presId="urn:microsoft.com/office/officeart/2005/8/layout/process2"/>
    <dgm:cxn modelId="{F89A1EE2-50CC-4569-9662-AB6E04FE2009}" type="presOf" srcId="{58E563ED-2304-4B29-95F3-727F5FC75B14}" destId="{A83209DF-0C03-40E5-9A42-54D5088EDFF7}" srcOrd="0" destOrd="0" presId="urn:microsoft.com/office/officeart/2005/8/layout/process2"/>
    <dgm:cxn modelId="{A6970EF4-B61E-45D6-9F13-49AE3F0F6EFF}" type="presOf" srcId="{6CD8C503-DF83-48DB-BE50-097B9750CBB5}" destId="{FEBB9393-AE11-451D-83E0-DADFB617DBAD}" srcOrd="0" destOrd="0" presId="urn:microsoft.com/office/officeart/2005/8/layout/process2"/>
    <dgm:cxn modelId="{EEA0F8FD-6718-4F0B-BB4A-5E2B8CEDB186}" type="presOf" srcId="{EAD33CBB-BCA2-40DB-8C44-1AEA67713924}" destId="{89076E1B-9D7E-43B8-B045-8E5D10464A12}" srcOrd="1" destOrd="0" presId="urn:microsoft.com/office/officeart/2005/8/layout/process2"/>
    <dgm:cxn modelId="{05FA24FB-91CB-48DF-A9E2-EB6A1CE4D076}" type="presParOf" srcId="{B7405A74-688C-42AE-A2AD-60638B7E51B3}" destId="{A83209DF-0C03-40E5-9A42-54D5088EDFF7}" srcOrd="0" destOrd="0" presId="urn:microsoft.com/office/officeart/2005/8/layout/process2"/>
    <dgm:cxn modelId="{9A3AACF5-7441-4465-B3DD-98AE60F952A5}" type="presParOf" srcId="{B7405A74-688C-42AE-A2AD-60638B7E51B3}" destId="{942C31E2-93D6-4D5E-848F-089FD1070B40}" srcOrd="1" destOrd="0" presId="urn:microsoft.com/office/officeart/2005/8/layout/process2"/>
    <dgm:cxn modelId="{B9ED8762-78CB-484C-9B79-106B20FC04D0}" type="presParOf" srcId="{942C31E2-93D6-4D5E-848F-089FD1070B40}" destId="{7734921B-7799-4352-941A-E9E946EC92F9}" srcOrd="0" destOrd="0" presId="urn:microsoft.com/office/officeart/2005/8/layout/process2"/>
    <dgm:cxn modelId="{A80C5AB1-5525-487B-BEE0-2FC8BB2F891F}" type="presParOf" srcId="{B7405A74-688C-42AE-A2AD-60638B7E51B3}" destId="{1568883D-605C-4C21-BA33-753272B598CE}" srcOrd="2" destOrd="0" presId="urn:microsoft.com/office/officeart/2005/8/layout/process2"/>
    <dgm:cxn modelId="{F1E6AB56-D140-4E4F-BA22-4C665F39A506}" type="presParOf" srcId="{B7405A74-688C-42AE-A2AD-60638B7E51B3}" destId="{E89B5C63-5BD7-4153-8C39-267F0F201B38}" srcOrd="3" destOrd="0" presId="urn:microsoft.com/office/officeart/2005/8/layout/process2"/>
    <dgm:cxn modelId="{F798EA7A-1792-4B74-BE02-3092D9410B87}" type="presParOf" srcId="{E89B5C63-5BD7-4153-8C39-267F0F201B38}" destId="{8028F617-247E-44D0-80CE-23062B8EB7CD}" srcOrd="0" destOrd="0" presId="urn:microsoft.com/office/officeart/2005/8/layout/process2"/>
    <dgm:cxn modelId="{5AEFE647-999E-4028-B04C-09F632D19C45}" type="presParOf" srcId="{B7405A74-688C-42AE-A2AD-60638B7E51B3}" destId="{CE28CA46-DAAA-4914-AC3A-C0C19CF0925D}" srcOrd="4" destOrd="0" presId="urn:microsoft.com/office/officeart/2005/8/layout/process2"/>
    <dgm:cxn modelId="{D5E3B280-4096-4BC3-A814-E833AEFE5F07}" type="presParOf" srcId="{B7405A74-688C-42AE-A2AD-60638B7E51B3}" destId="{DC87E2D3-9748-45BF-A31D-C962655C2F42}" srcOrd="5" destOrd="0" presId="urn:microsoft.com/office/officeart/2005/8/layout/process2"/>
    <dgm:cxn modelId="{FE1C2B66-0D2E-4433-B64B-2F662D3E2836}" type="presParOf" srcId="{DC87E2D3-9748-45BF-A31D-C962655C2F42}" destId="{399B28AD-FF29-456E-A389-49D380FFE210}" srcOrd="0" destOrd="0" presId="urn:microsoft.com/office/officeart/2005/8/layout/process2"/>
    <dgm:cxn modelId="{B9A1FAA7-0CFC-4179-BA76-58C7EB4F8FBD}" type="presParOf" srcId="{B7405A74-688C-42AE-A2AD-60638B7E51B3}" destId="{AFD12785-D1CF-4D96-9D6A-833B941C8114}" srcOrd="6" destOrd="0" presId="urn:microsoft.com/office/officeart/2005/8/layout/process2"/>
    <dgm:cxn modelId="{FB8C38F1-1F46-4C46-B668-62CAC4C16F09}" type="presParOf" srcId="{B7405A74-688C-42AE-A2AD-60638B7E51B3}" destId="{BFD2448B-5290-4A12-95A9-02C932CF574A}" srcOrd="7" destOrd="0" presId="urn:microsoft.com/office/officeart/2005/8/layout/process2"/>
    <dgm:cxn modelId="{AA1C2075-5DB9-4E65-A21D-259D6433FFA9}" type="presParOf" srcId="{BFD2448B-5290-4A12-95A9-02C932CF574A}" destId="{89076E1B-9D7E-43B8-B045-8E5D10464A12}" srcOrd="0" destOrd="0" presId="urn:microsoft.com/office/officeart/2005/8/layout/process2"/>
    <dgm:cxn modelId="{5678F42C-A106-457D-B2F9-6EA455DC9281}" type="presParOf" srcId="{B7405A74-688C-42AE-A2AD-60638B7E51B3}" destId="{ACDF3332-0B48-4F51-978F-3B6C5FA5B6A0}" srcOrd="8" destOrd="0" presId="urn:microsoft.com/office/officeart/2005/8/layout/process2"/>
    <dgm:cxn modelId="{CFB377DA-1B4A-4721-827B-3F3E49EB65FE}" type="presParOf" srcId="{B7405A74-688C-42AE-A2AD-60638B7E51B3}" destId="{AAA0BBC7-8917-413D-9C51-1E42DF2EA9DA}" srcOrd="9" destOrd="0" presId="urn:microsoft.com/office/officeart/2005/8/layout/process2"/>
    <dgm:cxn modelId="{956CFBCA-EC54-447C-8D44-93A152077CFA}" type="presParOf" srcId="{AAA0BBC7-8917-413D-9C51-1E42DF2EA9DA}" destId="{99C75E05-451D-48BD-9D79-47B659301CF2}" srcOrd="0" destOrd="0" presId="urn:microsoft.com/office/officeart/2005/8/layout/process2"/>
    <dgm:cxn modelId="{415CC43F-BFCB-433F-BBDC-4FA022EB4E81}" type="presParOf" srcId="{B7405A74-688C-42AE-A2AD-60638B7E51B3}" destId="{5601A6B4-8C18-4B3B-BDAA-99FADF41F283}" srcOrd="10" destOrd="0" presId="urn:microsoft.com/office/officeart/2005/8/layout/process2"/>
    <dgm:cxn modelId="{6CBE570B-5CEB-45CD-B047-CFF787830F2C}" type="presParOf" srcId="{B7405A74-688C-42AE-A2AD-60638B7E51B3}" destId="{750A40DB-35FB-4634-BECD-D219D6E1ECDC}" srcOrd="11" destOrd="0" presId="urn:microsoft.com/office/officeart/2005/8/layout/process2"/>
    <dgm:cxn modelId="{1449FF1C-800D-45DC-9EDE-21D7242F43DD}" type="presParOf" srcId="{750A40DB-35FB-4634-BECD-D219D6E1ECDC}" destId="{013108FB-B05F-4360-8854-E939D27F0331}" srcOrd="0" destOrd="0" presId="urn:microsoft.com/office/officeart/2005/8/layout/process2"/>
    <dgm:cxn modelId="{3A9E77F4-77E1-4C77-AFCF-B521101F8684}" type="presParOf" srcId="{B7405A74-688C-42AE-A2AD-60638B7E51B3}" destId="{581134E1-3912-4860-AE12-3052B1F583C5}" srcOrd="12" destOrd="0" presId="urn:microsoft.com/office/officeart/2005/8/layout/process2"/>
    <dgm:cxn modelId="{AE066382-7901-4591-8815-81528EBC3B0C}" type="presParOf" srcId="{B7405A74-688C-42AE-A2AD-60638B7E51B3}" destId="{03A20FC6-BFB5-4D6B-A4F2-49FDFF45D524}" srcOrd="13" destOrd="0" presId="urn:microsoft.com/office/officeart/2005/8/layout/process2"/>
    <dgm:cxn modelId="{4EC71791-5A59-4AF9-9D3B-F6ABEE2B83FB}" type="presParOf" srcId="{03A20FC6-BFB5-4D6B-A4F2-49FDFF45D524}" destId="{E4FCE742-21D9-4983-8A9F-2B865183B53D}" srcOrd="0" destOrd="0" presId="urn:microsoft.com/office/officeart/2005/8/layout/process2"/>
    <dgm:cxn modelId="{97D51C77-CE33-44E9-AA60-95F4309CBB09}" type="presParOf" srcId="{B7405A74-688C-42AE-A2AD-60638B7E51B3}" destId="{9E3252BF-95A3-4437-9ED5-045083934D1A}" srcOrd="14" destOrd="0" presId="urn:microsoft.com/office/officeart/2005/8/layout/process2"/>
    <dgm:cxn modelId="{ECC66500-E6FA-401E-8002-8C9BC22D38DC}" type="presParOf" srcId="{B7405A74-688C-42AE-A2AD-60638B7E51B3}" destId="{FEBB9393-AE11-451D-83E0-DADFB617DBAD}" srcOrd="15" destOrd="0" presId="urn:microsoft.com/office/officeart/2005/8/layout/process2"/>
    <dgm:cxn modelId="{E0086A56-FBD7-4D75-B1ED-B2CFD0A034CF}" type="presParOf" srcId="{FEBB9393-AE11-451D-83E0-DADFB617DBAD}" destId="{E62FD8B2-9F1E-4101-8AA1-9500C0357D0C}" srcOrd="0" destOrd="0" presId="urn:microsoft.com/office/officeart/2005/8/layout/process2"/>
    <dgm:cxn modelId="{617AC7C0-3811-4923-ABF7-D92FA2DD8B73}" type="presParOf" srcId="{B7405A74-688C-42AE-A2AD-60638B7E51B3}" destId="{BD5818BA-7227-456B-9BC5-4F4AB06BF352}" srcOrd="16"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985D9CF-83BE-428A-927D-0CA113C5E37B}" type="doc">
      <dgm:prSet loTypeId="urn:microsoft.com/office/officeart/2005/8/layout/process2" loCatId="process" qsTypeId="urn:microsoft.com/office/officeart/2005/8/quickstyle/simple1" qsCatId="simple" csTypeId="urn:microsoft.com/office/officeart/2005/8/colors/accent1_2" csCatId="accent1" phldr="1"/>
      <dgm:spPr/>
    </dgm:pt>
    <dgm:pt modelId="{31DC2500-2654-4975-BDBE-70B5E15825FE}">
      <dgm:prSet phldrT="[Text]" custT="1"/>
      <dgm:spPr/>
      <dgm:t>
        <a:bodyPr/>
        <a:lstStyle/>
        <a:p>
          <a:r>
            <a:rPr lang="en-GB" sz="1200"/>
            <a:t>Staff to complete DASH RIC to assess level of risk </a:t>
          </a:r>
        </a:p>
      </dgm:t>
    </dgm:pt>
    <dgm:pt modelId="{5F8DCBB5-014E-4476-AF41-904072DBC2F2}" type="parTrans" cxnId="{792EB45D-790D-4AE7-99BD-BF8CDAA2972F}">
      <dgm:prSet/>
      <dgm:spPr/>
      <dgm:t>
        <a:bodyPr/>
        <a:lstStyle/>
        <a:p>
          <a:endParaRPr lang="en-GB"/>
        </a:p>
      </dgm:t>
    </dgm:pt>
    <dgm:pt modelId="{8AD3CE67-ABF6-4195-841C-780006F2CF33}" type="sibTrans" cxnId="{792EB45D-790D-4AE7-99BD-BF8CDAA2972F}">
      <dgm:prSet/>
      <dgm:spPr/>
      <dgm:t>
        <a:bodyPr/>
        <a:lstStyle/>
        <a:p>
          <a:endParaRPr lang="en-GB"/>
        </a:p>
      </dgm:t>
    </dgm:pt>
    <dgm:pt modelId="{F0188F56-F3BA-4747-9157-C52CA27FCB23}">
      <dgm:prSet phldrT="[Text]" custT="1"/>
      <dgm:spPr/>
      <dgm:t>
        <a:bodyPr/>
        <a:lstStyle/>
        <a:p>
          <a:r>
            <a:rPr lang="en-GB" sz="1200"/>
            <a:t>If HIGH RISK  (14 ticks+) contact MASH to agree action and refer to MARAC. Link in with Education Safeguarding Team (educationsafeguarding@warrington.gov.uk)</a:t>
          </a:r>
        </a:p>
        <a:p>
          <a:r>
            <a:rPr lang="en-GB" sz="1200"/>
            <a:t>Refer to IDVA service</a:t>
          </a:r>
        </a:p>
        <a:p>
          <a:r>
            <a:rPr lang="en-GB" sz="1200"/>
            <a:t>Signpost to wider support agencies</a:t>
          </a:r>
        </a:p>
      </dgm:t>
    </dgm:pt>
    <dgm:pt modelId="{D961E9A0-4B79-4E92-9B1A-F14A45E23FCA}" type="parTrans" cxnId="{2D06B722-6762-404D-8971-95822F8E98B8}">
      <dgm:prSet/>
      <dgm:spPr/>
      <dgm:t>
        <a:bodyPr/>
        <a:lstStyle/>
        <a:p>
          <a:endParaRPr lang="en-GB"/>
        </a:p>
      </dgm:t>
    </dgm:pt>
    <dgm:pt modelId="{CB14F099-C34B-4C1E-A6CF-5DF6B4A6A6C5}" type="sibTrans" cxnId="{2D06B722-6762-404D-8971-95822F8E98B8}">
      <dgm:prSet/>
      <dgm:spPr/>
      <dgm:t>
        <a:bodyPr/>
        <a:lstStyle/>
        <a:p>
          <a:endParaRPr lang="en-GB"/>
        </a:p>
      </dgm:t>
    </dgm:pt>
    <dgm:pt modelId="{D4E42B43-84FA-4ED6-98CB-74876D35EDE3}">
      <dgm:prSet phldrT="[Text]" custT="1"/>
      <dgm:spPr/>
      <dgm:t>
        <a:bodyPr/>
        <a:lstStyle/>
        <a:p>
          <a:r>
            <a:rPr lang="en-GB" sz="1200"/>
            <a:t>If MEDIUM RISK  (10-13 ticks) as above ,without MARAC referral</a:t>
          </a:r>
        </a:p>
        <a:p>
          <a:r>
            <a:rPr lang="en-GB" sz="1200"/>
            <a:t>Refer to IDVA service with consent - refer to MASH </a:t>
          </a:r>
        </a:p>
      </dgm:t>
    </dgm:pt>
    <dgm:pt modelId="{C11518F8-9A80-4408-9ACA-997210F3DEDC}" type="parTrans" cxnId="{4B97C64A-4718-4DE7-9293-2E71D8EDB2CC}">
      <dgm:prSet/>
      <dgm:spPr/>
      <dgm:t>
        <a:bodyPr/>
        <a:lstStyle/>
        <a:p>
          <a:endParaRPr lang="en-GB"/>
        </a:p>
      </dgm:t>
    </dgm:pt>
    <dgm:pt modelId="{32BAC84C-0563-4B67-98D1-DB4337D11F94}" type="sibTrans" cxnId="{4B97C64A-4718-4DE7-9293-2E71D8EDB2CC}">
      <dgm:prSet/>
      <dgm:spPr/>
      <dgm:t>
        <a:bodyPr/>
        <a:lstStyle/>
        <a:p>
          <a:endParaRPr lang="en-GB"/>
        </a:p>
      </dgm:t>
    </dgm:pt>
    <dgm:pt modelId="{38FC7E8F-2A57-4950-B84E-C0F58968216C}">
      <dgm:prSet custT="1"/>
      <dgm:spPr/>
      <dgm:t>
        <a:bodyPr/>
        <a:lstStyle/>
        <a:p>
          <a:r>
            <a:rPr lang="en-GB" sz="1200"/>
            <a:t>If STANDARD RISK (1-9 ticks) consider whole family practitioner referral (Email Link Jo to provide) </a:t>
          </a:r>
        </a:p>
        <a:p>
          <a:r>
            <a:rPr lang="en-GB" sz="1200"/>
            <a:t>Support in reporitng to Police </a:t>
          </a:r>
        </a:p>
        <a:p>
          <a:r>
            <a:rPr lang="en-GB" sz="1200"/>
            <a:t>Refer to IDVA service with consent </a:t>
          </a:r>
        </a:p>
      </dgm:t>
    </dgm:pt>
    <dgm:pt modelId="{AF3195FF-CF58-43D1-A60A-81E9318E3D02}" type="parTrans" cxnId="{D3B95C4B-386C-4998-935F-1EB744B587ED}">
      <dgm:prSet/>
      <dgm:spPr/>
      <dgm:t>
        <a:bodyPr/>
        <a:lstStyle/>
        <a:p>
          <a:endParaRPr lang="en-GB"/>
        </a:p>
      </dgm:t>
    </dgm:pt>
    <dgm:pt modelId="{A35BF71A-EB3F-4DCF-8602-594974A49B7E}" type="sibTrans" cxnId="{D3B95C4B-386C-4998-935F-1EB744B587ED}">
      <dgm:prSet/>
      <dgm:spPr/>
      <dgm:t>
        <a:bodyPr/>
        <a:lstStyle/>
        <a:p>
          <a:endParaRPr lang="en-GB"/>
        </a:p>
      </dgm:t>
    </dgm:pt>
    <dgm:pt modelId="{6CC1A911-3EE6-481C-BA5C-FD7E6D6283B2}">
      <dgm:prSet custT="1"/>
      <dgm:spPr/>
      <dgm:t>
        <a:bodyPr/>
        <a:lstStyle/>
        <a:p>
          <a:r>
            <a:rPr lang="en-GB" sz="1200"/>
            <a:t>DSL to record disclosure from parent and actions in CYP CP file and add to significant events chronology</a:t>
          </a:r>
        </a:p>
      </dgm:t>
    </dgm:pt>
    <dgm:pt modelId="{C17F896D-A643-40ED-A4C8-534728F32910}" type="parTrans" cxnId="{FD89C629-06E0-434E-BA8F-00CBEBC9F9D5}">
      <dgm:prSet/>
      <dgm:spPr/>
      <dgm:t>
        <a:bodyPr/>
        <a:lstStyle/>
        <a:p>
          <a:endParaRPr lang="en-GB"/>
        </a:p>
      </dgm:t>
    </dgm:pt>
    <dgm:pt modelId="{1505334B-D0A8-46FD-B257-0B4D1CD4227B}" type="sibTrans" cxnId="{FD89C629-06E0-434E-BA8F-00CBEBC9F9D5}">
      <dgm:prSet/>
      <dgm:spPr/>
      <dgm:t>
        <a:bodyPr/>
        <a:lstStyle/>
        <a:p>
          <a:endParaRPr lang="en-GB"/>
        </a:p>
      </dgm:t>
    </dgm:pt>
    <dgm:pt modelId="{DF1C283C-17FC-4DDF-9208-A1E3CB5D9856}">
      <dgm:prSet custT="1"/>
      <dgm:spPr/>
      <dgm:t>
        <a:bodyPr/>
        <a:lstStyle/>
        <a:p>
          <a:r>
            <a:rPr lang="en-GB" sz="1200"/>
            <a:t>If CYP transfers to a school refer to protocol for transfer of CP records</a:t>
          </a:r>
        </a:p>
      </dgm:t>
    </dgm:pt>
    <dgm:pt modelId="{0C478529-1EA0-40B1-899A-5410A2A1E5F5}" type="parTrans" cxnId="{2FB7E057-AA37-4DB3-9146-7B5D0B441246}">
      <dgm:prSet/>
      <dgm:spPr/>
      <dgm:t>
        <a:bodyPr/>
        <a:lstStyle/>
        <a:p>
          <a:endParaRPr lang="en-GB"/>
        </a:p>
      </dgm:t>
    </dgm:pt>
    <dgm:pt modelId="{C4592EE8-B1BF-4532-9833-CD5A01F6833E}" type="sibTrans" cxnId="{2FB7E057-AA37-4DB3-9146-7B5D0B441246}">
      <dgm:prSet/>
      <dgm:spPr/>
      <dgm:t>
        <a:bodyPr/>
        <a:lstStyle/>
        <a:p>
          <a:endParaRPr lang="en-GB"/>
        </a:p>
      </dgm:t>
    </dgm:pt>
    <dgm:pt modelId="{7B9F5A30-2697-4308-A140-04F5767C3014}">
      <dgm:prSet phldrT="[Text]" custT="1"/>
      <dgm:spPr/>
      <dgm:t>
        <a:bodyPr/>
        <a:lstStyle/>
        <a:p>
          <a:r>
            <a:rPr lang="en-GB" sz="1200"/>
            <a:t>If you have immediate concerns for safety support victim contact Police </a:t>
          </a:r>
        </a:p>
      </dgm:t>
    </dgm:pt>
    <dgm:pt modelId="{243D39A8-5153-48C2-913D-E479507C54D5}" type="parTrans" cxnId="{CF33C042-DE52-4C40-8D5A-314F00E51A7D}">
      <dgm:prSet/>
      <dgm:spPr/>
      <dgm:t>
        <a:bodyPr/>
        <a:lstStyle/>
        <a:p>
          <a:endParaRPr lang="en-GB"/>
        </a:p>
      </dgm:t>
    </dgm:pt>
    <dgm:pt modelId="{1A0D2FBD-D0E1-4146-BEB8-5930573336F0}" type="sibTrans" cxnId="{CF33C042-DE52-4C40-8D5A-314F00E51A7D}">
      <dgm:prSet/>
      <dgm:spPr/>
      <dgm:t>
        <a:bodyPr/>
        <a:lstStyle/>
        <a:p>
          <a:endParaRPr lang="en-GB"/>
        </a:p>
      </dgm:t>
    </dgm:pt>
    <dgm:pt modelId="{EC6D929E-813D-48C7-954D-8BC6A3968D9B}" type="pres">
      <dgm:prSet presAssocID="{3985D9CF-83BE-428A-927D-0CA113C5E37B}" presName="linearFlow" presStyleCnt="0">
        <dgm:presLayoutVars>
          <dgm:resizeHandles val="exact"/>
        </dgm:presLayoutVars>
      </dgm:prSet>
      <dgm:spPr/>
    </dgm:pt>
    <dgm:pt modelId="{0896F5EC-8AEF-4AF1-ADFA-289778D7C1DE}" type="pres">
      <dgm:prSet presAssocID="{31DC2500-2654-4975-BDBE-70B5E15825FE}" presName="node" presStyleLbl="node1" presStyleIdx="0" presStyleCnt="7" custScaleX="214690">
        <dgm:presLayoutVars>
          <dgm:bulletEnabled val="1"/>
        </dgm:presLayoutVars>
      </dgm:prSet>
      <dgm:spPr/>
    </dgm:pt>
    <dgm:pt modelId="{5906807E-EDD3-415A-8285-4BE3BD44979B}" type="pres">
      <dgm:prSet presAssocID="{8AD3CE67-ABF6-4195-841C-780006F2CF33}" presName="sibTrans" presStyleLbl="sibTrans2D1" presStyleIdx="0" presStyleCnt="6"/>
      <dgm:spPr/>
    </dgm:pt>
    <dgm:pt modelId="{54399E9C-FEB1-4FF2-8A0D-947940D2BF32}" type="pres">
      <dgm:prSet presAssocID="{8AD3CE67-ABF6-4195-841C-780006F2CF33}" presName="connectorText" presStyleLbl="sibTrans2D1" presStyleIdx="0" presStyleCnt="6"/>
      <dgm:spPr/>
    </dgm:pt>
    <dgm:pt modelId="{BE830F46-C977-4858-8345-538FEBB95D68}" type="pres">
      <dgm:prSet presAssocID="{F0188F56-F3BA-4747-9157-C52CA27FCB23}" presName="node" presStyleLbl="node1" presStyleIdx="1" presStyleCnt="7" custScaleX="215199" custScaleY="157950">
        <dgm:presLayoutVars>
          <dgm:bulletEnabled val="1"/>
        </dgm:presLayoutVars>
      </dgm:prSet>
      <dgm:spPr/>
    </dgm:pt>
    <dgm:pt modelId="{56FA678F-5985-43B8-B670-CDBB671332D3}" type="pres">
      <dgm:prSet presAssocID="{CB14F099-C34B-4C1E-A6CF-5DF6B4A6A6C5}" presName="sibTrans" presStyleLbl="sibTrans2D1" presStyleIdx="1" presStyleCnt="6"/>
      <dgm:spPr/>
    </dgm:pt>
    <dgm:pt modelId="{8C6DC721-BF05-4E93-A0DE-A4698CCCB3EC}" type="pres">
      <dgm:prSet presAssocID="{CB14F099-C34B-4C1E-A6CF-5DF6B4A6A6C5}" presName="connectorText" presStyleLbl="sibTrans2D1" presStyleIdx="1" presStyleCnt="6"/>
      <dgm:spPr/>
    </dgm:pt>
    <dgm:pt modelId="{FFF68A3C-0405-4645-BDF0-5A6B03212599}" type="pres">
      <dgm:prSet presAssocID="{7B9F5A30-2697-4308-A140-04F5767C3014}" presName="node" presStyleLbl="node1" presStyleIdx="2" presStyleCnt="7" custScaleX="213673">
        <dgm:presLayoutVars>
          <dgm:bulletEnabled val="1"/>
        </dgm:presLayoutVars>
      </dgm:prSet>
      <dgm:spPr/>
    </dgm:pt>
    <dgm:pt modelId="{C2DCD677-8633-4787-AF32-259F62481BE6}" type="pres">
      <dgm:prSet presAssocID="{1A0D2FBD-D0E1-4146-BEB8-5930573336F0}" presName="sibTrans" presStyleLbl="sibTrans2D1" presStyleIdx="2" presStyleCnt="6"/>
      <dgm:spPr/>
    </dgm:pt>
    <dgm:pt modelId="{1F9558AC-17DE-492D-881D-158F63649A11}" type="pres">
      <dgm:prSet presAssocID="{1A0D2FBD-D0E1-4146-BEB8-5930573336F0}" presName="connectorText" presStyleLbl="sibTrans2D1" presStyleIdx="2" presStyleCnt="6"/>
      <dgm:spPr/>
    </dgm:pt>
    <dgm:pt modelId="{AF879E7B-A76F-447C-BF7A-9D17AA66AA0A}" type="pres">
      <dgm:prSet presAssocID="{D4E42B43-84FA-4ED6-98CB-74876D35EDE3}" presName="node" presStyleLbl="node1" presStyleIdx="3" presStyleCnt="7" custScaleX="215199">
        <dgm:presLayoutVars>
          <dgm:bulletEnabled val="1"/>
        </dgm:presLayoutVars>
      </dgm:prSet>
      <dgm:spPr/>
    </dgm:pt>
    <dgm:pt modelId="{89055532-D6B2-45BE-82C5-7DA0C6C994AF}" type="pres">
      <dgm:prSet presAssocID="{32BAC84C-0563-4B67-98D1-DB4337D11F94}" presName="sibTrans" presStyleLbl="sibTrans2D1" presStyleIdx="3" presStyleCnt="6"/>
      <dgm:spPr/>
    </dgm:pt>
    <dgm:pt modelId="{6E7B9CFE-A041-43B0-BA2E-A5452D7DACA1}" type="pres">
      <dgm:prSet presAssocID="{32BAC84C-0563-4B67-98D1-DB4337D11F94}" presName="connectorText" presStyleLbl="sibTrans2D1" presStyleIdx="3" presStyleCnt="6"/>
      <dgm:spPr/>
    </dgm:pt>
    <dgm:pt modelId="{1FEA3898-880D-49DB-864D-51656E91D57B}" type="pres">
      <dgm:prSet presAssocID="{38FC7E8F-2A57-4950-B84E-C0F58968216C}" presName="node" presStyleLbl="node1" presStyleIdx="4" presStyleCnt="7" custScaleX="215199" custScaleY="127525">
        <dgm:presLayoutVars>
          <dgm:bulletEnabled val="1"/>
        </dgm:presLayoutVars>
      </dgm:prSet>
      <dgm:spPr/>
    </dgm:pt>
    <dgm:pt modelId="{DE96DBA0-CD18-4BC5-ACEF-AB5B2E6AE42C}" type="pres">
      <dgm:prSet presAssocID="{A35BF71A-EB3F-4DCF-8602-594974A49B7E}" presName="sibTrans" presStyleLbl="sibTrans2D1" presStyleIdx="4" presStyleCnt="6"/>
      <dgm:spPr/>
    </dgm:pt>
    <dgm:pt modelId="{DE23C49F-3F5F-4BB7-93A4-D28BE7240E6E}" type="pres">
      <dgm:prSet presAssocID="{A35BF71A-EB3F-4DCF-8602-594974A49B7E}" presName="connectorText" presStyleLbl="sibTrans2D1" presStyleIdx="4" presStyleCnt="6"/>
      <dgm:spPr/>
    </dgm:pt>
    <dgm:pt modelId="{E3AC2B44-5934-4DBE-8CC8-01106E6B652B}" type="pres">
      <dgm:prSet presAssocID="{6CC1A911-3EE6-481C-BA5C-FD7E6D6283B2}" presName="node" presStyleLbl="node1" presStyleIdx="5" presStyleCnt="7" custScaleX="214702">
        <dgm:presLayoutVars>
          <dgm:bulletEnabled val="1"/>
        </dgm:presLayoutVars>
      </dgm:prSet>
      <dgm:spPr/>
    </dgm:pt>
    <dgm:pt modelId="{A5A470CD-7430-4C11-A239-9E3A17A3AAB2}" type="pres">
      <dgm:prSet presAssocID="{1505334B-D0A8-46FD-B257-0B4D1CD4227B}" presName="sibTrans" presStyleLbl="sibTrans2D1" presStyleIdx="5" presStyleCnt="6"/>
      <dgm:spPr/>
    </dgm:pt>
    <dgm:pt modelId="{DD82BA32-16DA-4837-865E-C950F8A340E7}" type="pres">
      <dgm:prSet presAssocID="{1505334B-D0A8-46FD-B257-0B4D1CD4227B}" presName="connectorText" presStyleLbl="sibTrans2D1" presStyleIdx="5" presStyleCnt="6"/>
      <dgm:spPr/>
    </dgm:pt>
    <dgm:pt modelId="{11651F38-8786-4768-BFDB-741D65350540}" type="pres">
      <dgm:prSet presAssocID="{DF1C283C-17FC-4DDF-9208-A1E3CB5D9856}" presName="node" presStyleLbl="node1" presStyleIdx="6" presStyleCnt="7" custScaleX="215199" custLinFactNeighborY="2059">
        <dgm:presLayoutVars>
          <dgm:bulletEnabled val="1"/>
        </dgm:presLayoutVars>
      </dgm:prSet>
      <dgm:spPr/>
    </dgm:pt>
  </dgm:ptLst>
  <dgm:cxnLst>
    <dgm:cxn modelId="{3D4A0D08-8237-4499-8C39-57D5BF8748F1}" type="presOf" srcId="{8AD3CE67-ABF6-4195-841C-780006F2CF33}" destId="{54399E9C-FEB1-4FF2-8A0D-947940D2BF32}" srcOrd="1" destOrd="0" presId="urn:microsoft.com/office/officeart/2005/8/layout/process2"/>
    <dgm:cxn modelId="{414A4309-2BEC-48F9-81B4-A74DC4C5E55D}" type="presOf" srcId="{A35BF71A-EB3F-4DCF-8602-594974A49B7E}" destId="{DE23C49F-3F5F-4BB7-93A4-D28BE7240E6E}" srcOrd="1" destOrd="0" presId="urn:microsoft.com/office/officeart/2005/8/layout/process2"/>
    <dgm:cxn modelId="{2D06B722-6762-404D-8971-95822F8E98B8}" srcId="{3985D9CF-83BE-428A-927D-0CA113C5E37B}" destId="{F0188F56-F3BA-4747-9157-C52CA27FCB23}" srcOrd="1" destOrd="0" parTransId="{D961E9A0-4B79-4E92-9B1A-F14A45E23FCA}" sibTransId="{CB14F099-C34B-4C1E-A6CF-5DF6B4A6A6C5}"/>
    <dgm:cxn modelId="{FD89C629-06E0-434E-BA8F-00CBEBC9F9D5}" srcId="{3985D9CF-83BE-428A-927D-0CA113C5E37B}" destId="{6CC1A911-3EE6-481C-BA5C-FD7E6D6283B2}" srcOrd="5" destOrd="0" parTransId="{C17F896D-A643-40ED-A4C8-534728F32910}" sibTransId="{1505334B-D0A8-46FD-B257-0B4D1CD4227B}"/>
    <dgm:cxn modelId="{573A9331-F2AD-4434-8705-C520B08957A7}" type="presOf" srcId="{A35BF71A-EB3F-4DCF-8602-594974A49B7E}" destId="{DE96DBA0-CD18-4BC5-ACEF-AB5B2E6AE42C}" srcOrd="0" destOrd="0" presId="urn:microsoft.com/office/officeart/2005/8/layout/process2"/>
    <dgm:cxn modelId="{B2E7063D-28FC-4291-8074-6BF8FAC5E337}" type="presOf" srcId="{1A0D2FBD-D0E1-4146-BEB8-5930573336F0}" destId="{1F9558AC-17DE-492D-881D-158F63649A11}" srcOrd="1" destOrd="0" presId="urn:microsoft.com/office/officeart/2005/8/layout/process2"/>
    <dgm:cxn modelId="{792EB45D-790D-4AE7-99BD-BF8CDAA2972F}" srcId="{3985D9CF-83BE-428A-927D-0CA113C5E37B}" destId="{31DC2500-2654-4975-BDBE-70B5E15825FE}" srcOrd="0" destOrd="0" parTransId="{5F8DCBB5-014E-4476-AF41-904072DBC2F2}" sibTransId="{8AD3CE67-ABF6-4195-841C-780006F2CF33}"/>
    <dgm:cxn modelId="{CF33C042-DE52-4C40-8D5A-314F00E51A7D}" srcId="{3985D9CF-83BE-428A-927D-0CA113C5E37B}" destId="{7B9F5A30-2697-4308-A140-04F5767C3014}" srcOrd="2" destOrd="0" parTransId="{243D39A8-5153-48C2-913D-E479507C54D5}" sibTransId="{1A0D2FBD-D0E1-4146-BEB8-5930573336F0}"/>
    <dgm:cxn modelId="{50B77D43-F733-4291-BB78-C3BADFE3D655}" type="presOf" srcId="{CB14F099-C34B-4C1E-A6CF-5DF6B4A6A6C5}" destId="{8C6DC721-BF05-4E93-A0DE-A4698CCCB3EC}" srcOrd="1" destOrd="0" presId="urn:microsoft.com/office/officeart/2005/8/layout/process2"/>
    <dgm:cxn modelId="{5C8E0966-AB3B-4689-97A1-69DD85BEE1C2}" type="presOf" srcId="{F0188F56-F3BA-4747-9157-C52CA27FCB23}" destId="{BE830F46-C977-4858-8345-538FEBB95D68}" srcOrd="0" destOrd="0" presId="urn:microsoft.com/office/officeart/2005/8/layout/process2"/>
    <dgm:cxn modelId="{29469A48-FF57-43D1-8AB3-5DC7FFE30FE8}" type="presOf" srcId="{38FC7E8F-2A57-4950-B84E-C0F58968216C}" destId="{1FEA3898-880D-49DB-864D-51656E91D57B}" srcOrd="0" destOrd="0" presId="urn:microsoft.com/office/officeart/2005/8/layout/process2"/>
    <dgm:cxn modelId="{9768516A-0C5B-4B1C-9FC1-CC41A02E718E}" type="presOf" srcId="{3985D9CF-83BE-428A-927D-0CA113C5E37B}" destId="{EC6D929E-813D-48C7-954D-8BC6A3968D9B}" srcOrd="0" destOrd="0" presId="urn:microsoft.com/office/officeart/2005/8/layout/process2"/>
    <dgm:cxn modelId="{B3588A6A-B752-4EF2-9B50-42B24606B436}" type="presOf" srcId="{1A0D2FBD-D0E1-4146-BEB8-5930573336F0}" destId="{C2DCD677-8633-4787-AF32-259F62481BE6}" srcOrd="0" destOrd="0" presId="urn:microsoft.com/office/officeart/2005/8/layout/process2"/>
    <dgm:cxn modelId="{4B97C64A-4718-4DE7-9293-2E71D8EDB2CC}" srcId="{3985D9CF-83BE-428A-927D-0CA113C5E37B}" destId="{D4E42B43-84FA-4ED6-98CB-74876D35EDE3}" srcOrd="3" destOrd="0" parTransId="{C11518F8-9A80-4408-9ACA-997210F3DEDC}" sibTransId="{32BAC84C-0563-4B67-98D1-DB4337D11F94}"/>
    <dgm:cxn modelId="{D3B95C4B-386C-4998-935F-1EB744B587ED}" srcId="{3985D9CF-83BE-428A-927D-0CA113C5E37B}" destId="{38FC7E8F-2A57-4950-B84E-C0F58968216C}" srcOrd="4" destOrd="0" parTransId="{AF3195FF-CF58-43D1-A60A-81E9318E3D02}" sibTransId="{A35BF71A-EB3F-4DCF-8602-594974A49B7E}"/>
    <dgm:cxn modelId="{9A332D71-DA10-4FEC-8BCB-31093912E758}" type="presOf" srcId="{6CC1A911-3EE6-481C-BA5C-FD7E6D6283B2}" destId="{E3AC2B44-5934-4DBE-8CC8-01106E6B652B}" srcOrd="0" destOrd="0" presId="urn:microsoft.com/office/officeart/2005/8/layout/process2"/>
    <dgm:cxn modelId="{2FB7E057-AA37-4DB3-9146-7B5D0B441246}" srcId="{3985D9CF-83BE-428A-927D-0CA113C5E37B}" destId="{DF1C283C-17FC-4DDF-9208-A1E3CB5D9856}" srcOrd="6" destOrd="0" parTransId="{0C478529-1EA0-40B1-899A-5410A2A1E5F5}" sibTransId="{C4592EE8-B1BF-4532-9833-CD5A01F6833E}"/>
    <dgm:cxn modelId="{DAC80F58-56B0-4CB2-890E-AA5A64237C8B}" type="presOf" srcId="{1505334B-D0A8-46FD-B257-0B4D1CD4227B}" destId="{A5A470CD-7430-4C11-A239-9E3A17A3AAB2}" srcOrd="0" destOrd="0" presId="urn:microsoft.com/office/officeart/2005/8/layout/process2"/>
    <dgm:cxn modelId="{57389679-1C3B-4DFE-86D1-1B26694716D3}" type="presOf" srcId="{7B9F5A30-2697-4308-A140-04F5767C3014}" destId="{FFF68A3C-0405-4645-BDF0-5A6B03212599}" srcOrd="0" destOrd="0" presId="urn:microsoft.com/office/officeart/2005/8/layout/process2"/>
    <dgm:cxn modelId="{1FD10D7E-1437-45E3-A175-99412F539ECA}" type="presOf" srcId="{8AD3CE67-ABF6-4195-841C-780006F2CF33}" destId="{5906807E-EDD3-415A-8285-4BE3BD44979B}" srcOrd="0" destOrd="0" presId="urn:microsoft.com/office/officeart/2005/8/layout/process2"/>
    <dgm:cxn modelId="{7088728C-E838-4F41-8920-A60D0C6A10A8}" type="presOf" srcId="{1505334B-D0A8-46FD-B257-0B4D1CD4227B}" destId="{DD82BA32-16DA-4837-865E-C950F8A340E7}" srcOrd="1" destOrd="0" presId="urn:microsoft.com/office/officeart/2005/8/layout/process2"/>
    <dgm:cxn modelId="{7F4EDA99-B759-4A38-B6BA-D48AF1CE8AB1}" type="presOf" srcId="{32BAC84C-0563-4B67-98D1-DB4337D11F94}" destId="{6E7B9CFE-A041-43B0-BA2E-A5452D7DACA1}" srcOrd="1" destOrd="0" presId="urn:microsoft.com/office/officeart/2005/8/layout/process2"/>
    <dgm:cxn modelId="{8CE172BB-3404-483B-999F-016FD8D41D93}" type="presOf" srcId="{32BAC84C-0563-4B67-98D1-DB4337D11F94}" destId="{89055532-D6B2-45BE-82C5-7DA0C6C994AF}" srcOrd="0" destOrd="0" presId="urn:microsoft.com/office/officeart/2005/8/layout/process2"/>
    <dgm:cxn modelId="{35D9AEBF-B79D-41A7-8F0B-609E6F7FFE3A}" type="presOf" srcId="{31DC2500-2654-4975-BDBE-70B5E15825FE}" destId="{0896F5EC-8AEF-4AF1-ADFA-289778D7C1DE}" srcOrd="0" destOrd="0" presId="urn:microsoft.com/office/officeart/2005/8/layout/process2"/>
    <dgm:cxn modelId="{8F7ACCD6-E4CE-4ABC-B2DF-778EB1B988BB}" type="presOf" srcId="{CB14F099-C34B-4C1E-A6CF-5DF6B4A6A6C5}" destId="{56FA678F-5985-43B8-B670-CDBB671332D3}" srcOrd="0" destOrd="0" presId="urn:microsoft.com/office/officeart/2005/8/layout/process2"/>
    <dgm:cxn modelId="{3B1FE1DD-DC6C-499B-A2AB-49D3734E9CA8}" type="presOf" srcId="{DF1C283C-17FC-4DDF-9208-A1E3CB5D9856}" destId="{11651F38-8786-4768-BFDB-741D65350540}" srcOrd="0" destOrd="0" presId="urn:microsoft.com/office/officeart/2005/8/layout/process2"/>
    <dgm:cxn modelId="{18836CE6-5595-4BE6-AC07-B9D6A0B298D0}" type="presOf" srcId="{D4E42B43-84FA-4ED6-98CB-74876D35EDE3}" destId="{AF879E7B-A76F-447C-BF7A-9D17AA66AA0A}" srcOrd="0" destOrd="0" presId="urn:microsoft.com/office/officeart/2005/8/layout/process2"/>
    <dgm:cxn modelId="{9863FB4A-3BCE-4E5E-9EE6-4AFE30D8E414}" type="presParOf" srcId="{EC6D929E-813D-48C7-954D-8BC6A3968D9B}" destId="{0896F5EC-8AEF-4AF1-ADFA-289778D7C1DE}" srcOrd="0" destOrd="0" presId="urn:microsoft.com/office/officeart/2005/8/layout/process2"/>
    <dgm:cxn modelId="{8ECFABE4-D421-4B67-9CB8-EEEEC623A336}" type="presParOf" srcId="{EC6D929E-813D-48C7-954D-8BC6A3968D9B}" destId="{5906807E-EDD3-415A-8285-4BE3BD44979B}" srcOrd="1" destOrd="0" presId="urn:microsoft.com/office/officeart/2005/8/layout/process2"/>
    <dgm:cxn modelId="{6854DDB4-F4FF-4C31-BC35-893EC28117A4}" type="presParOf" srcId="{5906807E-EDD3-415A-8285-4BE3BD44979B}" destId="{54399E9C-FEB1-4FF2-8A0D-947940D2BF32}" srcOrd="0" destOrd="0" presId="urn:microsoft.com/office/officeart/2005/8/layout/process2"/>
    <dgm:cxn modelId="{249550A2-18B2-45BD-AF40-F3E55D3E1F00}" type="presParOf" srcId="{EC6D929E-813D-48C7-954D-8BC6A3968D9B}" destId="{BE830F46-C977-4858-8345-538FEBB95D68}" srcOrd="2" destOrd="0" presId="urn:microsoft.com/office/officeart/2005/8/layout/process2"/>
    <dgm:cxn modelId="{6EB14042-D53D-4461-9D54-902533300927}" type="presParOf" srcId="{EC6D929E-813D-48C7-954D-8BC6A3968D9B}" destId="{56FA678F-5985-43B8-B670-CDBB671332D3}" srcOrd="3" destOrd="0" presId="urn:microsoft.com/office/officeart/2005/8/layout/process2"/>
    <dgm:cxn modelId="{F72F5667-D8DF-4952-9240-0E727E414FC3}" type="presParOf" srcId="{56FA678F-5985-43B8-B670-CDBB671332D3}" destId="{8C6DC721-BF05-4E93-A0DE-A4698CCCB3EC}" srcOrd="0" destOrd="0" presId="urn:microsoft.com/office/officeart/2005/8/layout/process2"/>
    <dgm:cxn modelId="{EE00D1A5-6EBE-4074-BCF6-C66FA7AD6AE3}" type="presParOf" srcId="{EC6D929E-813D-48C7-954D-8BC6A3968D9B}" destId="{FFF68A3C-0405-4645-BDF0-5A6B03212599}" srcOrd="4" destOrd="0" presId="urn:microsoft.com/office/officeart/2005/8/layout/process2"/>
    <dgm:cxn modelId="{6ADE7327-9A3E-4427-A9C9-438721E1C4DB}" type="presParOf" srcId="{EC6D929E-813D-48C7-954D-8BC6A3968D9B}" destId="{C2DCD677-8633-4787-AF32-259F62481BE6}" srcOrd="5" destOrd="0" presId="urn:microsoft.com/office/officeart/2005/8/layout/process2"/>
    <dgm:cxn modelId="{271C777B-039C-4002-8A46-C43CBD8BDC2B}" type="presParOf" srcId="{C2DCD677-8633-4787-AF32-259F62481BE6}" destId="{1F9558AC-17DE-492D-881D-158F63649A11}" srcOrd="0" destOrd="0" presId="urn:microsoft.com/office/officeart/2005/8/layout/process2"/>
    <dgm:cxn modelId="{B3A0DFA6-B7BC-4872-9E35-64296384B74D}" type="presParOf" srcId="{EC6D929E-813D-48C7-954D-8BC6A3968D9B}" destId="{AF879E7B-A76F-447C-BF7A-9D17AA66AA0A}" srcOrd="6" destOrd="0" presId="urn:microsoft.com/office/officeart/2005/8/layout/process2"/>
    <dgm:cxn modelId="{00ECE774-4EAE-4B2D-A4C3-4F35907E8D80}" type="presParOf" srcId="{EC6D929E-813D-48C7-954D-8BC6A3968D9B}" destId="{89055532-D6B2-45BE-82C5-7DA0C6C994AF}" srcOrd="7" destOrd="0" presId="urn:microsoft.com/office/officeart/2005/8/layout/process2"/>
    <dgm:cxn modelId="{ED61CE86-4FC1-4982-9D2D-24DB490550EC}" type="presParOf" srcId="{89055532-D6B2-45BE-82C5-7DA0C6C994AF}" destId="{6E7B9CFE-A041-43B0-BA2E-A5452D7DACA1}" srcOrd="0" destOrd="0" presId="urn:microsoft.com/office/officeart/2005/8/layout/process2"/>
    <dgm:cxn modelId="{3A160040-F3CE-4E46-8AA0-105857F90A9A}" type="presParOf" srcId="{EC6D929E-813D-48C7-954D-8BC6A3968D9B}" destId="{1FEA3898-880D-49DB-864D-51656E91D57B}" srcOrd="8" destOrd="0" presId="urn:microsoft.com/office/officeart/2005/8/layout/process2"/>
    <dgm:cxn modelId="{5E65DF4A-7AD1-4D8D-BDE0-72AE3774552E}" type="presParOf" srcId="{EC6D929E-813D-48C7-954D-8BC6A3968D9B}" destId="{DE96DBA0-CD18-4BC5-ACEF-AB5B2E6AE42C}" srcOrd="9" destOrd="0" presId="urn:microsoft.com/office/officeart/2005/8/layout/process2"/>
    <dgm:cxn modelId="{75FA42D2-04A8-4323-AE7D-EA61AF48250C}" type="presParOf" srcId="{DE96DBA0-CD18-4BC5-ACEF-AB5B2E6AE42C}" destId="{DE23C49F-3F5F-4BB7-93A4-D28BE7240E6E}" srcOrd="0" destOrd="0" presId="urn:microsoft.com/office/officeart/2005/8/layout/process2"/>
    <dgm:cxn modelId="{19DBC9B8-78E0-4755-BAE0-AD058DFD86FF}" type="presParOf" srcId="{EC6D929E-813D-48C7-954D-8BC6A3968D9B}" destId="{E3AC2B44-5934-4DBE-8CC8-01106E6B652B}" srcOrd="10" destOrd="0" presId="urn:microsoft.com/office/officeart/2005/8/layout/process2"/>
    <dgm:cxn modelId="{766DD89E-71E5-4EDC-8EC7-1261498A1954}" type="presParOf" srcId="{EC6D929E-813D-48C7-954D-8BC6A3968D9B}" destId="{A5A470CD-7430-4C11-A239-9E3A17A3AAB2}" srcOrd="11" destOrd="0" presId="urn:microsoft.com/office/officeart/2005/8/layout/process2"/>
    <dgm:cxn modelId="{F1A1098F-0C54-4CC0-833C-6EB281C4F18B}" type="presParOf" srcId="{A5A470CD-7430-4C11-A239-9E3A17A3AAB2}" destId="{DD82BA32-16DA-4837-865E-C950F8A340E7}" srcOrd="0" destOrd="0" presId="urn:microsoft.com/office/officeart/2005/8/layout/process2"/>
    <dgm:cxn modelId="{90F9348D-DCCA-4368-93D7-38AACBB3A809}" type="presParOf" srcId="{EC6D929E-813D-48C7-954D-8BC6A3968D9B}" destId="{11651F38-8786-4768-BFDB-741D65350540}" srcOrd="12" destOrd="0" presId="urn:microsoft.com/office/officeart/2005/8/layout/process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985D9CF-83BE-428A-927D-0CA113C5E37B}" type="doc">
      <dgm:prSet loTypeId="urn:microsoft.com/office/officeart/2005/8/layout/process2" loCatId="process" qsTypeId="urn:microsoft.com/office/officeart/2005/8/quickstyle/simple1" qsCatId="simple" csTypeId="urn:microsoft.com/office/officeart/2005/8/colors/accent1_2" csCatId="accent1" phldr="1"/>
      <dgm:spPr/>
    </dgm:pt>
    <dgm:pt modelId="{31DC2500-2654-4975-BDBE-70B5E15825FE}">
      <dgm:prSet phldrT="[Text]" custT="1"/>
      <dgm:spPr/>
      <dgm:t>
        <a:bodyPr/>
        <a:lstStyle/>
        <a:p>
          <a:r>
            <a:rPr lang="en-GB" sz="1200"/>
            <a:t>1.  DSL Complete YP Safelives risk assessment to asses risk level </a:t>
          </a:r>
        </a:p>
        <a:p>
          <a:r>
            <a:rPr lang="en-GB" sz="1200"/>
            <a:t>2. Link to risk assessment: https://safelives.org.uk/node/519</a:t>
          </a:r>
        </a:p>
        <a:p>
          <a:r>
            <a:rPr lang="en-GB" sz="1200"/>
            <a:t>3. DSL refer to Threshold of Need document </a:t>
          </a:r>
        </a:p>
        <a:p>
          <a:r>
            <a:rPr lang="en-GB" sz="1200"/>
            <a:t>4. DSL refer to MASH and young person's IDVA Service warringtonidvaservice@refuge.org.uk                                                                                     CJSM – warrington.idvaservice@refuge.cjsm.net</a:t>
          </a:r>
        </a:p>
        <a:p>
          <a:r>
            <a:rPr lang="en-GB" sz="1200"/>
            <a:t>5. Explain to YP in a sensitive and age appropriate manner reason for referral. Explain confidentiality parameters</a:t>
          </a:r>
        </a:p>
        <a:p>
          <a:r>
            <a:rPr lang="en-GB" sz="1200"/>
            <a:t>6. DSL contact parent/guardian (unless HBV issuse, see below)</a:t>
          </a:r>
        </a:p>
      </dgm:t>
    </dgm:pt>
    <dgm:pt modelId="{5F8DCBB5-014E-4476-AF41-904072DBC2F2}" type="parTrans" cxnId="{792EB45D-790D-4AE7-99BD-BF8CDAA2972F}">
      <dgm:prSet/>
      <dgm:spPr/>
      <dgm:t>
        <a:bodyPr/>
        <a:lstStyle/>
        <a:p>
          <a:endParaRPr lang="en-GB"/>
        </a:p>
      </dgm:t>
    </dgm:pt>
    <dgm:pt modelId="{8AD3CE67-ABF6-4195-841C-780006F2CF33}" type="sibTrans" cxnId="{792EB45D-790D-4AE7-99BD-BF8CDAA2972F}">
      <dgm:prSet/>
      <dgm:spPr/>
      <dgm:t>
        <a:bodyPr/>
        <a:lstStyle/>
        <a:p>
          <a:endParaRPr lang="en-GB"/>
        </a:p>
      </dgm:t>
    </dgm:pt>
    <dgm:pt modelId="{F0188F56-F3BA-4747-9157-C52CA27FCB23}">
      <dgm:prSet phldrT="[Text]" custT="1"/>
      <dgm:spPr/>
      <dgm:t>
        <a:bodyPr/>
        <a:lstStyle/>
        <a:p>
          <a:r>
            <a:rPr lang="en-GB" sz="1200"/>
            <a:t>For a young person (aged 16+) high risk, refer to MARAC via Education Safeguarding Team - educationsafeguarding@warrington.gov.uk</a:t>
          </a:r>
        </a:p>
      </dgm:t>
    </dgm:pt>
    <dgm:pt modelId="{D961E9A0-4B79-4E92-9B1A-F14A45E23FCA}" type="parTrans" cxnId="{2D06B722-6762-404D-8971-95822F8E98B8}">
      <dgm:prSet/>
      <dgm:spPr/>
      <dgm:t>
        <a:bodyPr/>
        <a:lstStyle/>
        <a:p>
          <a:endParaRPr lang="en-GB"/>
        </a:p>
      </dgm:t>
    </dgm:pt>
    <dgm:pt modelId="{CB14F099-C34B-4C1E-A6CF-5DF6B4A6A6C5}" type="sibTrans" cxnId="{2D06B722-6762-404D-8971-95822F8E98B8}">
      <dgm:prSet/>
      <dgm:spPr/>
      <dgm:t>
        <a:bodyPr/>
        <a:lstStyle/>
        <a:p>
          <a:endParaRPr lang="en-GB"/>
        </a:p>
      </dgm:t>
    </dgm:pt>
    <dgm:pt modelId="{D4E42B43-84FA-4ED6-98CB-74876D35EDE3}">
      <dgm:prSet phldrT="[Text]" custT="1"/>
      <dgm:spPr/>
      <dgm:t>
        <a:bodyPr/>
        <a:lstStyle/>
        <a:p>
          <a:r>
            <a:rPr lang="en-GB" sz="1200"/>
            <a:t>For 13-15 year olds assessed as high risk, refer to MASH.</a:t>
          </a:r>
        </a:p>
        <a:p>
          <a:r>
            <a:rPr lang="en-GB" sz="1200"/>
            <a:t>Advise parents (unless HBV issues ie: Forced Marriage/Child Marriage/Honour Abuse)</a:t>
          </a:r>
        </a:p>
      </dgm:t>
    </dgm:pt>
    <dgm:pt modelId="{C11518F8-9A80-4408-9ACA-997210F3DEDC}" type="parTrans" cxnId="{4B97C64A-4718-4DE7-9293-2E71D8EDB2CC}">
      <dgm:prSet/>
      <dgm:spPr/>
      <dgm:t>
        <a:bodyPr/>
        <a:lstStyle/>
        <a:p>
          <a:endParaRPr lang="en-GB"/>
        </a:p>
      </dgm:t>
    </dgm:pt>
    <dgm:pt modelId="{32BAC84C-0563-4B67-98D1-DB4337D11F94}" type="sibTrans" cxnId="{4B97C64A-4718-4DE7-9293-2E71D8EDB2CC}">
      <dgm:prSet/>
      <dgm:spPr/>
      <dgm:t>
        <a:bodyPr/>
        <a:lstStyle/>
        <a:p>
          <a:endParaRPr lang="en-GB"/>
        </a:p>
      </dgm:t>
    </dgm:pt>
    <dgm:pt modelId="{4F209BA4-E78F-41C2-AF5D-5BC8A7080AE3}">
      <dgm:prSet custT="1"/>
      <dgm:spPr/>
      <dgm:t>
        <a:bodyPr/>
        <a:lstStyle/>
        <a:p>
          <a:r>
            <a:rPr lang="en-GB" sz="1200"/>
            <a:t>For medium risk, contact MASH.</a:t>
          </a:r>
        </a:p>
        <a:p>
          <a:r>
            <a:rPr lang="en-GB" sz="1200"/>
            <a:t>Explain to YP reason for referral as above</a:t>
          </a:r>
        </a:p>
      </dgm:t>
    </dgm:pt>
    <dgm:pt modelId="{3A131496-B9A1-457A-9F0E-5EEEEDDF83D9}" type="parTrans" cxnId="{47AD5FF3-05BB-43F6-B30C-49F605BE6DF3}">
      <dgm:prSet/>
      <dgm:spPr/>
      <dgm:t>
        <a:bodyPr/>
        <a:lstStyle/>
        <a:p>
          <a:endParaRPr lang="en-GB"/>
        </a:p>
      </dgm:t>
    </dgm:pt>
    <dgm:pt modelId="{A45838B7-7FC1-4F74-90E8-61C3D956F53E}" type="sibTrans" cxnId="{47AD5FF3-05BB-43F6-B30C-49F605BE6DF3}">
      <dgm:prSet/>
      <dgm:spPr/>
      <dgm:t>
        <a:bodyPr/>
        <a:lstStyle/>
        <a:p>
          <a:endParaRPr lang="en-GB"/>
        </a:p>
      </dgm:t>
    </dgm:pt>
    <dgm:pt modelId="{38FC7E8F-2A57-4950-B84E-C0F58968216C}">
      <dgm:prSet custT="1"/>
      <dgm:spPr/>
      <dgm:t>
        <a:bodyPr/>
        <a:lstStyle/>
        <a:p>
          <a:r>
            <a:rPr lang="en-GB" sz="1200"/>
            <a:t>For standard risk, offer support via IDVA YP service/Early Help offer. </a:t>
          </a:r>
        </a:p>
        <a:p>
          <a:r>
            <a:rPr lang="en-GB" sz="1200"/>
            <a:t>Inform parents </a:t>
          </a:r>
        </a:p>
      </dgm:t>
    </dgm:pt>
    <dgm:pt modelId="{AF3195FF-CF58-43D1-A60A-81E9318E3D02}" type="parTrans" cxnId="{D3B95C4B-386C-4998-935F-1EB744B587ED}">
      <dgm:prSet/>
      <dgm:spPr/>
      <dgm:t>
        <a:bodyPr/>
        <a:lstStyle/>
        <a:p>
          <a:endParaRPr lang="en-GB"/>
        </a:p>
      </dgm:t>
    </dgm:pt>
    <dgm:pt modelId="{A35BF71A-EB3F-4DCF-8602-594974A49B7E}" type="sibTrans" cxnId="{D3B95C4B-386C-4998-935F-1EB744B587ED}">
      <dgm:prSet/>
      <dgm:spPr/>
      <dgm:t>
        <a:bodyPr/>
        <a:lstStyle/>
        <a:p>
          <a:endParaRPr lang="en-GB"/>
        </a:p>
      </dgm:t>
    </dgm:pt>
    <dgm:pt modelId="{6CC1A911-3EE6-481C-BA5C-FD7E6D6283B2}">
      <dgm:prSet custT="1"/>
      <dgm:spPr/>
      <dgm:t>
        <a:bodyPr/>
        <a:lstStyle/>
        <a:p>
          <a:r>
            <a:rPr lang="en-GB" sz="1200"/>
            <a:t>Add disclosure to significant events chronology</a:t>
          </a:r>
        </a:p>
      </dgm:t>
    </dgm:pt>
    <dgm:pt modelId="{C17F896D-A643-40ED-A4C8-534728F32910}" type="parTrans" cxnId="{FD89C629-06E0-434E-BA8F-00CBEBC9F9D5}">
      <dgm:prSet/>
      <dgm:spPr/>
      <dgm:t>
        <a:bodyPr/>
        <a:lstStyle/>
        <a:p>
          <a:endParaRPr lang="en-GB"/>
        </a:p>
      </dgm:t>
    </dgm:pt>
    <dgm:pt modelId="{1505334B-D0A8-46FD-B257-0B4D1CD4227B}" type="sibTrans" cxnId="{FD89C629-06E0-434E-BA8F-00CBEBC9F9D5}">
      <dgm:prSet/>
      <dgm:spPr/>
      <dgm:t>
        <a:bodyPr/>
        <a:lstStyle/>
        <a:p>
          <a:endParaRPr lang="en-GB"/>
        </a:p>
      </dgm:t>
    </dgm:pt>
    <dgm:pt modelId="{DF1C283C-17FC-4DDF-9208-A1E3CB5D9856}">
      <dgm:prSet custT="1"/>
      <dgm:spPr/>
      <dgm:t>
        <a:bodyPr/>
        <a:lstStyle/>
        <a:p>
          <a:r>
            <a:rPr lang="en-GB" sz="1200"/>
            <a:t>If CYP transfers to a new school refer to protocol for transfer of CP records</a:t>
          </a:r>
        </a:p>
      </dgm:t>
    </dgm:pt>
    <dgm:pt modelId="{0C478529-1EA0-40B1-899A-5410A2A1E5F5}" type="parTrans" cxnId="{2FB7E057-AA37-4DB3-9146-7B5D0B441246}">
      <dgm:prSet/>
      <dgm:spPr/>
      <dgm:t>
        <a:bodyPr/>
        <a:lstStyle/>
        <a:p>
          <a:endParaRPr lang="en-GB"/>
        </a:p>
      </dgm:t>
    </dgm:pt>
    <dgm:pt modelId="{C4592EE8-B1BF-4532-9833-CD5A01F6833E}" type="sibTrans" cxnId="{2FB7E057-AA37-4DB3-9146-7B5D0B441246}">
      <dgm:prSet/>
      <dgm:spPr/>
      <dgm:t>
        <a:bodyPr/>
        <a:lstStyle/>
        <a:p>
          <a:endParaRPr lang="en-GB"/>
        </a:p>
      </dgm:t>
    </dgm:pt>
    <dgm:pt modelId="{EC6D929E-813D-48C7-954D-8BC6A3968D9B}" type="pres">
      <dgm:prSet presAssocID="{3985D9CF-83BE-428A-927D-0CA113C5E37B}" presName="linearFlow" presStyleCnt="0">
        <dgm:presLayoutVars>
          <dgm:resizeHandles val="exact"/>
        </dgm:presLayoutVars>
      </dgm:prSet>
      <dgm:spPr/>
    </dgm:pt>
    <dgm:pt modelId="{0896F5EC-8AEF-4AF1-ADFA-289778D7C1DE}" type="pres">
      <dgm:prSet presAssocID="{31DC2500-2654-4975-BDBE-70B5E15825FE}" presName="node" presStyleLbl="node1" presStyleIdx="0" presStyleCnt="7" custScaleX="218259" custScaleY="333966">
        <dgm:presLayoutVars>
          <dgm:bulletEnabled val="1"/>
        </dgm:presLayoutVars>
      </dgm:prSet>
      <dgm:spPr/>
    </dgm:pt>
    <dgm:pt modelId="{5906807E-EDD3-415A-8285-4BE3BD44979B}" type="pres">
      <dgm:prSet presAssocID="{8AD3CE67-ABF6-4195-841C-780006F2CF33}" presName="sibTrans" presStyleLbl="sibTrans2D1" presStyleIdx="0" presStyleCnt="6"/>
      <dgm:spPr/>
    </dgm:pt>
    <dgm:pt modelId="{54399E9C-FEB1-4FF2-8A0D-947940D2BF32}" type="pres">
      <dgm:prSet presAssocID="{8AD3CE67-ABF6-4195-841C-780006F2CF33}" presName="connectorText" presStyleLbl="sibTrans2D1" presStyleIdx="0" presStyleCnt="6"/>
      <dgm:spPr/>
    </dgm:pt>
    <dgm:pt modelId="{BE830F46-C977-4858-8345-538FEBB95D68}" type="pres">
      <dgm:prSet presAssocID="{F0188F56-F3BA-4747-9157-C52CA27FCB23}" presName="node" presStyleLbl="node1" presStyleIdx="1" presStyleCnt="7" custScaleX="218259">
        <dgm:presLayoutVars>
          <dgm:bulletEnabled val="1"/>
        </dgm:presLayoutVars>
      </dgm:prSet>
      <dgm:spPr/>
    </dgm:pt>
    <dgm:pt modelId="{56FA678F-5985-43B8-B670-CDBB671332D3}" type="pres">
      <dgm:prSet presAssocID="{CB14F099-C34B-4C1E-A6CF-5DF6B4A6A6C5}" presName="sibTrans" presStyleLbl="sibTrans2D1" presStyleIdx="1" presStyleCnt="6"/>
      <dgm:spPr/>
    </dgm:pt>
    <dgm:pt modelId="{8C6DC721-BF05-4E93-A0DE-A4698CCCB3EC}" type="pres">
      <dgm:prSet presAssocID="{CB14F099-C34B-4C1E-A6CF-5DF6B4A6A6C5}" presName="connectorText" presStyleLbl="sibTrans2D1" presStyleIdx="1" presStyleCnt="6"/>
      <dgm:spPr/>
    </dgm:pt>
    <dgm:pt modelId="{AF879E7B-A76F-447C-BF7A-9D17AA66AA0A}" type="pres">
      <dgm:prSet presAssocID="{D4E42B43-84FA-4ED6-98CB-74876D35EDE3}" presName="node" presStyleLbl="node1" presStyleIdx="2" presStyleCnt="7" custScaleX="218259" custScaleY="122842">
        <dgm:presLayoutVars>
          <dgm:bulletEnabled val="1"/>
        </dgm:presLayoutVars>
      </dgm:prSet>
      <dgm:spPr/>
    </dgm:pt>
    <dgm:pt modelId="{89055532-D6B2-45BE-82C5-7DA0C6C994AF}" type="pres">
      <dgm:prSet presAssocID="{32BAC84C-0563-4B67-98D1-DB4337D11F94}" presName="sibTrans" presStyleLbl="sibTrans2D1" presStyleIdx="2" presStyleCnt="6"/>
      <dgm:spPr/>
    </dgm:pt>
    <dgm:pt modelId="{6E7B9CFE-A041-43B0-BA2E-A5452D7DACA1}" type="pres">
      <dgm:prSet presAssocID="{32BAC84C-0563-4B67-98D1-DB4337D11F94}" presName="connectorText" presStyleLbl="sibTrans2D1" presStyleIdx="2" presStyleCnt="6"/>
      <dgm:spPr/>
    </dgm:pt>
    <dgm:pt modelId="{E526C63C-8AEC-4160-AE7E-311F4DA7D7EC}" type="pres">
      <dgm:prSet presAssocID="{4F209BA4-E78F-41C2-AF5D-5BC8A7080AE3}" presName="node" presStyleLbl="node1" presStyleIdx="3" presStyleCnt="7" custScaleX="222283" custScaleY="106799">
        <dgm:presLayoutVars>
          <dgm:bulletEnabled val="1"/>
        </dgm:presLayoutVars>
      </dgm:prSet>
      <dgm:spPr/>
    </dgm:pt>
    <dgm:pt modelId="{8A116ED9-816F-4B1E-BCB3-E9BF117FC118}" type="pres">
      <dgm:prSet presAssocID="{A45838B7-7FC1-4F74-90E8-61C3D956F53E}" presName="sibTrans" presStyleLbl="sibTrans2D1" presStyleIdx="3" presStyleCnt="6"/>
      <dgm:spPr/>
    </dgm:pt>
    <dgm:pt modelId="{29519470-6815-4124-A263-1ABEE4BFA82B}" type="pres">
      <dgm:prSet presAssocID="{A45838B7-7FC1-4F74-90E8-61C3D956F53E}" presName="connectorText" presStyleLbl="sibTrans2D1" presStyleIdx="3" presStyleCnt="6"/>
      <dgm:spPr/>
    </dgm:pt>
    <dgm:pt modelId="{1FEA3898-880D-49DB-864D-51656E91D57B}" type="pres">
      <dgm:prSet presAssocID="{38FC7E8F-2A57-4950-B84E-C0F58968216C}" presName="node" presStyleLbl="node1" presStyleIdx="4" presStyleCnt="7" custScaleX="223312">
        <dgm:presLayoutVars>
          <dgm:bulletEnabled val="1"/>
        </dgm:presLayoutVars>
      </dgm:prSet>
      <dgm:spPr/>
    </dgm:pt>
    <dgm:pt modelId="{DE96DBA0-CD18-4BC5-ACEF-AB5B2E6AE42C}" type="pres">
      <dgm:prSet presAssocID="{A35BF71A-EB3F-4DCF-8602-594974A49B7E}" presName="sibTrans" presStyleLbl="sibTrans2D1" presStyleIdx="4" presStyleCnt="6"/>
      <dgm:spPr/>
    </dgm:pt>
    <dgm:pt modelId="{DE23C49F-3F5F-4BB7-93A4-D28BE7240E6E}" type="pres">
      <dgm:prSet presAssocID="{A35BF71A-EB3F-4DCF-8602-594974A49B7E}" presName="connectorText" presStyleLbl="sibTrans2D1" presStyleIdx="4" presStyleCnt="6"/>
      <dgm:spPr/>
    </dgm:pt>
    <dgm:pt modelId="{E3AC2B44-5934-4DBE-8CC8-01106E6B652B}" type="pres">
      <dgm:prSet presAssocID="{6CC1A911-3EE6-481C-BA5C-FD7E6D6283B2}" presName="node" presStyleLbl="node1" presStyleIdx="5" presStyleCnt="7" custScaleX="223312">
        <dgm:presLayoutVars>
          <dgm:bulletEnabled val="1"/>
        </dgm:presLayoutVars>
      </dgm:prSet>
      <dgm:spPr/>
    </dgm:pt>
    <dgm:pt modelId="{A5A470CD-7430-4C11-A239-9E3A17A3AAB2}" type="pres">
      <dgm:prSet presAssocID="{1505334B-D0A8-46FD-B257-0B4D1CD4227B}" presName="sibTrans" presStyleLbl="sibTrans2D1" presStyleIdx="5" presStyleCnt="6"/>
      <dgm:spPr/>
    </dgm:pt>
    <dgm:pt modelId="{DD82BA32-16DA-4837-865E-C950F8A340E7}" type="pres">
      <dgm:prSet presAssocID="{1505334B-D0A8-46FD-B257-0B4D1CD4227B}" presName="connectorText" presStyleLbl="sibTrans2D1" presStyleIdx="5" presStyleCnt="6"/>
      <dgm:spPr/>
    </dgm:pt>
    <dgm:pt modelId="{11651F38-8786-4768-BFDB-741D65350540}" type="pres">
      <dgm:prSet presAssocID="{DF1C283C-17FC-4DDF-9208-A1E3CB5D9856}" presName="node" presStyleLbl="node1" presStyleIdx="6" presStyleCnt="7" custScaleX="223312">
        <dgm:presLayoutVars>
          <dgm:bulletEnabled val="1"/>
        </dgm:presLayoutVars>
      </dgm:prSet>
      <dgm:spPr/>
    </dgm:pt>
  </dgm:ptLst>
  <dgm:cxnLst>
    <dgm:cxn modelId="{FB751401-516E-40F4-8CF2-32CE54B747FB}" type="presOf" srcId="{4F209BA4-E78F-41C2-AF5D-5BC8A7080AE3}" destId="{E526C63C-8AEC-4160-AE7E-311F4DA7D7EC}" srcOrd="0" destOrd="0" presId="urn:microsoft.com/office/officeart/2005/8/layout/process2"/>
    <dgm:cxn modelId="{DC1AB10C-53AE-4AAC-AC26-9C8EBBFED173}" type="presOf" srcId="{CB14F099-C34B-4C1E-A6CF-5DF6B4A6A6C5}" destId="{56FA678F-5985-43B8-B670-CDBB671332D3}" srcOrd="0" destOrd="0" presId="urn:microsoft.com/office/officeart/2005/8/layout/process2"/>
    <dgm:cxn modelId="{4FAFD410-0862-44BC-B457-C9161CDB2709}" type="presOf" srcId="{A45838B7-7FC1-4F74-90E8-61C3D956F53E}" destId="{29519470-6815-4124-A263-1ABEE4BFA82B}" srcOrd="1" destOrd="0" presId="urn:microsoft.com/office/officeart/2005/8/layout/process2"/>
    <dgm:cxn modelId="{2D06B722-6762-404D-8971-95822F8E98B8}" srcId="{3985D9CF-83BE-428A-927D-0CA113C5E37B}" destId="{F0188F56-F3BA-4747-9157-C52CA27FCB23}" srcOrd="1" destOrd="0" parTransId="{D961E9A0-4B79-4E92-9B1A-F14A45E23FCA}" sibTransId="{CB14F099-C34B-4C1E-A6CF-5DF6B4A6A6C5}"/>
    <dgm:cxn modelId="{FD89C629-06E0-434E-BA8F-00CBEBC9F9D5}" srcId="{3985D9CF-83BE-428A-927D-0CA113C5E37B}" destId="{6CC1A911-3EE6-481C-BA5C-FD7E6D6283B2}" srcOrd="5" destOrd="0" parTransId="{C17F896D-A643-40ED-A4C8-534728F32910}" sibTransId="{1505334B-D0A8-46FD-B257-0B4D1CD4227B}"/>
    <dgm:cxn modelId="{7E662C2C-CD26-4057-B9BC-95331D72F7D5}" type="presOf" srcId="{F0188F56-F3BA-4747-9157-C52CA27FCB23}" destId="{BE830F46-C977-4858-8345-538FEBB95D68}" srcOrd="0" destOrd="0" presId="urn:microsoft.com/office/officeart/2005/8/layout/process2"/>
    <dgm:cxn modelId="{A378B531-338B-4CE8-B7F2-BD2D6F489842}" type="presOf" srcId="{A35BF71A-EB3F-4DCF-8602-594974A49B7E}" destId="{DE96DBA0-CD18-4BC5-ACEF-AB5B2E6AE42C}" srcOrd="0" destOrd="0" presId="urn:microsoft.com/office/officeart/2005/8/layout/process2"/>
    <dgm:cxn modelId="{29BE6F3C-1B63-4432-BF23-2D2FFE3D6393}" type="presOf" srcId="{6CC1A911-3EE6-481C-BA5C-FD7E6D6283B2}" destId="{E3AC2B44-5934-4DBE-8CC8-01106E6B652B}" srcOrd="0" destOrd="0" presId="urn:microsoft.com/office/officeart/2005/8/layout/process2"/>
    <dgm:cxn modelId="{FA2DB83C-5047-4F3F-8617-E9FC08C594A7}" type="presOf" srcId="{1505334B-D0A8-46FD-B257-0B4D1CD4227B}" destId="{A5A470CD-7430-4C11-A239-9E3A17A3AAB2}" srcOrd="0" destOrd="0" presId="urn:microsoft.com/office/officeart/2005/8/layout/process2"/>
    <dgm:cxn modelId="{7D53D03F-BDD6-43F0-AFFA-9852D6A41A6E}" type="presOf" srcId="{CB14F099-C34B-4C1E-A6CF-5DF6B4A6A6C5}" destId="{8C6DC721-BF05-4E93-A0DE-A4698CCCB3EC}" srcOrd="1" destOrd="0" presId="urn:microsoft.com/office/officeart/2005/8/layout/process2"/>
    <dgm:cxn modelId="{792EB45D-790D-4AE7-99BD-BF8CDAA2972F}" srcId="{3985D9CF-83BE-428A-927D-0CA113C5E37B}" destId="{31DC2500-2654-4975-BDBE-70B5E15825FE}" srcOrd="0" destOrd="0" parTransId="{5F8DCBB5-014E-4476-AF41-904072DBC2F2}" sibTransId="{8AD3CE67-ABF6-4195-841C-780006F2CF33}"/>
    <dgm:cxn modelId="{C2562661-F5F5-456C-836E-D293C6E3F3F2}" type="presOf" srcId="{1505334B-D0A8-46FD-B257-0B4D1CD4227B}" destId="{DD82BA32-16DA-4837-865E-C950F8A340E7}" srcOrd="1" destOrd="0" presId="urn:microsoft.com/office/officeart/2005/8/layout/process2"/>
    <dgm:cxn modelId="{DDFB6642-CEDC-434A-BB26-292220C99846}" type="presOf" srcId="{DF1C283C-17FC-4DDF-9208-A1E3CB5D9856}" destId="{11651F38-8786-4768-BFDB-741D65350540}" srcOrd="0" destOrd="0" presId="urn:microsoft.com/office/officeart/2005/8/layout/process2"/>
    <dgm:cxn modelId="{73730944-AC09-4B6A-BE44-D3B114E383A6}" type="presOf" srcId="{D4E42B43-84FA-4ED6-98CB-74876D35EDE3}" destId="{AF879E7B-A76F-447C-BF7A-9D17AA66AA0A}" srcOrd="0" destOrd="0" presId="urn:microsoft.com/office/officeart/2005/8/layout/process2"/>
    <dgm:cxn modelId="{4B97C64A-4718-4DE7-9293-2E71D8EDB2CC}" srcId="{3985D9CF-83BE-428A-927D-0CA113C5E37B}" destId="{D4E42B43-84FA-4ED6-98CB-74876D35EDE3}" srcOrd="2" destOrd="0" parTransId="{C11518F8-9A80-4408-9ACA-997210F3DEDC}" sibTransId="{32BAC84C-0563-4B67-98D1-DB4337D11F94}"/>
    <dgm:cxn modelId="{D3B95C4B-386C-4998-935F-1EB744B587ED}" srcId="{3985D9CF-83BE-428A-927D-0CA113C5E37B}" destId="{38FC7E8F-2A57-4950-B84E-C0F58968216C}" srcOrd="4" destOrd="0" parTransId="{AF3195FF-CF58-43D1-A60A-81E9318E3D02}" sibTransId="{A35BF71A-EB3F-4DCF-8602-594974A49B7E}"/>
    <dgm:cxn modelId="{ACED626C-10D7-43D9-8529-E3A1EC4E5BF7}" type="presOf" srcId="{8AD3CE67-ABF6-4195-841C-780006F2CF33}" destId="{5906807E-EDD3-415A-8285-4BE3BD44979B}" srcOrd="0" destOrd="0" presId="urn:microsoft.com/office/officeart/2005/8/layout/process2"/>
    <dgm:cxn modelId="{14E60777-8E4F-44BE-B0A5-DAE71787DAEA}" type="presOf" srcId="{32BAC84C-0563-4B67-98D1-DB4337D11F94}" destId="{89055532-D6B2-45BE-82C5-7DA0C6C994AF}" srcOrd="0" destOrd="0" presId="urn:microsoft.com/office/officeart/2005/8/layout/process2"/>
    <dgm:cxn modelId="{3EBC4877-4FC5-4248-87CD-5AA77AB92638}" type="presOf" srcId="{8AD3CE67-ABF6-4195-841C-780006F2CF33}" destId="{54399E9C-FEB1-4FF2-8A0D-947940D2BF32}" srcOrd="1" destOrd="0" presId="urn:microsoft.com/office/officeart/2005/8/layout/process2"/>
    <dgm:cxn modelId="{2FB7E057-AA37-4DB3-9146-7B5D0B441246}" srcId="{3985D9CF-83BE-428A-927D-0CA113C5E37B}" destId="{DF1C283C-17FC-4DDF-9208-A1E3CB5D9856}" srcOrd="6" destOrd="0" parTransId="{0C478529-1EA0-40B1-899A-5410A2A1E5F5}" sibTransId="{C4592EE8-B1BF-4532-9833-CD5A01F6833E}"/>
    <dgm:cxn modelId="{A5E2138A-A706-406C-8C51-E8FE0C7FA19D}" type="presOf" srcId="{A35BF71A-EB3F-4DCF-8602-594974A49B7E}" destId="{DE23C49F-3F5F-4BB7-93A4-D28BE7240E6E}" srcOrd="1" destOrd="0" presId="urn:microsoft.com/office/officeart/2005/8/layout/process2"/>
    <dgm:cxn modelId="{B055F28C-00E9-49A7-8084-BA23189C189D}" type="presOf" srcId="{3985D9CF-83BE-428A-927D-0CA113C5E37B}" destId="{EC6D929E-813D-48C7-954D-8BC6A3968D9B}" srcOrd="0" destOrd="0" presId="urn:microsoft.com/office/officeart/2005/8/layout/process2"/>
    <dgm:cxn modelId="{0F1AC3B1-5673-4FBE-857B-E867A8E8C232}" type="presOf" srcId="{A45838B7-7FC1-4F74-90E8-61C3D956F53E}" destId="{8A116ED9-816F-4B1E-BCB3-E9BF117FC118}" srcOrd="0" destOrd="0" presId="urn:microsoft.com/office/officeart/2005/8/layout/process2"/>
    <dgm:cxn modelId="{E504BCC5-1A85-4D7D-B4B6-A22A5FCD65AF}" type="presOf" srcId="{32BAC84C-0563-4B67-98D1-DB4337D11F94}" destId="{6E7B9CFE-A041-43B0-BA2E-A5452D7DACA1}" srcOrd="1" destOrd="0" presId="urn:microsoft.com/office/officeart/2005/8/layout/process2"/>
    <dgm:cxn modelId="{994A2FCA-9328-452F-9FBB-713E1B6E2F3B}" type="presOf" srcId="{31DC2500-2654-4975-BDBE-70B5E15825FE}" destId="{0896F5EC-8AEF-4AF1-ADFA-289778D7C1DE}" srcOrd="0" destOrd="0" presId="urn:microsoft.com/office/officeart/2005/8/layout/process2"/>
    <dgm:cxn modelId="{0B5EA8D2-3EF0-4908-885E-7E71585A16C8}" type="presOf" srcId="{38FC7E8F-2A57-4950-B84E-C0F58968216C}" destId="{1FEA3898-880D-49DB-864D-51656E91D57B}" srcOrd="0" destOrd="0" presId="urn:microsoft.com/office/officeart/2005/8/layout/process2"/>
    <dgm:cxn modelId="{47AD5FF3-05BB-43F6-B30C-49F605BE6DF3}" srcId="{3985D9CF-83BE-428A-927D-0CA113C5E37B}" destId="{4F209BA4-E78F-41C2-AF5D-5BC8A7080AE3}" srcOrd="3" destOrd="0" parTransId="{3A131496-B9A1-457A-9F0E-5EEEEDDF83D9}" sibTransId="{A45838B7-7FC1-4F74-90E8-61C3D956F53E}"/>
    <dgm:cxn modelId="{E2C0C0AE-370B-4BF1-95B4-C23423F1E403}" type="presParOf" srcId="{EC6D929E-813D-48C7-954D-8BC6A3968D9B}" destId="{0896F5EC-8AEF-4AF1-ADFA-289778D7C1DE}" srcOrd="0" destOrd="0" presId="urn:microsoft.com/office/officeart/2005/8/layout/process2"/>
    <dgm:cxn modelId="{4AAD6698-DE89-4F84-BB30-92B9E66B4A0C}" type="presParOf" srcId="{EC6D929E-813D-48C7-954D-8BC6A3968D9B}" destId="{5906807E-EDD3-415A-8285-4BE3BD44979B}" srcOrd="1" destOrd="0" presId="urn:microsoft.com/office/officeart/2005/8/layout/process2"/>
    <dgm:cxn modelId="{F5511AE4-391D-4944-A95D-096163024921}" type="presParOf" srcId="{5906807E-EDD3-415A-8285-4BE3BD44979B}" destId="{54399E9C-FEB1-4FF2-8A0D-947940D2BF32}" srcOrd="0" destOrd="0" presId="urn:microsoft.com/office/officeart/2005/8/layout/process2"/>
    <dgm:cxn modelId="{2707C382-2DEB-4700-8F49-B69561DE2608}" type="presParOf" srcId="{EC6D929E-813D-48C7-954D-8BC6A3968D9B}" destId="{BE830F46-C977-4858-8345-538FEBB95D68}" srcOrd="2" destOrd="0" presId="urn:microsoft.com/office/officeart/2005/8/layout/process2"/>
    <dgm:cxn modelId="{3C700BA3-6804-4723-9976-615C8AAE191D}" type="presParOf" srcId="{EC6D929E-813D-48C7-954D-8BC6A3968D9B}" destId="{56FA678F-5985-43B8-B670-CDBB671332D3}" srcOrd="3" destOrd="0" presId="urn:microsoft.com/office/officeart/2005/8/layout/process2"/>
    <dgm:cxn modelId="{91B3B83A-C736-4F31-8A4A-AF8AE7CA97AB}" type="presParOf" srcId="{56FA678F-5985-43B8-B670-CDBB671332D3}" destId="{8C6DC721-BF05-4E93-A0DE-A4698CCCB3EC}" srcOrd="0" destOrd="0" presId="urn:microsoft.com/office/officeart/2005/8/layout/process2"/>
    <dgm:cxn modelId="{96DC00BC-C6DB-4B5D-9F5A-94C7A748D127}" type="presParOf" srcId="{EC6D929E-813D-48C7-954D-8BC6A3968D9B}" destId="{AF879E7B-A76F-447C-BF7A-9D17AA66AA0A}" srcOrd="4" destOrd="0" presId="urn:microsoft.com/office/officeart/2005/8/layout/process2"/>
    <dgm:cxn modelId="{40994F23-E670-41BA-BA90-6098D453EF5B}" type="presParOf" srcId="{EC6D929E-813D-48C7-954D-8BC6A3968D9B}" destId="{89055532-D6B2-45BE-82C5-7DA0C6C994AF}" srcOrd="5" destOrd="0" presId="urn:microsoft.com/office/officeart/2005/8/layout/process2"/>
    <dgm:cxn modelId="{2A6CB826-D4A8-452A-8FF7-83DA9208FF33}" type="presParOf" srcId="{89055532-D6B2-45BE-82C5-7DA0C6C994AF}" destId="{6E7B9CFE-A041-43B0-BA2E-A5452D7DACA1}" srcOrd="0" destOrd="0" presId="urn:microsoft.com/office/officeart/2005/8/layout/process2"/>
    <dgm:cxn modelId="{76A26ADA-C30F-4FBB-B670-0FE731EACAC6}" type="presParOf" srcId="{EC6D929E-813D-48C7-954D-8BC6A3968D9B}" destId="{E526C63C-8AEC-4160-AE7E-311F4DA7D7EC}" srcOrd="6" destOrd="0" presId="urn:microsoft.com/office/officeart/2005/8/layout/process2"/>
    <dgm:cxn modelId="{F480DD22-3334-4A3A-8841-8A0C612759B0}" type="presParOf" srcId="{EC6D929E-813D-48C7-954D-8BC6A3968D9B}" destId="{8A116ED9-816F-4B1E-BCB3-E9BF117FC118}" srcOrd="7" destOrd="0" presId="urn:microsoft.com/office/officeart/2005/8/layout/process2"/>
    <dgm:cxn modelId="{D040D998-7762-4381-A277-419720E0D44A}" type="presParOf" srcId="{8A116ED9-816F-4B1E-BCB3-E9BF117FC118}" destId="{29519470-6815-4124-A263-1ABEE4BFA82B}" srcOrd="0" destOrd="0" presId="urn:microsoft.com/office/officeart/2005/8/layout/process2"/>
    <dgm:cxn modelId="{5F0E96DB-9D21-4014-B88F-EAA9D573FB01}" type="presParOf" srcId="{EC6D929E-813D-48C7-954D-8BC6A3968D9B}" destId="{1FEA3898-880D-49DB-864D-51656E91D57B}" srcOrd="8" destOrd="0" presId="urn:microsoft.com/office/officeart/2005/8/layout/process2"/>
    <dgm:cxn modelId="{5B47F70B-6135-445C-86EE-356F37255D12}" type="presParOf" srcId="{EC6D929E-813D-48C7-954D-8BC6A3968D9B}" destId="{DE96DBA0-CD18-4BC5-ACEF-AB5B2E6AE42C}" srcOrd="9" destOrd="0" presId="urn:microsoft.com/office/officeart/2005/8/layout/process2"/>
    <dgm:cxn modelId="{0E611613-5FC2-4A07-8324-9BB98B67221E}" type="presParOf" srcId="{DE96DBA0-CD18-4BC5-ACEF-AB5B2E6AE42C}" destId="{DE23C49F-3F5F-4BB7-93A4-D28BE7240E6E}" srcOrd="0" destOrd="0" presId="urn:microsoft.com/office/officeart/2005/8/layout/process2"/>
    <dgm:cxn modelId="{6F700551-66A5-457B-9E01-50FC00C8645B}" type="presParOf" srcId="{EC6D929E-813D-48C7-954D-8BC6A3968D9B}" destId="{E3AC2B44-5934-4DBE-8CC8-01106E6B652B}" srcOrd="10" destOrd="0" presId="urn:microsoft.com/office/officeart/2005/8/layout/process2"/>
    <dgm:cxn modelId="{CD681280-1768-4859-96C2-25A4E7FB2AF9}" type="presParOf" srcId="{EC6D929E-813D-48C7-954D-8BC6A3968D9B}" destId="{A5A470CD-7430-4C11-A239-9E3A17A3AAB2}" srcOrd="11" destOrd="0" presId="urn:microsoft.com/office/officeart/2005/8/layout/process2"/>
    <dgm:cxn modelId="{52C9FB1D-1173-4F1F-999D-190C014BCA09}" type="presParOf" srcId="{A5A470CD-7430-4C11-A239-9E3A17A3AAB2}" destId="{DD82BA32-16DA-4837-865E-C950F8A340E7}" srcOrd="0" destOrd="0" presId="urn:microsoft.com/office/officeart/2005/8/layout/process2"/>
    <dgm:cxn modelId="{C048E8D6-577C-435A-BD68-B5963FCEEAB6}" type="presParOf" srcId="{EC6D929E-813D-48C7-954D-8BC6A3968D9B}" destId="{11651F38-8786-4768-BFDB-741D65350540}" srcOrd="12" destOrd="0" presId="urn:microsoft.com/office/officeart/2005/8/layout/process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68883D-605C-4C21-BA33-753272B598CE}">
      <dsp:nvSpPr>
        <dsp:cNvPr id="0" name=""/>
        <dsp:cNvSpPr/>
      </dsp:nvSpPr>
      <dsp:spPr>
        <a:xfrm>
          <a:off x="4" y="5563"/>
          <a:ext cx="5596880" cy="7446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Notification received from OperationEncompass/MASH. </a:t>
          </a:r>
        </a:p>
        <a:p>
          <a:pPr marL="0" lvl="0" indent="0" algn="ctr" defTabSz="533400">
            <a:lnSpc>
              <a:spcPct val="90000"/>
            </a:lnSpc>
            <a:spcBef>
              <a:spcPct val="0"/>
            </a:spcBef>
            <a:spcAft>
              <a:spcPct val="35000"/>
            </a:spcAft>
            <a:buNone/>
          </a:pPr>
          <a:r>
            <a:rPr lang="en-GB" sz="1200" kern="1200"/>
            <a:t>Monitor CYP and add CYP to vulnerable childrens list - consider support options</a:t>
          </a:r>
        </a:p>
      </dsp:txBody>
      <dsp:txXfrm>
        <a:off x="21815" y="27374"/>
        <a:ext cx="5553258" cy="701069"/>
      </dsp:txXfrm>
    </dsp:sp>
    <dsp:sp modelId="{E89B5C63-5BD7-4153-8C39-267F0F201B38}">
      <dsp:nvSpPr>
        <dsp:cNvPr id="0" name=""/>
        <dsp:cNvSpPr/>
      </dsp:nvSpPr>
      <dsp:spPr>
        <a:xfrm rot="5400000">
          <a:off x="2678989" y="766182"/>
          <a:ext cx="238911" cy="2866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712437" y="790074"/>
        <a:ext cx="172016" cy="167238"/>
      </dsp:txXfrm>
    </dsp:sp>
    <dsp:sp modelId="{95936EFA-EFA5-4C8B-BC99-63C0DD8F369C}">
      <dsp:nvSpPr>
        <dsp:cNvPr id="0" name=""/>
        <dsp:cNvSpPr/>
      </dsp:nvSpPr>
      <dsp:spPr>
        <a:xfrm>
          <a:off x="4" y="1068803"/>
          <a:ext cx="5596880" cy="6370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DSL in school to speak to abused parent alone (only if SAFE). </a:t>
          </a:r>
        </a:p>
        <a:p>
          <a:pPr marL="0" lvl="0" indent="0" algn="ctr" defTabSz="533400">
            <a:lnSpc>
              <a:spcPct val="90000"/>
            </a:lnSpc>
            <a:spcBef>
              <a:spcPct val="0"/>
            </a:spcBef>
            <a:spcAft>
              <a:spcPct val="35000"/>
            </a:spcAft>
            <a:buNone/>
          </a:pPr>
          <a:r>
            <a:rPr lang="en-GB" sz="1200" kern="1200"/>
            <a:t>Using flowcharts signpost to support /make referral to agencies</a:t>
          </a:r>
          <a:endParaRPr lang="en-GB" sz="600" kern="1200"/>
        </a:p>
      </dsp:txBody>
      <dsp:txXfrm>
        <a:off x="18664" y="1087463"/>
        <a:ext cx="5559560" cy="599777"/>
      </dsp:txXfrm>
    </dsp:sp>
    <dsp:sp modelId="{02C3E04E-B65A-49E6-A18E-A2F35D75F229}">
      <dsp:nvSpPr>
        <dsp:cNvPr id="0" name=""/>
        <dsp:cNvSpPr/>
      </dsp:nvSpPr>
      <dsp:spPr>
        <a:xfrm rot="5400000">
          <a:off x="2678989" y="1721829"/>
          <a:ext cx="238911" cy="2866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712437" y="1745721"/>
        <a:ext cx="172016" cy="167238"/>
      </dsp:txXfrm>
    </dsp:sp>
    <dsp:sp modelId="{3DF867BA-3FD6-4022-AA0B-83692D0992D4}">
      <dsp:nvSpPr>
        <dsp:cNvPr id="0" name=""/>
        <dsp:cNvSpPr/>
      </dsp:nvSpPr>
      <dsp:spPr>
        <a:xfrm>
          <a:off x="4" y="2024450"/>
          <a:ext cx="5596880" cy="6370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Are there any drug/alcohol/mental health issues with CYP? </a:t>
          </a:r>
        </a:p>
        <a:p>
          <a:pPr marL="0" lvl="0" indent="0" algn="ctr" defTabSz="533400">
            <a:lnSpc>
              <a:spcPct val="90000"/>
            </a:lnSpc>
            <a:spcBef>
              <a:spcPct val="0"/>
            </a:spcBef>
            <a:spcAft>
              <a:spcPct val="35000"/>
            </a:spcAft>
            <a:buNone/>
          </a:pPr>
          <a:r>
            <a:rPr lang="en-GB" sz="1200" kern="1200"/>
            <a:t>Consider referral to key services - seek consent in sharing information</a:t>
          </a:r>
          <a:endParaRPr lang="en-GB" sz="600" kern="1200"/>
        </a:p>
      </dsp:txBody>
      <dsp:txXfrm>
        <a:off x="18664" y="2043110"/>
        <a:ext cx="5559560" cy="599777"/>
      </dsp:txXfrm>
    </dsp:sp>
    <dsp:sp modelId="{CB82BD67-F6C3-4A40-ACAF-3417FB291F93}">
      <dsp:nvSpPr>
        <dsp:cNvPr id="0" name=""/>
        <dsp:cNvSpPr/>
      </dsp:nvSpPr>
      <dsp:spPr>
        <a:xfrm rot="5400000">
          <a:off x="2678989" y="2677476"/>
          <a:ext cx="238911" cy="2866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712437" y="2701368"/>
        <a:ext cx="172016" cy="167238"/>
      </dsp:txXfrm>
    </dsp:sp>
    <dsp:sp modelId="{AFD12785-D1CF-4D96-9D6A-833B941C8114}">
      <dsp:nvSpPr>
        <dsp:cNvPr id="0" name=""/>
        <dsp:cNvSpPr/>
      </dsp:nvSpPr>
      <dsp:spPr>
        <a:xfrm>
          <a:off x="4" y="2980097"/>
          <a:ext cx="5596880" cy="6370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endParaRPr lang="en-GB" sz="600" kern="1200"/>
        </a:p>
        <a:p>
          <a:pPr marL="0" lvl="0" indent="0" algn="ctr" defTabSz="266700">
            <a:lnSpc>
              <a:spcPct val="90000"/>
            </a:lnSpc>
            <a:spcBef>
              <a:spcPct val="0"/>
            </a:spcBef>
            <a:spcAft>
              <a:spcPct val="35000"/>
            </a:spcAft>
            <a:buNone/>
          </a:pPr>
          <a:r>
            <a:rPr lang="en-GB" sz="1200" kern="1200"/>
            <a:t>Is a multiagency approach needed?</a:t>
          </a:r>
        </a:p>
        <a:p>
          <a:pPr marL="0" lvl="0" indent="0" algn="ctr" defTabSz="266700">
            <a:lnSpc>
              <a:spcPct val="90000"/>
            </a:lnSpc>
            <a:spcBef>
              <a:spcPct val="0"/>
            </a:spcBef>
            <a:spcAft>
              <a:spcPct val="35000"/>
            </a:spcAft>
            <a:buNone/>
          </a:pPr>
          <a:r>
            <a:rPr lang="en-GB" sz="1200" kern="1200"/>
            <a:t>Consider Early Help support package via Early Help Assessment</a:t>
          </a:r>
          <a:endParaRPr lang="en-GB" sz="600" kern="1200"/>
        </a:p>
        <a:p>
          <a:pPr marL="0" lvl="0" indent="0" algn="ctr" defTabSz="266700">
            <a:lnSpc>
              <a:spcPct val="90000"/>
            </a:lnSpc>
            <a:spcBef>
              <a:spcPct val="0"/>
            </a:spcBef>
            <a:spcAft>
              <a:spcPct val="35000"/>
            </a:spcAft>
            <a:buNone/>
          </a:pPr>
          <a:endParaRPr lang="en-GB" sz="600" kern="1200"/>
        </a:p>
      </dsp:txBody>
      <dsp:txXfrm>
        <a:off x="18664" y="2998757"/>
        <a:ext cx="5559560" cy="599777"/>
      </dsp:txXfrm>
    </dsp:sp>
    <dsp:sp modelId="{BFD2448B-5290-4A12-95A9-02C932CF574A}">
      <dsp:nvSpPr>
        <dsp:cNvPr id="0" name=""/>
        <dsp:cNvSpPr/>
      </dsp:nvSpPr>
      <dsp:spPr>
        <a:xfrm rot="5400000">
          <a:off x="2678989" y="3633122"/>
          <a:ext cx="238911" cy="2866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712437" y="3657014"/>
        <a:ext cx="172016" cy="167238"/>
      </dsp:txXfrm>
    </dsp:sp>
    <dsp:sp modelId="{ACDF3332-0B48-4F51-978F-3B6C5FA5B6A0}">
      <dsp:nvSpPr>
        <dsp:cNvPr id="0" name=""/>
        <dsp:cNvSpPr/>
      </dsp:nvSpPr>
      <dsp:spPr>
        <a:xfrm>
          <a:off x="4" y="3935744"/>
          <a:ext cx="5596880" cy="6370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endParaRPr lang="en-GB" sz="800" kern="1200"/>
        </a:p>
        <a:p>
          <a:pPr marL="0" lvl="0" indent="0" algn="ctr" defTabSz="355600">
            <a:lnSpc>
              <a:spcPct val="90000"/>
            </a:lnSpc>
            <a:spcBef>
              <a:spcPct val="0"/>
            </a:spcBef>
            <a:spcAft>
              <a:spcPct val="35000"/>
            </a:spcAft>
            <a:buNone/>
          </a:pPr>
          <a:r>
            <a:rPr lang="en-GB" sz="1200" kern="1200"/>
            <a:t>Consider victim/perpetrator dynamics if both have Parental Responsibility (PR)</a:t>
          </a:r>
          <a:endParaRPr lang="en-GB" sz="800" kern="1200"/>
        </a:p>
        <a:p>
          <a:pPr marL="0" lvl="0" indent="0" algn="ctr" defTabSz="355600">
            <a:lnSpc>
              <a:spcPct val="90000"/>
            </a:lnSpc>
            <a:spcBef>
              <a:spcPct val="0"/>
            </a:spcBef>
            <a:spcAft>
              <a:spcPct val="35000"/>
            </a:spcAft>
            <a:buNone/>
          </a:pPr>
          <a:endParaRPr lang="en-GB" sz="800" kern="1200"/>
        </a:p>
      </dsp:txBody>
      <dsp:txXfrm>
        <a:off x="18664" y="3954404"/>
        <a:ext cx="5559560" cy="599777"/>
      </dsp:txXfrm>
    </dsp:sp>
    <dsp:sp modelId="{AAA0BBC7-8917-413D-9C51-1E42DF2EA9DA}">
      <dsp:nvSpPr>
        <dsp:cNvPr id="0" name=""/>
        <dsp:cNvSpPr/>
      </dsp:nvSpPr>
      <dsp:spPr>
        <a:xfrm rot="5400000">
          <a:off x="2678989" y="4588769"/>
          <a:ext cx="238911" cy="2866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712437" y="4612661"/>
        <a:ext cx="172016" cy="167238"/>
      </dsp:txXfrm>
    </dsp:sp>
    <dsp:sp modelId="{5601A6B4-8C18-4B3B-BDAA-99FADF41F283}">
      <dsp:nvSpPr>
        <dsp:cNvPr id="0" name=""/>
        <dsp:cNvSpPr/>
      </dsp:nvSpPr>
      <dsp:spPr>
        <a:xfrm>
          <a:off x="4" y="4891391"/>
          <a:ext cx="5596880" cy="6370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File notification of incident in childs CP file and add to significant events chronology</a:t>
          </a:r>
        </a:p>
      </dsp:txBody>
      <dsp:txXfrm>
        <a:off x="18664" y="4910051"/>
        <a:ext cx="5559560" cy="599777"/>
      </dsp:txXfrm>
    </dsp:sp>
    <dsp:sp modelId="{750A40DB-35FB-4634-BECD-D219D6E1ECDC}">
      <dsp:nvSpPr>
        <dsp:cNvPr id="0" name=""/>
        <dsp:cNvSpPr/>
      </dsp:nvSpPr>
      <dsp:spPr>
        <a:xfrm rot="5400000">
          <a:off x="2678989" y="5544416"/>
          <a:ext cx="238911" cy="2866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712437" y="5568308"/>
        <a:ext cx="172016" cy="167238"/>
      </dsp:txXfrm>
    </dsp:sp>
    <dsp:sp modelId="{BD5818BA-7227-456B-9BC5-4F4AB06BF352}">
      <dsp:nvSpPr>
        <dsp:cNvPr id="0" name=""/>
        <dsp:cNvSpPr/>
      </dsp:nvSpPr>
      <dsp:spPr>
        <a:xfrm>
          <a:off x="4" y="5847038"/>
          <a:ext cx="5596880" cy="6370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If CYP transfers school  - refer to protocol for transfer of CP records</a:t>
          </a:r>
        </a:p>
      </dsp:txBody>
      <dsp:txXfrm>
        <a:off x="18664" y="5865698"/>
        <a:ext cx="5559560" cy="5997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3209DF-0C03-40E5-9A42-54D5088EDFF7}">
      <dsp:nvSpPr>
        <dsp:cNvPr id="0" name=""/>
        <dsp:cNvSpPr/>
      </dsp:nvSpPr>
      <dsp:spPr>
        <a:xfrm>
          <a:off x="156970" y="9695"/>
          <a:ext cx="5281043" cy="9928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1.Tell them they've done the right thing by telling you and advise it is not their fault. Explain next steps.</a:t>
          </a:r>
        </a:p>
        <a:p>
          <a:pPr marL="0" lvl="0" indent="0" algn="ctr" defTabSz="533400">
            <a:lnSpc>
              <a:spcPct val="90000"/>
            </a:lnSpc>
            <a:spcBef>
              <a:spcPct val="0"/>
            </a:spcBef>
            <a:spcAft>
              <a:spcPct val="35000"/>
            </a:spcAft>
            <a:buNone/>
          </a:pPr>
          <a:r>
            <a:rPr lang="en-GB" sz="1200" kern="1200"/>
            <a:t>2.Explain in a sensitive and age appropriate manner reason for referral. Explain confidentiality parameters.</a:t>
          </a:r>
        </a:p>
      </dsp:txBody>
      <dsp:txXfrm>
        <a:off x="186051" y="38776"/>
        <a:ext cx="5222881" cy="934721"/>
      </dsp:txXfrm>
    </dsp:sp>
    <dsp:sp modelId="{942C31E2-93D6-4D5E-848F-089FD1070B40}">
      <dsp:nvSpPr>
        <dsp:cNvPr id="0" name=""/>
        <dsp:cNvSpPr/>
      </dsp:nvSpPr>
      <dsp:spPr>
        <a:xfrm rot="5400000">
          <a:off x="2686908" y="1017323"/>
          <a:ext cx="221168" cy="2654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717871" y="1039440"/>
        <a:ext cx="159242" cy="154818"/>
      </dsp:txXfrm>
    </dsp:sp>
    <dsp:sp modelId="{1568883D-605C-4C21-BA33-753272B598CE}">
      <dsp:nvSpPr>
        <dsp:cNvPr id="0" name=""/>
        <dsp:cNvSpPr/>
      </dsp:nvSpPr>
      <dsp:spPr>
        <a:xfrm>
          <a:off x="156970" y="1297470"/>
          <a:ext cx="5281043" cy="5897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Consult Threshold of Need document</a:t>
          </a:r>
        </a:p>
      </dsp:txBody>
      <dsp:txXfrm>
        <a:off x="174244" y="1314744"/>
        <a:ext cx="5246495" cy="555235"/>
      </dsp:txXfrm>
    </dsp:sp>
    <dsp:sp modelId="{E89B5C63-5BD7-4153-8C39-267F0F201B38}">
      <dsp:nvSpPr>
        <dsp:cNvPr id="0" name=""/>
        <dsp:cNvSpPr/>
      </dsp:nvSpPr>
      <dsp:spPr>
        <a:xfrm rot="5400000">
          <a:off x="2686908" y="1901999"/>
          <a:ext cx="221168" cy="2654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717871" y="1924116"/>
        <a:ext cx="159242" cy="154818"/>
      </dsp:txXfrm>
    </dsp:sp>
    <dsp:sp modelId="{CE28CA46-DAAA-4914-AC3A-C0C19CF0925D}">
      <dsp:nvSpPr>
        <dsp:cNvPr id="0" name=""/>
        <dsp:cNvSpPr/>
      </dsp:nvSpPr>
      <dsp:spPr>
        <a:xfrm>
          <a:off x="156970" y="2182146"/>
          <a:ext cx="5281043" cy="5897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Complete MARS and submit to MASH </a:t>
          </a:r>
        </a:p>
      </dsp:txBody>
      <dsp:txXfrm>
        <a:off x="174244" y="2199420"/>
        <a:ext cx="5246495" cy="555235"/>
      </dsp:txXfrm>
    </dsp:sp>
    <dsp:sp modelId="{DC87E2D3-9748-45BF-A31D-C962655C2F42}">
      <dsp:nvSpPr>
        <dsp:cNvPr id="0" name=""/>
        <dsp:cNvSpPr/>
      </dsp:nvSpPr>
      <dsp:spPr>
        <a:xfrm rot="5400000">
          <a:off x="2686908" y="2786675"/>
          <a:ext cx="221168" cy="2654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717871" y="2808792"/>
        <a:ext cx="159242" cy="154818"/>
      </dsp:txXfrm>
    </dsp:sp>
    <dsp:sp modelId="{AFD12785-D1CF-4D96-9D6A-833B941C8114}">
      <dsp:nvSpPr>
        <dsp:cNvPr id="0" name=""/>
        <dsp:cNvSpPr/>
      </dsp:nvSpPr>
      <dsp:spPr>
        <a:xfrm>
          <a:off x="156970" y="3066822"/>
          <a:ext cx="5281043" cy="7671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DSL speak to parent *unless HBV issue ie: Forced Marriage/Child Marriage/Honour Abuse</a:t>
          </a:r>
        </a:p>
        <a:p>
          <a:pPr marL="0" lvl="0" indent="0" algn="ctr" defTabSz="533400">
            <a:lnSpc>
              <a:spcPct val="90000"/>
            </a:lnSpc>
            <a:spcBef>
              <a:spcPct val="0"/>
            </a:spcBef>
            <a:spcAft>
              <a:spcPct val="35000"/>
            </a:spcAft>
            <a:buNone/>
          </a:pPr>
          <a:r>
            <a:rPr lang="en-GB" sz="1200" kern="1200"/>
            <a:t>Refer YP IDVA service and wider support servcies. Seek consent if not high risk</a:t>
          </a:r>
        </a:p>
      </dsp:txBody>
      <dsp:txXfrm>
        <a:off x="179440" y="3089292"/>
        <a:ext cx="5236103" cy="722227"/>
      </dsp:txXfrm>
    </dsp:sp>
    <dsp:sp modelId="{BFD2448B-5290-4A12-95A9-02C932CF574A}">
      <dsp:nvSpPr>
        <dsp:cNvPr id="0" name=""/>
        <dsp:cNvSpPr/>
      </dsp:nvSpPr>
      <dsp:spPr>
        <a:xfrm rot="5400000">
          <a:off x="2686908" y="3848734"/>
          <a:ext cx="221168" cy="2654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717871" y="3870851"/>
        <a:ext cx="159242" cy="154818"/>
      </dsp:txXfrm>
    </dsp:sp>
    <dsp:sp modelId="{ACDF3332-0B48-4F51-978F-3B6C5FA5B6A0}">
      <dsp:nvSpPr>
        <dsp:cNvPr id="0" name=""/>
        <dsp:cNvSpPr/>
      </dsp:nvSpPr>
      <dsp:spPr>
        <a:xfrm>
          <a:off x="156970" y="4128882"/>
          <a:ext cx="5281043" cy="5897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 If you have immediate concerns REFER TO NORMAL SAFEGUARDING PROCEDURES </a:t>
          </a:r>
        </a:p>
      </dsp:txBody>
      <dsp:txXfrm>
        <a:off x="174244" y="4146156"/>
        <a:ext cx="5246495" cy="555235"/>
      </dsp:txXfrm>
    </dsp:sp>
    <dsp:sp modelId="{AAA0BBC7-8917-413D-9C51-1E42DF2EA9DA}">
      <dsp:nvSpPr>
        <dsp:cNvPr id="0" name=""/>
        <dsp:cNvSpPr/>
      </dsp:nvSpPr>
      <dsp:spPr>
        <a:xfrm rot="5400000">
          <a:off x="2686908" y="4733410"/>
          <a:ext cx="221168" cy="2654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717871" y="4755527"/>
        <a:ext cx="159242" cy="154818"/>
      </dsp:txXfrm>
    </dsp:sp>
    <dsp:sp modelId="{5601A6B4-8C18-4B3B-BDAA-99FADF41F283}">
      <dsp:nvSpPr>
        <dsp:cNvPr id="0" name=""/>
        <dsp:cNvSpPr/>
      </dsp:nvSpPr>
      <dsp:spPr>
        <a:xfrm>
          <a:off x="156970" y="5013557"/>
          <a:ext cx="5281043" cy="5897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If parent is not engaging or minimising impact of abuse on CYP and themselves AND you are concerned,contact MASH</a:t>
          </a:r>
        </a:p>
      </dsp:txBody>
      <dsp:txXfrm>
        <a:off x="174244" y="5030831"/>
        <a:ext cx="5246495" cy="555235"/>
      </dsp:txXfrm>
    </dsp:sp>
    <dsp:sp modelId="{750A40DB-35FB-4634-BECD-D219D6E1ECDC}">
      <dsp:nvSpPr>
        <dsp:cNvPr id="0" name=""/>
        <dsp:cNvSpPr/>
      </dsp:nvSpPr>
      <dsp:spPr>
        <a:xfrm rot="5400000">
          <a:off x="2686908" y="5618086"/>
          <a:ext cx="221168" cy="2654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717871" y="5640203"/>
        <a:ext cx="159242" cy="154818"/>
      </dsp:txXfrm>
    </dsp:sp>
    <dsp:sp modelId="{581134E1-3912-4860-AE12-3052B1F583C5}">
      <dsp:nvSpPr>
        <dsp:cNvPr id="0" name=""/>
        <dsp:cNvSpPr/>
      </dsp:nvSpPr>
      <dsp:spPr>
        <a:xfrm>
          <a:off x="156970" y="5898233"/>
          <a:ext cx="5281043" cy="5897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Consider support options for CYP</a:t>
          </a:r>
        </a:p>
      </dsp:txBody>
      <dsp:txXfrm>
        <a:off x="174244" y="5915507"/>
        <a:ext cx="5246495" cy="555235"/>
      </dsp:txXfrm>
    </dsp:sp>
    <dsp:sp modelId="{03A20FC6-BFB5-4D6B-A4F2-49FDFF45D524}">
      <dsp:nvSpPr>
        <dsp:cNvPr id="0" name=""/>
        <dsp:cNvSpPr/>
      </dsp:nvSpPr>
      <dsp:spPr>
        <a:xfrm rot="5400000">
          <a:off x="2686908" y="6502762"/>
          <a:ext cx="221168" cy="2654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717871" y="6524879"/>
        <a:ext cx="159242" cy="154818"/>
      </dsp:txXfrm>
    </dsp:sp>
    <dsp:sp modelId="{9E3252BF-95A3-4437-9ED5-045083934D1A}">
      <dsp:nvSpPr>
        <dsp:cNvPr id="0" name=""/>
        <dsp:cNvSpPr/>
      </dsp:nvSpPr>
      <dsp:spPr>
        <a:xfrm>
          <a:off x="156970" y="6782909"/>
          <a:ext cx="5281043" cy="5897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Record disclosure and acotions on CYP file</a:t>
          </a:r>
        </a:p>
      </dsp:txBody>
      <dsp:txXfrm>
        <a:off x="174244" y="6800183"/>
        <a:ext cx="5246495" cy="555235"/>
      </dsp:txXfrm>
    </dsp:sp>
    <dsp:sp modelId="{FEBB9393-AE11-451D-83E0-DADFB617DBAD}">
      <dsp:nvSpPr>
        <dsp:cNvPr id="0" name=""/>
        <dsp:cNvSpPr/>
      </dsp:nvSpPr>
      <dsp:spPr>
        <a:xfrm rot="5400000">
          <a:off x="2686908" y="7387438"/>
          <a:ext cx="221168" cy="2654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717871" y="7409555"/>
        <a:ext cx="159242" cy="154818"/>
      </dsp:txXfrm>
    </dsp:sp>
    <dsp:sp modelId="{BD5818BA-7227-456B-9BC5-4F4AB06BF352}">
      <dsp:nvSpPr>
        <dsp:cNvPr id="0" name=""/>
        <dsp:cNvSpPr/>
      </dsp:nvSpPr>
      <dsp:spPr>
        <a:xfrm>
          <a:off x="156970" y="7667585"/>
          <a:ext cx="5281043" cy="5897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If CYP transfers to a NEW ES, refer to protocol for transfer of CPrecords</a:t>
          </a:r>
        </a:p>
      </dsp:txBody>
      <dsp:txXfrm>
        <a:off x="174244" y="7684859"/>
        <a:ext cx="5246495" cy="5552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96F5EC-8AEF-4AF1-ADFA-289778D7C1DE}">
      <dsp:nvSpPr>
        <dsp:cNvPr id="0" name=""/>
        <dsp:cNvSpPr/>
      </dsp:nvSpPr>
      <dsp:spPr>
        <a:xfrm>
          <a:off x="6488" y="7772"/>
          <a:ext cx="5473423" cy="754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Staff to complete DASH RIC to assess level of risk </a:t>
          </a:r>
        </a:p>
      </dsp:txBody>
      <dsp:txXfrm>
        <a:off x="28597" y="29881"/>
        <a:ext cx="5429205" cy="710655"/>
      </dsp:txXfrm>
    </dsp:sp>
    <dsp:sp modelId="{5906807E-EDD3-415A-8285-4BE3BD44979B}">
      <dsp:nvSpPr>
        <dsp:cNvPr id="0" name=""/>
        <dsp:cNvSpPr/>
      </dsp:nvSpPr>
      <dsp:spPr>
        <a:xfrm rot="5400000">
          <a:off x="2601661" y="781517"/>
          <a:ext cx="283077" cy="3396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641292" y="809825"/>
        <a:ext cx="203816" cy="198154"/>
      </dsp:txXfrm>
    </dsp:sp>
    <dsp:sp modelId="{BE830F46-C977-4858-8345-538FEBB95D68}">
      <dsp:nvSpPr>
        <dsp:cNvPr id="0" name=""/>
        <dsp:cNvSpPr/>
      </dsp:nvSpPr>
      <dsp:spPr>
        <a:xfrm>
          <a:off x="0" y="1140081"/>
          <a:ext cx="5486400" cy="11923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If HIGH RISK  (14 ticks+) contact MASH to agree action and refer to MARAC. Link in with Education Safeguarding Team (educationsafeguarding@warrington.gov.uk)</a:t>
          </a:r>
        </a:p>
        <a:p>
          <a:pPr marL="0" lvl="0" indent="0" algn="ctr" defTabSz="533400">
            <a:lnSpc>
              <a:spcPct val="90000"/>
            </a:lnSpc>
            <a:spcBef>
              <a:spcPct val="0"/>
            </a:spcBef>
            <a:spcAft>
              <a:spcPct val="35000"/>
            </a:spcAft>
            <a:buNone/>
          </a:pPr>
          <a:r>
            <a:rPr lang="en-GB" sz="1200" kern="1200"/>
            <a:t>Refer to IDVA service</a:t>
          </a:r>
        </a:p>
        <a:p>
          <a:pPr marL="0" lvl="0" indent="0" algn="ctr" defTabSz="533400">
            <a:lnSpc>
              <a:spcPct val="90000"/>
            </a:lnSpc>
            <a:spcBef>
              <a:spcPct val="0"/>
            </a:spcBef>
            <a:spcAft>
              <a:spcPct val="35000"/>
            </a:spcAft>
            <a:buNone/>
          </a:pPr>
          <a:r>
            <a:rPr lang="en-GB" sz="1200" kern="1200"/>
            <a:t>Signpost to wider support agencies</a:t>
          </a:r>
        </a:p>
      </dsp:txBody>
      <dsp:txXfrm>
        <a:off x="34922" y="1175003"/>
        <a:ext cx="5416556" cy="1122478"/>
      </dsp:txXfrm>
    </dsp:sp>
    <dsp:sp modelId="{56FA678F-5985-43B8-B670-CDBB671332D3}">
      <dsp:nvSpPr>
        <dsp:cNvPr id="0" name=""/>
        <dsp:cNvSpPr/>
      </dsp:nvSpPr>
      <dsp:spPr>
        <a:xfrm rot="5400000">
          <a:off x="2601661" y="2351275"/>
          <a:ext cx="283077" cy="3396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641292" y="2379583"/>
        <a:ext cx="203816" cy="198154"/>
      </dsp:txXfrm>
    </dsp:sp>
    <dsp:sp modelId="{FFF68A3C-0405-4645-BDF0-5A6B03212599}">
      <dsp:nvSpPr>
        <dsp:cNvPr id="0" name=""/>
        <dsp:cNvSpPr/>
      </dsp:nvSpPr>
      <dsp:spPr>
        <a:xfrm>
          <a:off x="19452" y="2709840"/>
          <a:ext cx="5447495" cy="754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If you have immediate concerns for safety support victim contact Police </a:t>
          </a:r>
        </a:p>
      </dsp:txBody>
      <dsp:txXfrm>
        <a:off x="41561" y="2731949"/>
        <a:ext cx="5403277" cy="710655"/>
      </dsp:txXfrm>
    </dsp:sp>
    <dsp:sp modelId="{C2DCD677-8633-4787-AF32-259F62481BE6}">
      <dsp:nvSpPr>
        <dsp:cNvPr id="0" name=""/>
        <dsp:cNvSpPr/>
      </dsp:nvSpPr>
      <dsp:spPr>
        <a:xfrm rot="5400000">
          <a:off x="2601661" y="3483585"/>
          <a:ext cx="283077" cy="3396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641292" y="3511893"/>
        <a:ext cx="203816" cy="198154"/>
      </dsp:txXfrm>
    </dsp:sp>
    <dsp:sp modelId="{AF879E7B-A76F-447C-BF7A-9D17AA66AA0A}">
      <dsp:nvSpPr>
        <dsp:cNvPr id="0" name=""/>
        <dsp:cNvSpPr/>
      </dsp:nvSpPr>
      <dsp:spPr>
        <a:xfrm>
          <a:off x="0" y="3842150"/>
          <a:ext cx="5486400" cy="754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If MEDIUM RISK  (10-13 ticks) as above ,without MARAC referral</a:t>
          </a:r>
        </a:p>
        <a:p>
          <a:pPr marL="0" lvl="0" indent="0" algn="ctr" defTabSz="533400">
            <a:lnSpc>
              <a:spcPct val="90000"/>
            </a:lnSpc>
            <a:spcBef>
              <a:spcPct val="0"/>
            </a:spcBef>
            <a:spcAft>
              <a:spcPct val="35000"/>
            </a:spcAft>
            <a:buNone/>
          </a:pPr>
          <a:r>
            <a:rPr lang="en-GB" sz="1200" kern="1200"/>
            <a:t>Refer to IDVA service with consent - refer to MASH </a:t>
          </a:r>
        </a:p>
      </dsp:txBody>
      <dsp:txXfrm>
        <a:off x="22109" y="3864259"/>
        <a:ext cx="5442182" cy="710655"/>
      </dsp:txXfrm>
    </dsp:sp>
    <dsp:sp modelId="{89055532-D6B2-45BE-82C5-7DA0C6C994AF}">
      <dsp:nvSpPr>
        <dsp:cNvPr id="0" name=""/>
        <dsp:cNvSpPr/>
      </dsp:nvSpPr>
      <dsp:spPr>
        <a:xfrm rot="5400000">
          <a:off x="2601661" y="4615894"/>
          <a:ext cx="283077" cy="3396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641292" y="4644202"/>
        <a:ext cx="203816" cy="198154"/>
      </dsp:txXfrm>
    </dsp:sp>
    <dsp:sp modelId="{1FEA3898-880D-49DB-864D-51656E91D57B}">
      <dsp:nvSpPr>
        <dsp:cNvPr id="0" name=""/>
        <dsp:cNvSpPr/>
      </dsp:nvSpPr>
      <dsp:spPr>
        <a:xfrm>
          <a:off x="0" y="4974459"/>
          <a:ext cx="5486400" cy="9626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If STANDARD RISK (1-9 ticks) consider whole family practitioner referral (Email Link Jo to provide) </a:t>
          </a:r>
        </a:p>
        <a:p>
          <a:pPr marL="0" lvl="0" indent="0" algn="ctr" defTabSz="533400">
            <a:lnSpc>
              <a:spcPct val="90000"/>
            </a:lnSpc>
            <a:spcBef>
              <a:spcPct val="0"/>
            </a:spcBef>
            <a:spcAft>
              <a:spcPct val="35000"/>
            </a:spcAft>
            <a:buNone/>
          </a:pPr>
          <a:r>
            <a:rPr lang="en-GB" sz="1200" kern="1200"/>
            <a:t>Support in reporitng to Police </a:t>
          </a:r>
        </a:p>
        <a:p>
          <a:pPr marL="0" lvl="0" indent="0" algn="ctr" defTabSz="533400">
            <a:lnSpc>
              <a:spcPct val="90000"/>
            </a:lnSpc>
            <a:spcBef>
              <a:spcPct val="0"/>
            </a:spcBef>
            <a:spcAft>
              <a:spcPct val="35000"/>
            </a:spcAft>
            <a:buNone/>
          </a:pPr>
          <a:r>
            <a:rPr lang="en-GB" sz="1200" kern="1200"/>
            <a:t>Refer to IDVA service with consent </a:t>
          </a:r>
        </a:p>
      </dsp:txBody>
      <dsp:txXfrm>
        <a:off x="28195" y="5002654"/>
        <a:ext cx="5430010" cy="906261"/>
      </dsp:txXfrm>
    </dsp:sp>
    <dsp:sp modelId="{DE96DBA0-CD18-4BC5-ACEF-AB5B2E6AE42C}">
      <dsp:nvSpPr>
        <dsp:cNvPr id="0" name=""/>
        <dsp:cNvSpPr/>
      </dsp:nvSpPr>
      <dsp:spPr>
        <a:xfrm rot="5400000">
          <a:off x="2601661" y="5955983"/>
          <a:ext cx="283077" cy="3396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641292" y="5984291"/>
        <a:ext cx="203816" cy="198154"/>
      </dsp:txXfrm>
    </dsp:sp>
    <dsp:sp modelId="{E3AC2B44-5934-4DBE-8CC8-01106E6B652B}">
      <dsp:nvSpPr>
        <dsp:cNvPr id="0" name=""/>
        <dsp:cNvSpPr/>
      </dsp:nvSpPr>
      <dsp:spPr>
        <a:xfrm>
          <a:off x="6335" y="6314548"/>
          <a:ext cx="5473729" cy="754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DSL to record disclosure from parent and actions in CYP CP file and add to significant events chronology</a:t>
          </a:r>
        </a:p>
      </dsp:txBody>
      <dsp:txXfrm>
        <a:off x="28444" y="6336657"/>
        <a:ext cx="5429511" cy="710655"/>
      </dsp:txXfrm>
    </dsp:sp>
    <dsp:sp modelId="{A5A470CD-7430-4C11-A239-9E3A17A3AAB2}">
      <dsp:nvSpPr>
        <dsp:cNvPr id="0" name=""/>
        <dsp:cNvSpPr/>
      </dsp:nvSpPr>
      <dsp:spPr>
        <a:xfrm rot="5400000">
          <a:off x="2598747" y="7092178"/>
          <a:ext cx="288905" cy="3396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641292" y="7117572"/>
        <a:ext cx="203816" cy="202234"/>
      </dsp:txXfrm>
    </dsp:sp>
    <dsp:sp modelId="{11651F38-8786-4768-BFDB-741D65350540}">
      <dsp:nvSpPr>
        <dsp:cNvPr id="0" name=""/>
        <dsp:cNvSpPr/>
      </dsp:nvSpPr>
      <dsp:spPr>
        <a:xfrm>
          <a:off x="0" y="7454629"/>
          <a:ext cx="5486400" cy="754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If CYP transfers to a school refer to protocol for transfer of CP records</a:t>
          </a:r>
        </a:p>
      </dsp:txBody>
      <dsp:txXfrm>
        <a:off x="22109" y="7476738"/>
        <a:ext cx="5442182" cy="71065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96F5EC-8AEF-4AF1-ADFA-289778D7C1DE}">
      <dsp:nvSpPr>
        <dsp:cNvPr id="0" name=""/>
        <dsp:cNvSpPr/>
      </dsp:nvSpPr>
      <dsp:spPr>
        <a:xfrm>
          <a:off x="62068" y="5608"/>
          <a:ext cx="5362262" cy="2051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1.  DSL Complete YP Safelives risk assessment to asses risk level </a:t>
          </a:r>
        </a:p>
        <a:p>
          <a:pPr marL="0" lvl="0" indent="0" algn="ctr" defTabSz="533400">
            <a:lnSpc>
              <a:spcPct val="90000"/>
            </a:lnSpc>
            <a:spcBef>
              <a:spcPct val="0"/>
            </a:spcBef>
            <a:spcAft>
              <a:spcPct val="35000"/>
            </a:spcAft>
            <a:buNone/>
          </a:pPr>
          <a:r>
            <a:rPr lang="en-GB" sz="1200" kern="1200"/>
            <a:t>2. Link to risk assessment: https://safelives.org.uk/node/519</a:t>
          </a:r>
        </a:p>
        <a:p>
          <a:pPr marL="0" lvl="0" indent="0" algn="ctr" defTabSz="533400">
            <a:lnSpc>
              <a:spcPct val="90000"/>
            </a:lnSpc>
            <a:spcBef>
              <a:spcPct val="0"/>
            </a:spcBef>
            <a:spcAft>
              <a:spcPct val="35000"/>
            </a:spcAft>
            <a:buNone/>
          </a:pPr>
          <a:r>
            <a:rPr lang="en-GB" sz="1200" kern="1200"/>
            <a:t>3. DSL refer to Threshold of Need document </a:t>
          </a:r>
        </a:p>
        <a:p>
          <a:pPr marL="0" lvl="0" indent="0" algn="ctr" defTabSz="533400">
            <a:lnSpc>
              <a:spcPct val="90000"/>
            </a:lnSpc>
            <a:spcBef>
              <a:spcPct val="0"/>
            </a:spcBef>
            <a:spcAft>
              <a:spcPct val="35000"/>
            </a:spcAft>
            <a:buNone/>
          </a:pPr>
          <a:r>
            <a:rPr lang="en-GB" sz="1200" kern="1200"/>
            <a:t>4. DSL refer to MASH and young person's IDVA Service warringtonidvaservice@refuge.org.uk                                                                                     CJSM – warrington.idvaservice@refuge.cjsm.net</a:t>
          </a:r>
        </a:p>
        <a:p>
          <a:pPr marL="0" lvl="0" indent="0" algn="ctr" defTabSz="533400">
            <a:lnSpc>
              <a:spcPct val="90000"/>
            </a:lnSpc>
            <a:spcBef>
              <a:spcPct val="0"/>
            </a:spcBef>
            <a:spcAft>
              <a:spcPct val="35000"/>
            </a:spcAft>
            <a:buNone/>
          </a:pPr>
          <a:r>
            <a:rPr lang="en-GB" sz="1200" kern="1200"/>
            <a:t>5. Explain to YP in a sensitive and age appropriate manner reason for referral. Explain confidentiality parameters</a:t>
          </a:r>
        </a:p>
        <a:p>
          <a:pPr marL="0" lvl="0" indent="0" algn="ctr" defTabSz="533400">
            <a:lnSpc>
              <a:spcPct val="90000"/>
            </a:lnSpc>
            <a:spcBef>
              <a:spcPct val="0"/>
            </a:spcBef>
            <a:spcAft>
              <a:spcPct val="35000"/>
            </a:spcAft>
            <a:buNone/>
          </a:pPr>
          <a:r>
            <a:rPr lang="en-GB" sz="1200" kern="1200"/>
            <a:t>6. DSL contact parent/guardian (unless HBV issuse, see below)</a:t>
          </a:r>
        </a:p>
      </dsp:txBody>
      <dsp:txXfrm>
        <a:off x="122147" y="65687"/>
        <a:ext cx="5242104" cy="1931089"/>
      </dsp:txXfrm>
    </dsp:sp>
    <dsp:sp modelId="{5906807E-EDD3-415A-8285-4BE3BD44979B}">
      <dsp:nvSpPr>
        <dsp:cNvPr id="0" name=""/>
        <dsp:cNvSpPr/>
      </dsp:nvSpPr>
      <dsp:spPr>
        <a:xfrm rot="5400000">
          <a:off x="2628035" y="2072211"/>
          <a:ext cx="230328" cy="2763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660282" y="2095243"/>
        <a:ext cx="165835" cy="161230"/>
      </dsp:txXfrm>
    </dsp:sp>
    <dsp:sp modelId="{BE830F46-C977-4858-8345-538FEBB95D68}">
      <dsp:nvSpPr>
        <dsp:cNvPr id="0" name=""/>
        <dsp:cNvSpPr/>
      </dsp:nvSpPr>
      <dsp:spPr>
        <a:xfrm>
          <a:off x="62068" y="2363960"/>
          <a:ext cx="5362262" cy="6142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For a young person (aged 16+) high risk, refer to MARAC via Education Safeguarding Team - educationsafeguarding@warrington.gov.uk</a:t>
          </a:r>
        </a:p>
      </dsp:txBody>
      <dsp:txXfrm>
        <a:off x="80058" y="2381950"/>
        <a:ext cx="5326282" cy="578228"/>
      </dsp:txXfrm>
    </dsp:sp>
    <dsp:sp modelId="{56FA678F-5985-43B8-B670-CDBB671332D3}">
      <dsp:nvSpPr>
        <dsp:cNvPr id="0" name=""/>
        <dsp:cNvSpPr/>
      </dsp:nvSpPr>
      <dsp:spPr>
        <a:xfrm rot="5400000">
          <a:off x="2628035" y="2993524"/>
          <a:ext cx="230328" cy="2763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660282" y="3016556"/>
        <a:ext cx="165835" cy="161230"/>
      </dsp:txXfrm>
    </dsp:sp>
    <dsp:sp modelId="{AF879E7B-A76F-447C-BF7A-9D17AA66AA0A}">
      <dsp:nvSpPr>
        <dsp:cNvPr id="0" name=""/>
        <dsp:cNvSpPr/>
      </dsp:nvSpPr>
      <dsp:spPr>
        <a:xfrm>
          <a:off x="62068" y="3285273"/>
          <a:ext cx="5362262" cy="7545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For 13-15 year olds assessed as high risk, refer to MASH.</a:t>
          </a:r>
        </a:p>
        <a:p>
          <a:pPr marL="0" lvl="0" indent="0" algn="ctr" defTabSz="533400">
            <a:lnSpc>
              <a:spcPct val="90000"/>
            </a:lnSpc>
            <a:spcBef>
              <a:spcPct val="0"/>
            </a:spcBef>
            <a:spcAft>
              <a:spcPct val="35000"/>
            </a:spcAft>
            <a:buNone/>
          </a:pPr>
          <a:r>
            <a:rPr lang="en-GB" sz="1200" kern="1200"/>
            <a:t>Advise parents (unless HBV issues ie: Forced Marriage/Child Marriage/Honour Abuse)</a:t>
          </a:r>
        </a:p>
      </dsp:txBody>
      <dsp:txXfrm>
        <a:off x="84167" y="3307372"/>
        <a:ext cx="5318064" cy="710308"/>
      </dsp:txXfrm>
    </dsp:sp>
    <dsp:sp modelId="{89055532-D6B2-45BE-82C5-7DA0C6C994AF}">
      <dsp:nvSpPr>
        <dsp:cNvPr id="0" name=""/>
        <dsp:cNvSpPr/>
      </dsp:nvSpPr>
      <dsp:spPr>
        <a:xfrm rot="5400000">
          <a:off x="2628035" y="4055135"/>
          <a:ext cx="230328" cy="2763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660282" y="4078167"/>
        <a:ext cx="165835" cy="161230"/>
      </dsp:txXfrm>
    </dsp:sp>
    <dsp:sp modelId="{E526C63C-8AEC-4160-AE7E-311F4DA7D7EC}">
      <dsp:nvSpPr>
        <dsp:cNvPr id="0" name=""/>
        <dsp:cNvSpPr/>
      </dsp:nvSpPr>
      <dsp:spPr>
        <a:xfrm>
          <a:off x="12637" y="4346884"/>
          <a:ext cx="5461125" cy="6559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For medium risk, contact MASH.</a:t>
          </a:r>
        </a:p>
        <a:p>
          <a:pPr marL="0" lvl="0" indent="0" algn="ctr" defTabSz="533400">
            <a:lnSpc>
              <a:spcPct val="90000"/>
            </a:lnSpc>
            <a:spcBef>
              <a:spcPct val="0"/>
            </a:spcBef>
            <a:spcAft>
              <a:spcPct val="35000"/>
            </a:spcAft>
            <a:buNone/>
          </a:pPr>
          <a:r>
            <a:rPr lang="en-GB" sz="1200" kern="1200"/>
            <a:t>Explain to YP reason for referral as above</a:t>
          </a:r>
        </a:p>
      </dsp:txBody>
      <dsp:txXfrm>
        <a:off x="31850" y="4366097"/>
        <a:ext cx="5422699" cy="617542"/>
      </dsp:txXfrm>
    </dsp:sp>
    <dsp:sp modelId="{8A116ED9-816F-4B1E-BCB3-E9BF117FC118}">
      <dsp:nvSpPr>
        <dsp:cNvPr id="0" name=""/>
        <dsp:cNvSpPr/>
      </dsp:nvSpPr>
      <dsp:spPr>
        <a:xfrm rot="5400000">
          <a:off x="2628035" y="5018207"/>
          <a:ext cx="230328" cy="2763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660282" y="5041239"/>
        <a:ext cx="165835" cy="161230"/>
      </dsp:txXfrm>
    </dsp:sp>
    <dsp:sp modelId="{1FEA3898-880D-49DB-864D-51656E91D57B}">
      <dsp:nvSpPr>
        <dsp:cNvPr id="0" name=""/>
        <dsp:cNvSpPr/>
      </dsp:nvSpPr>
      <dsp:spPr>
        <a:xfrm>
          <a:off x="-2" y="5309956"/>
          <a:ext cx="5486405" cy="6142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For standard risk, offer support via IDVA YP service/Early Help offer. </a:t>
          </a:r>
        </a:p>
        <a:p>
          <a:pPr marL="0" lvl="0" indent="0" algn="ctr" defTabSz="533400">
            <a:lnSpc>
              <a:spcPct val="90000"/>
            </a:lnSpc>
            <a:spcBef>
              <a:spcPct val="0"/>
            </a:spcBef>
            <a:spcAft>
              <a:spcPct val="35000"/>
            </a:spcAft>
            <a:buNone/>
          </a:pPr>
          <a:r>
            <a:rPr lang="en-GB" sz="1200" kern="1200"/>
            <a:t>Inform parents </a:t>
          </a:r>
        </a:p>
      </dsp:txBody>
      <dsp:txXfrm>
        <a:off x="17988" y="5327946"/>
        <a:ext cx="5450425" cy="578228"/>
      </dsp:txXfrm>
    </dsp:sp>
    <dsp:sp modelId="{DE96DBA0-CD18-4BC5-ACEF-AB5B2E6AE42C}">
      <dsp:nvSpPr>
        <dsp:cNvPr id="0" name=""/>
        <dsp:cNvSpPr/>
      </dsp:nvSpPr>
      <dsp:spPr>
        <a:xfrm rot="5400000">
          <a:off x="2628035" y="5939520"/>
          <a:ext cx="230328" cy="2763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660282" y="5962552"/>
        <a:ext cx="165835" cy="161230"/>
      </dsp:txXfrm>
    </dsp:sp>
    <dsp:sp modelId="{E3AC2B44-5934-4DBE-8CC8-01106E6B652B}">
      <dsp:nvSpPr>
        <dsp:cNvPr id="0" name=""/>
        <dsp:cNvSpPr/>
      </dsp:nvSpPr>
      <dsp:spPr>
        <a:xfrm>
          <a:off x="-2" y="6231269"/>
          <a:ext cx="5486405" cy="6142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Add disclosure to significant events chronology</a:t>
          </a:r>
        </a:p>
      </dsp:txBody>
      <dsp:txXfrm>
        <a:off x="17988" y="6249259"/>
        <a:ext cx="5450425" cy="578228"/>
      </dsp:txXfrm>
    </dsp:sp>
    <dsp:sp modelId="{A5A470CD-7430-4C11-A239-9E3A17A3AAB2}">
      <dsp:nvSpPr>
        <dsp:cNvPr id="0" name=""/>
        <dsp:cNvSpPr/>
      </dsp:nvSpPr>
      <dsp:spPr>
        <a:xfrm rot="5400000">
          <a:off x="2628035" y="6860833"/>
          <a:ext cx="230328" cy="2763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660282" y="6883865"/>
        <a:ext cx="165835" cy="161230"/>
      </dsp:txXfrm>
    </dsp:sp>
    <dsp:sp modelId="{11651F38-8786-4768-BFDB-741D65350540}">
      <dsp:nvSpPr>
        <dsp:cNvPr id="0" name=""/>
        <dsp:cNvSpPr/>
      </dsp:nvSpPr>
      <dsp:spPr>
        <a:xfrm>
          <a:off x="-2" y="7152582"/>
          <a:ext cx="5486405" cy="6142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If CYP transfers to a new school refer to protocol for transfer of CP records</a:t>
          </a:r>
        </a:p>
      </dsp:txBody>
      <dsp:txXfrm>
        <a:off x="17988" y="7170572"/>
        <a:ext cx="5450425" cy="5782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1874-D975-47F7-A18C-EA289766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2868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Jaria Hussain-lala</dc:creator>
  <cp:lastModifiedBy>Lynne Ledgard</cp:lastModifiedBy>
  <cp:revision>2</cp:revision>
  <cp:lastPrinted>2015-11-23T17:37:00Z</cp:lastPrinted>
  <dcterms:created xsi:type="dcterms:W3CDTF">2021-11-28T08:10:00Z</dcterms:created>
  <dcterms:modified xsi:type="dcterms:W3CDTF">2021-11-28T08:10:00Z</dcterms:modified>
</cp:coreProperties>
</file>